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19" w:rsidRPr="004D51BC" w:rsidRDefault="00683719" w:rsidP="00683719">
      <w:pPr>
        <w:spacing w:after="0" w:line="240" w:lineRule="auto"/>
        <w:jc w:val="center"/>
        <w:rPr>
          <w:rFonts w:ascii="Times New Roman" w:hAnsi="Times New Roman" w:cs="Times New Roman"/>
        </w:rPr>
      </w:pPr>
      <w:r w:rsidRPr="004D51BC">
        <w:rPr>
          <w:rFonts w:ascii="Times New Roman" w:hAnsi="Times New Roman" w:cs="Times New Roman"/>
          <w:noProof/>
        </w:rPr>
        <w:drawing>
          <wp:inline distT="0" distB="0" distL="0" distR="0">
            <wp:extent cx="538704" cy="572907"/>
            <wp:effectExtent l="38100" t="0" r="13746" b="150993"/>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1190" cy="5755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683719" w:rsidRPr="00775752" w:rsidRDefault="00683719" w:rsidP="00683719">
      <w:pPr>
        <w:pStyle w:val="a6"/>
        <w:jc w:val="center"/>
        <w:rPr>
          <w:rFonts w:ascii="Times New Roman" w:hAnsi="Times New Roman" w:cs="Times New Roman"/>
          <w:b/>
          <w:sz w:val="28"/>
          <w:szCs w:val="28"/>
        </w:rPr>
      </w:pPr>
      <w:r w:rsidRPr="00775752">
        <w:rPr>
          <w:rFonts w:ascii="Times New Roman" w:hAnsi="Times New Roman" w:cs="Times New Roman"/>
          <w:b/>
          <w:sz w:val="28"/>
          <w:szCs w:val="28"/>
        </w:rPr>
        <w:t xml:space="preserve">АДМИНИСТРАЦИЯ МУНИЦИПАЛЬНОГО РАЙОНА «КИЗИЛЮРТОВСКИЙ РАЙОН» </w:t>
      </w:r>
    </w:p>
    <w:p w:rsidR="00775752" w:rsidRPr="004D51BC" w:rsidRDefault="00775752" w:rsidP="00683719">
      <w:pPr>
        <w:pStyle w:val="a6"/>
        <w:jc w:val="center"/>
        <w:rPr>
          <w:rFonts w:ascii="Times New Roman" w:hAnsi="Times New Roman" w:cs="Times New Roman"/>
          <w:bCs/>
          <w:caps/>
          <w:sz w:val="28"/>
          <w:szCs w:val="28"/>
        </w:rPr>
      </w:pPr>
    </w:p>
    <w:p w:rsidR="00683719" w:rsidRPr="004D51BC" w:rsidRDefault="00ED2CF0" w:rsidP="00683719">
      <w:pPr>
        <w:pStyle w:val="a6"/>
        <w:jc w:val="center"/>
        <w:rPr>
          <w:rFonts w:ascii="Times New Roman" w:hAnsi="Times New Roman" w:cs="Times New Roman"/>
          <w:bCs/>
          <w:caps/>
        </w:rPr>
      </w:pPr>
      <w:r w:rsidRPr="000728C1">
        <w:rPr>
          <w:rFonts w:ascii="Times New Roman" w:hAnsi="Times New Roman" w:cs="Times New Roman"/>
          <w:color w:val="000080"/>
          <w:sz w:val="24"/>
        </w:rPr>
        <w:pict>
          <v:line id="_x0000_s1029" style="position:absolute;left:0;text-align:left;flip:y;z-index:251666432" from="0,2.2pt" to="535.25pt,2.25pt" strokeweight="3pt">
            <v:stroke linestyle="thickThin"/>
          </v:line>
        </w:pict>
      </w:r>
      <w:r w:rsidR="00683719" w:rsidRPr="004D51BC">
        <w:rPr>
          <w:rFonts w:ascii="Times New Roman" w:hAnsi="Times New Roman" w:cs="Times New Roman"/>
          <w:bCs/>
          <w:caps/>
          <w:color w:val="000080"/>
        </w:rPr>
        <w:tab/>
      </w:r>
    </w:p>
    <w:p w:rsidR="00683719" w:rsidRDefault="00683719" w:rsidP="00683719">
      <w:pPr>
        <w:pStyle w:val="a6"/>
        <w:rPr>
          <w:rFonts w:ascii="Times New Roman" w:hAnsi="Times New Roman" w:cs="Times New Roman"/>
          <w:b/>
          <w:color w:val="00005D"/>
          <w:sz w:val="32"/>
          <w:szCs w:val="32"/>
        </w:rPr>
      </w:pPr>
    </w:p>
    <w:p w:rsidR="00683719" w:rsidRDefault="00683719" w:rsidP="00E84522">
      <w:pPr>
        <w:pStyle w:val="a6"/>
        <w:jc w:val="center"/>
        <w:rPr>
          <w:rFonts w:ascii="Times New Roman" w:hAnsi="Times New Roman" w:cs="Times New Roman"/>
          <w:b/>
          <w:color w:val="00005D"/>
          <w:sz w:val="32"/>
          <w:szCs w:val="32"/>
        </w:rPr>
      </w:pPr>
    </w:p>
    <w:p w:rsidR="00683719" w:rsidRDefault="00683719" w:rsidP="00E84522">
      <w:pPr>
        <w:pStyle w:val="a6"/>
        <w:jc w:val="center"/>
        <w:rPr>
          <w:rFonts w:ascii="Times New Roman" w:hAnsi="Times New Roman" w:cs="Times New Roman"/>
          <w:b/>
          <w:color w:val="000000" w:themeColor="text1"/>
          <w:sz w:val="32"/>
          <w:szCs w:val="32"/>
        </w:rPr>
      </w:pPr>
      <w:r w:rsidRPr="00683719">
        <w:rPr>
          <w:rFonts w:ascii="Times New Roman" w:hAnsi="Times New Roman" w:cs="Times New Roman"/>
          <w:b/>
          <w:color w:val="000000" w:themeColor="text1"/>
          <w:sz w:val="32"/>
          <w:szCs w:val="32"/>
        </w:rPr>
        <w:t xml:space="preserve">ПОСТАНОВЛЕНИЕ </w:t>
      </w:r>
    </w:p>
    <w:p w:rsidR="00683719" w:rsidRPr="00683719" w:rsidRDefault="00683719" w:rsidP="00E84522">
      <w:pPr>
        <w:pStyle w:val="a6"/>
        <w:jc w:val="center"/>
        <w:rPr>
          <w:b/>
          <w:color w:val="000000" w:themeColor="text1"/>
          <w:sz w:val="32"/>
          <w:szCs w:val="32"/>
        </w:rPr>
      </w:pPr>
    </w:p>
    <w:p w:rsidR="007E2AF7" w:rsidRPr="00775752" w:rsidRDefault="007E2AF7" w:rsidP="00E84522">
      <w:pPr>
        <w:pStyle w:val="a6"/>
        <w:jc w:val="center"/>
        <w:rPr>
          <w:rFonts w:ascii="Times New Roman" w:hAnsi="Times New Roman" w:cs="Times New Roman"/>
          <w:sz w:val="24"/>
          <w:szCs w:val="24"/>
        </w:rPr>
      </w:pPr>
      <w:r w:rsidRPr="00775752">
        <w:rPr>
          <w:rFonts w:ascii="Times New Roman" w:hAnsi="Times New Roman" w:cs="Times New Roman"/>
        </w:rPr>
        <w:t>№</w:t>
      </w:r>
      <w:r w:rsidR="00683719" w:rsidRPr="00775752">
        <w:rPr>
          <w:rFonts w:ascii="Times New Roman" w:hAnsi="Times New Roman" w:cs="Times New Roman"/>
        </w:rPr>
        <w:t xml:space="preserve">74                                                                </w:t>
      </w:r>
      <w:r w:rsidR="00775752">
        <w:rPr>
          <w:rFonts w:ascii="Times New Roman" w:hAnsi="Times New Roman" w:cs="Times New Roman"/>
        </w:rPr>
        <w:t>г. Кизилюрт</w:t>
      </w:r>
      <w:r w:rsidR="00683719" w:rsidRPr="00775752">
        <w:rPr>
          <w:rFonts w:ascii="Times New Roman" w:hAnsi="Times New Roman" w:cs="Times New Roman"/>
        </w:rPr>
        <w:t xml:space="preserve">                              </w:t>
      </w:r>
      <w:r w:rsidR="00775752">
        <w:rPr>
          <w:rFonts w:ascii="Times New Roman" w:hAnsi="Times New Roman" w:cs="Times New Roman"/>
        </w:rPr>
        <w:t xml:space="preserve">             </w:t>
      </w:r>
      <w:r w:rsidR="00683719" w:rsidRPr="00775752">
        <w:rPr>
          <w:rFonts w:ascii="Times New Roman" w:hAnsi="Times New Roman" w:cs="Times New Roman"/>
        </w:rPr>
        <w:t xml:space="preserve">  </w:t>
      </w:r>
      <w:r w:rsidRPr="00775752">
        <w:rPr>
          <w:rFonts w:ascii="Times New Roman" w:hAnsi="Times New Roman" w:cs="Times New Roman"/>
        </w:rPr>
        <w:t xml:space="preserve"> от </w:t>
      </w:r>
      <w:r w:rsidR="00683719" w:rsidRPr="00775752">
        <w:rPr>
          <w:rFonts w:ascii="Times New Roman" w:hAnsi="Times New Roman" w:cs="Times New Roman"/>
          <w:sz w:val="24"/>
          <w:szCs w:val="24"/>
        </w:rPr>
        <w:t>02</w:t>
      </w:r>
      <w:r w:rsidR="00775752" w:rsidRPr="00775752">
        <w:rPr>
          <w:rFonts w:ascii="Times New Roman" w:hAnsi="Times New Roman" w:cs="Times New Roman"/>
          <w:sz w:val="24"/>
          <w:szCs w:val="24"/>
        </w:rPr>
        <w:t>.</w:t>
      </w:r>
      <w:r w:rsidR="00683719" w:rsidRPr="00775752">
        <w:rPr>
          <w:rFonts w:ascii="Times New Roman" w:hAnsi="Times New Roman" w:cs="Times New Roman"/>
          <w:sz w:val="24"/>
          <w:szCs w:val="24"/>
        </w:rPr>
        <w:t>06</w:t>
      </w:r>
      <w:r w:rsidR="00335538">
        <w:rPr>
          <w:rFonts w:ascii="Times New Roman" w:hAnsi="Times New Roman" w:cs="Times New Roman"/>
          <w:sz w:val="24"/>
          <w:szCs w:val="24"/>
        </w:rPr>
        <w:t>.</w:t>
      </w:r>
      <w:r w:rsidRPr="00775752">
        <w:rPr>
          <w:rFonts w:ascii="Times New Roman" w:hAnsi="Times New Roman" w:cs="Times New Roman"/>
          <w:sz w:val="24"/>
          <w:szCs w:val="24"/>
        </w:rPr>
        <w:t>2015г.</w:t>
      </w:r>
    </w:p>
    <w:p w:rsidR="00683719" w:rsidRDefault="00683719" w:rsidP="00E84522">
      <w:pPr>
        <w:pStyle w:val="a6"/>
        <w:jc w:val="center"/>
        <w:rPr>
          <w:rFonts w:ascii="Times New Roman" w:hAnsi="Times New Roman" w:cs="Times New Roman"/>
          <w:sz w:val="24"/>
          <w:szCs w:val="24"/>
        </w:rPr>
      </w:pPr>
    </w:p>
    <w:p w:rsidR="00683719" w:rsidRPr="00485F01" w:rsidRDefault="00683719" w:rsidP="00E84522">
      <w:pPr>
        <w:pStyle w:val="a6"/>
        <w:jc w:val="center"/>
        <w:rPr>
          <w:rFonts w:ascii="Times New Roman" w:hAnsi="Times New Roman" w:cs="Times New Roman"/>
          <w:sz w:val="24"/>
          <w:szCs w:val="24"/>
        </w:rPr>
      </w:pPr>
    </w:p>
    <w:p w:rsidR="007E2AF7" w:rsidRPr="00683719" w:rsidRDefault="00683719" w:rsidP="00E84522">
      <w:pPr>
        <w:pStyle w:val="a6"/>
        <w:jc w:val="center"/>
        <w:rPr>
          <w:rFonts w:ascii="Times New Roman" w:hAnsi="Times New Roman" w:cs="Times New Roman"/>
          <w:b/>
          <w:sz w:val="24"/>
          <w:szCs w:val="24"/>
        </w:rPr>
      </w:pPr>
      <w:r w:rsidRPr="00485F01">
        <w:rPr>
          <w:rFonts w:ascii="Times New Roman" w:hAnsi="Times New Roman" w:cs="Times New Roman"/>
          <w:sz w:val="24"/>
          <w:szCs w:val="24"/>
        </w:rPr>
        <w:t xml:space="preserve"> </w:t>
      </w:r>
      <w:r w:rsidR="007E2AF7" w:rsidRPr="00683719">
        <w:rPr>
          <w:rFonts w:ascii="Times New Roman" w:hAnsi="Times New Roman" w:cs="Times New Roman"/>
          <w:b/>
          <w:sz w:val="24"/>
          <w:szCs w:val="24"/>
        </w:rPr>
        <w:t>Об утверждении Положения о порядке осуществления муниципального земельного контроля на терр</w:t>
      </w:r>
      <w:r w:rsidR="00775752">
        <w:rPr>
          <w:rFonts w:ascii="Times New Roman" w:hAnsi="Times New Roman" w:cs="Times New Roman"/>
          <w:b/>
          <w:sz w:val="24"/>
          <w:szCs w:val="24"/>
        </w:rPr>
        <w:t>итории МР «Кизилюртовский район</w:t>
      </w:r>
    </w:p>
    <w:p w:rsidR="00E84522" w:rsidRPr="00485F01" w:rsidRDefault="00E84522" w:rsidP="00E84522">
      <w:pPr>
        <w:pStyle w:val="a6"/>
        <w:jc w:val="center"/>
        <w:rPr>
          <w:rFonts w:ascii="Times New Roman" w:hAnsi="Times New Roman" w:cs="Times New Roman"/>
          <w:sz w:val="24"/>
          <w:szCs w:val="24"/>
        </w:rPr>
      </w:pPr>
    </w:p>
    <w:p w:rsidR="007E2AF7" w:rsidRPr="00485F01" w:rsidRDefault="007E2AF7" w:rsidP="00775752">
      <w:pPr>
        <w:pStyle w:val="a6"/>
        <w:spacing w:after="240"/>
        <w:ind w:firstLine="708"/>
        <w:jc w:val="both"/>
        <w:rPr>
          <w:rFonts w:ascii="Times New Roman" w:hAnsi="Times New Roman" w:cs="Times New Roman"/>
          <w:sz w:val="24"/>
          <w:szCs w:val="24"/>
        </w:rPr>
      </w:pPr>
      <w:proofErr w:type="gramStart"/>
      <w:r w:rsidRPr="00485F01">
        <w:rPr>
          <w:rFonts w:ascii="Times New Roman" w:hAnsi="Times New Roman" w:cs="Times New Roman"/>
          <w:sz w:val="24"/>
          <w:szCs w:val="24"/>
        </w:rPr>
        <w:t xml:space="preserve">В целях реализации полномочий органов местного самоуправления МР «Кизилюртовский район»  по осуществлению муниципального контроля за соблюдением земельного законодательства на территории района  и в соответствии с Земельным кодексом Российской Федерации, Федеральным </w:t>
      </w:r>
      <w:hyperlink r:id="rId6" w:history="1">
        <w:r w:rsidRPr="00485F01">
          <w:rPr>
            <w:rStyle w:val="a3"/>
            <w:rFonts w:ascii="Times New Roman" w:eastAsiaTheme="majorEastAsia" w:hAnsi="Times New Roman" w:cs="Times New Roman"/>
            <w:sz w:val="24"/>
            <w:szCs w:val="24"/>
          </w:rPr>
          <w:t>законом</w:t>
        </w:r>
      </w:hyperlink>
      <w:r w:rsidRPr="00485F0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7" w:history="1">
        <w:r w:rsidRPr="00485F01">
          <w:rPr>
            <w:rStyle w:val="a3"/>
            <w:rFonts w:ascii="Times New Roman" w:eastAsiaTheme="majorEastAsia" w:hAnsi="Times New Roman" w:cs="Times New Roman"/>
            <w:sz w:val="24"/>
            <w:szCs w:val="24"/>
          </w:rPr>
          <w:t>законом</w:t>
        </w:r>
      </w:hyperlink>
      <w:r w:rsidRPr="00485F01">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w:t>
      </w:r>
      <w:proofErr w:type="gramEnd"/>
      <w:r w:rsidRPr="00485F01">
        <w:rPr>
          <w:rFonts w:ascii="Times New Roman" w:hAnsi="Times New Roman" w:cs="Times New Roman"/>
          <w:sz w:val="24"/>
          <w:szCs w:val="24"/>
        </w:rPr>
        <w:t xml:space="preserve"> государственного контроля (надзора) и муниципального контроля",   Уставом МР «Кизилюртовский район»:</w:t>
      </w:r>
    </w:p>
    <w:p w:rsidR="007E2AF7" w:rsidRPr="00485F01" w:rsidRDefault="00775752" w:rsidP="00775752">
      <w:pPr>
        <w:pStyle w:val="a6"/>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1. Утвердить Положение о порядке осуществления муниципального земельного контроля на территории МР «Кизилюртовский район» (прилагается).</w:t>
      </w:r>
    </w:p>
    <w:p w:rsidR="007E2AF7" w:rsidRPr="00485F01" w:rsidRDefault="00775752" w:rsidP="00775752">
      <w:pPr>
        <w:pStyle w:val="a6"/>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00E84522">
        <w:rPr>
          <w:rFonts w:ascii="Times New Roman" w:hAnsi="Times New Roman" w:cs="Times New Roman"/>
          <w:sz w:val="24"/>
          <w:szCs w:val="24"/>
        </w:rPr>
        <w:t>2</w:t>
      </w:r>
      <w:r w:rsidR="007E2AF7" w:rsidRPr="00485F01">
        <w:rPr>
          <w:rFonts w:ascii="Times New Roman" w:hAnsi="Times New Roman" w:cs="Times New Roman"/>
          <w:sz w:val="24"/>
          <w:szCs w:val="24"/>
        </w:rPr>
        <w:t xml:space="preserve">. Настоящее постановление опубликовать в газете "Неделя </w:t>
      </w:r>
      <w:proofErr w:type="spellStart"/>
      <w:r w:rsidR="007E2AF7" w:rsidRPr="00485F01">
        <w:rPr>
          <w:rFonts w:ascii="Times New Roman" w:hAnsi="Times New Roman" w:cs="Times New Roman"/>
          <w:sz w:val="24"/>
          <w:szCs w:val="24"/>
        </w:rPr>
        <w:t>Кизилюрта</w:t>
      </w:r>
      <w:proofErr w:type="spellEnd"/>
      <w:r w:rsidR="007E2AF7" w:rsidRPr="00485F01">
        <w:rPr>
          <w:rFonts w:ascii="Times New Roman" w:hAnsi="Times New Roman" w:cs="Times New Roman"/>
          <w:sz w:val="24"/>
          <w:szCs w:val="24"/>
        </w:rPr>
        <w:t xml:space="preserve">" и разместить на официальном информационном сайте (адрес сайта: </w:t>
      </w:r>
      <w:r w:rsidR="007E2AF7" w:rsidRPr="00485F01">
        <w:rPr>
          <w:rFonts w:ascii="Times New Roman" w:hAnsi="Times New Roman" w:cs="Times New Roman"/>
          <w:sz w:val="24"/>
          <w:szCs w:val="24"/>
          <w:lang w:val="en-US"/>
        </w:rPr>
        <w:t>www</w:t>
      </w:r>
      <w:r w:rsidR="007E2AF7" w:rsidRPr="00485F01">
        <w:rPr>
          <w:rFonts w:ascii="Times New Roman" w:hAnsi="Times New Roman" w:cs="Times New Roman"/>
          <w:sz w:val="24"/>
          <w:szCs w:val="24"/>
        </w:rPr>
        <w:t>.</w:t>
      </w:r>
      <w:proofErr w:type="spellStart"/>
      <w:r w:rsidR="007E2AF7" w:rsidRPr="00485F01">
        <w:rPr>
          <w:rFonts w:ascii="Times New Roman" w:hAnsi="Times New Roman" w:cs="Times New Roman"/>
          <w:sz w:val="24"/>
          <w:szCs w:val="24"/>
        </w:rPr>
        <w:t>kizilyurt-rn.ru</w:t>
      </w:r>
      <w:proofErr w:type="spellEnd"/>
      <w:r w:rsidR="007E2AF7" w:rsidRPr="00485F01">
        <w:rPr>
          <w:rFonts w:ascii="Times New Roman" w:hAnsi="Times New Roman" w:cs="Times New Roman"/>
          <w:sz w:val="24"/>
          <w:szCs w:val="24"/>
        </w:rPr>
        <w:t>).</w:t>
      </w:r>
    </w:p>
    <w:p w:rsidR="007E2AF7" w:rsidRDefault="00775752" w:rsidP="00775752">
      <w:pPr>
        <w:pStyle w:val="a6"/>
        <w:spacing w:after="240"/>
        <w:jc w:val="both"/>
        <w:rPr>
          <w:rFonts w:ascii="Times New Roman" w:hAnsi="Times New Roman" w:cs="Times New Roman"/>
          <w:sz w:val="24"/>
          <w:szCs w:val="24"/>
        </w:rPr>
      </w:pPr>
      <w:r>
        <w:rPr>
          <w:rFonts w:ascii="Times New Roman" w:hAnsi="Times New Roman" w:cs="Times New Roman"/>
          <w:sz w:val="24"/>
          <w:szCs w:val="24"/>
        </w:rPr>
        <w:t xml:space="preserve">           </w:t>
      </w:r>
      <w:r w:rsidR="00E84522">
        <w:rPr>
          <w:rFonts w:ascii="Times New Roman" w:hAnsi="Times New Roman" w:cs="Times New Roman"/>
          <w:sz w:val="24"/>
          <w:szCs w:val="24"/>
        </w:rPr>
        <w:t>3</w:t>
      </w:r>
      <w:r w:rsidR="007E2AF7" w:rsidRPr="00485F01">
        <w:rPr>
          <w:rFonts w:ascii="Times New Roman" w:hAnsi="Times New Roman" w:cs="Times New Roman"/>
          <w:sz w:val="24"/>
          <w:szCs w:val="24"/>
        </w:rPr>
        <w:t xml:space="preserve">. </w:t>
      </w:r>
      <w:proofErr w:type="gramStart"/>
      <w:r w:rsidR="007E2AF7" w:rsidRPr="00485F01">
        <w:rPr>
          <w:rFonts w:ascii="Times New Roman" w:hAnsi="Times New Roman" w:cs="Times New Roman"/>
          <w:sz w:val="24"/>
          <w:szCs w:val="24"/>
        </w:rPr>
        <w:t>Контроль за</w:t>
      </w:r>
      <w:proofErr w:type="gramEnd"/>
      <w:r w:rsidR="007E2AF7" w:rsidRPr="00485F01">
        <w:rPr>
          <w:rFonts w:ascii="Times New Roman" w:hAnsi="Times New Roman" w:cs="Times New Roman"/>
          <w:sz w:val="24"/>
          <w:szCs w:val="24"/>
        </w:rPr>
        <w:t xml:space="preserve"> исполнением настоящего  постановления возложить на </w:t>
      </w:r>
      <w:proofErr w:type="spellStart"/>
      <w:r w:rsidR="007E2AF7" w:rsidRPr="00485F01">
        <w:rPr>
          <w:rFonts w:ascii="Times New Roman" w:hAnsi="Times New Roman" w:cs="Times New Roman"/>
          <w:sz w:val="24"/>
          <w:szCs w:val="24"/>
        </w:rPr>
        <w:t>Салимгереева</w:t>
      </w:r>
      <w:proofErr w:type="spellEnd"/>
      <w:r w:rsidR="007E2AF7" w:rsidRPr="00485F01">
        <w:rPr>
          <w:rFonts w:ascii="Times New Roman" w:hAnsi="Times New Roman" w:cs="Times New Roman"/>
          <w:sz w:val="24"/>
          <w:szCs w:val="24"/>
        </w:rPr>
        <w:t xml:space="preserve"> С.М.</w:t>
      </w:r>
    </w:p>
    <w:p w:rsidR="00E84522" w:rsidRDefault="00E84522" w:rsidP="00775752">
      <w:pPr>
        <w:pStyle w:val="a6"/>
        <w:spacing w:after="240"/>
        <w:jc w:val="both"/>
        <w:rPr>
          <w:rFonts w:ascii="Times New Roman" w:hAnsi="Times New Roman" w:cs="Times New Roman"/>
          <w:sz w:val="24"/>
          <w:szCs w:val="24"/>
        </w:rPr>
      </w:pPr>
    </w:p>
    <w:p w:rsidR="00E84522" w:rsidRPr="00485F01" w:rsidRDefault="00E84522" w:rsidP="00775752">
      <w:pPr>
        <w:pStyle w:val="a6"/>
        <w:spacing w:after="240"/>
        <w:jc w:val="both"/>
        <w:rPr>
          <w:rFonts w:ascii="Times New Roman" w:hAnsi="Times New Roman" w:cs="Times New Roman"/>
          <w:sz w:val="24"/>
          <w:szCs w:val="24"/>
        </w:rPr>
      </w:pPr>
    </w:p>
    <w:p w:rsidR="007E2AF7" w:rsidRPr="00485F01" w:rsidRDefault="00683719" w:rsidP="00775752">
      <w:pPr>
        <w:pStyle w:val="a6"/>
        <w:spacing w:after="240"/>
        <w:rPr>
          <w:rFonts w:ascii="Times New Roman" w:hAnsi="Times New Roman" w:cs="Times New Roman"/>
          <w:sz w:val="24"/>
          <w:szCs w:val="24"/>
        </w:rPr>
      </w:pPr>
      <w:r>
        <w:rPr>
          <w:rFonts w:ascii="Times New Roman" w:hAnsi="Times New Roman" w:cs="Times New Roman"/>
          <w:sz w:val="24"/>
          <w:szCs w:val="24"/>
        </w:rPr>
        <w:t xml:space="preserve">    </w:t>
      </w:r>
    </w:p>
    <w:p w:rsidR="007E2AF7" w:rsidRPr="00775752" w:rsidRDefault="00ED2CF0" w:rsidP="00485F01">
      <w:pPr>
        <w:pStyle w:val="a6"/>
        <w:rPr>
          <w:rFonts w:ascii="Times New Roman" w:hAnsi="Times New Roman" w:cs="Times New Roman"/>
          <w:b/>
          <w:sz w:val="24"/>
          <w:szCs w:val="24"/>
        </w:rPr>
      </w:pPr>
      <w:r>
        <w:rPr>
          <w:rFonts w:ascii="Times New Roman" w:hAnsi="Times New Roman" w:cs="Times New Roman"/>
          <w:b/>
          <w:sz w:val="24"/>
          <w:szCs w:val="24"/>
        </w:rPr>
        <w:t xml:space="preserve">         </w:t>
      </w:r>
      <w:r w:rsidR="007E2AF7" w:rsidRPr="00775752">
        <w:rPr>
          <w:rFonts w:ascii="Times New Roman" w:hAnsi="Times New Roman" w:cs="Times New Roman"/>
          <w:b/>
          <w:sz w:val="24"/>
          <w:szCs w:val="24"/>
        </w:rPr>
        <w:t xml:space="preserve">Глава                                                       </w:t>
      </w:r>
      <w:r w:rsidR="00775752">
        <w:rPr>
          <w:rFonts w:ascii="Times New Roman" w:hAnsi="Times New Roman" w:cs="Times New Roman"/>
          <w:b/>
          <w:sz w:val="24"/>
          <w:szCs w:val="24"/>
        </w:rPr>
        <w:t xml:space="preserve">                       </w:t>
      </w:r>
      <w:r w:rsidR="007E2AF7" w:rsidRPr="00775752">
        <w:rPr>
          <w:rFonts w:ascii="Times New Roman" w:hAnsi="Times New Roman" w:cs="Times New Roman"/>
          <w:b/>
          <w:sz w:val="24"/>
          <w:szCs w:val="24"/>
        </w:rPr>
        <w:t xml:space="preserve">                  </w:t>
      </w:r>
      <w:r w:rsidR="00683719" w:rsidRPr="00775752">
        <w:rPr>
          <w:rFonts w:ascii="Times New Roman" w:hAnsi="Times New Roman" w:cs="Times New Roman"/>
          <w:b/>
          <w:sz w:val="24"/>
          <w:szCs w:val="24"/>
        </w:rPr>
        <w:t xml:space="preserve">     </w:t>
      </w:r>
      <w:r w:rsidR="007E2AF7" w:rsidRPr="0077575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E2AF7" w:rsidRPr="00775752">
        <w:rPr>
          <w:rFonts w:ascii="Times New Roman" w:hAnsi="Times New Roman" w:cs="Times New Roman"/>
          <w:b/>
          <w:sz w:val="24"/>
          <w:szCs w:val="24"/>
        </w:rPr>
        <w:t xml:space="preserve">        </w:t>
      </w:r>
      <w:r w:rsidR="00683719" w:rsidRPr="00775752">
        <w:rPr>
          <w:rFonts w:ascii="Times New Roman" w:hAnsi="Times New Roman" w:cs="Times New Roman"/>
          <w:b/>
          <w:sz w:val="24"/>
          <w:szCs w:val="24"/>
        </w:rPr>
        <w:t xml:space="preserve">М.Г.   Шабанов </w:t>
      </w:r>
    </w:p>
    <w:p w:rsidR="00E84522" w:rsidRPr="00775752" w:rsidRDefault="00E84522" w:rsidP="00485F01">
      <w:pPr>
        <w:pStyle w:val="a6"/>
        <w:rPr>
          <w:rFonts w:ascii="Times New Roman" w:hAnsi="Times New Roman" w:cs="Times New Roman"/>
          <w:b/>
          <w:sz w:val="24"/>
          <w:szCs w:val="24"/>
        </w:rPr>
      </w:pPr>
    </w:p>
    <w:p w:rsidR="00E84522" w:rsidRDefault="00E84522" w:rsidP="00485F01">
      <w:pPr>
        <w:pStyle w:val="a6"/>
        <w:rPr>
          <w:rFonts w:ascii="Times New Roman" w:hAnsi="Times New Roman" w:cs="Times New Roman"/>
          <w:sz w:val="24"/>
          <w:szCs w:val="24"/>
        </w:rPr>
      </w:pPr>
    </w:p>
    <w:p w:rsidR="00E84522" w:rsidRDefault="00E84522" w:rsidP="00485F01">
      <w:pPr>
        <w:pStyle w:val="a6"/>
        <w:rPr>
          <w:rFonts w:ascii="Times New Roman" w:hAnsi="Times New Roman" w:cs="Times New Roman"/>
          <w:sz w:val="24"/>
          <w:szCs w:val="24"/>
        </w:rPr>
      </w:pPr>
    </w:p>
    <w:p w:rsidR="00E84522" w:rsidRDefault="00E84522" w:rsidP="00485F01">
      <w:pPr>
        <w:pStyle w:val="a6"/>
        <w:rPr>
          <w:rFonts w:ascii="Times New Roman" w:hAnsi="Times New Roman" w:cs="Times New Roman"/>
          <w:sz w:val="24"/>
          <w:szCs w:val="24"/>
        </w:rPr>
      </w:pPr>
    </w:p>
    <w:p w:rsidR="00E84522" w:rsidRDefault="00E84522" w:rsidP="00485F01">
      <w:pPr>
        <w:pStyle w:val="a6"/>
        <w:rPr>
          <w:rFonts w:ascii="Times New Roman" w:hAnsi="Times New Roman" w:cs="Times New Roman"/>
          <w:sz w:val="24"/>
          <w:szCs w:val="24"/>
        </w:rPr>
      </w:pPr>
    </w:p>
    <w:p w:rsidR="00E84522" w:rsidRDefault="00E84522" w:rsidP="00485F01">
      <w:pPr>
        <w:pStyle w:val="a6"/>
        <w:rPr>
          <w:rFonts w:ascii="Times New Roman" w:hAnsi="Times New Roman" w:cs="Times New Roman"/>
          <w:sz w:val="24"/>
          <w:szCs w:val="24"/>
        </w:rPr>
      </w:pPr>
    </w:p>
    <w:p w:rsidR="00ED2CF0" w:rsidRDefault="00ED2CF0" w:rsidP="00485F01">
      <w:pPr>
        <w:pStyle w:val="a6"/>
        <w:rPr>
          <w:rFonts w:ascii="Times New Roman" w:hAnsi="Times New Roman" w:cs="Times New Roman"/>
          <w:sz w:val="24"/>
          <w:szCs w:val="24"/>
        </w:rPr>
      </w:pPr>
    </w:p>
    <w:p w:rsidR="00ED2CF0" w:rsidRDefault="00ED2CF0" w:rsidP="00485F01">
      <w:pPr>
        <w:pStyle w:val="a6"/>
        <w:rPr>
          <w:rFonts w:ascii="Times New Roman" w:hAnsi="Times New Roman" w:cs="Times New Roman"/>
          <w:sz w:val="24"/>
          <w:szCs w:val="24"/>
        </w:rPr>
      </w:pPr>
    </w:p>
    <w:p w:rsidR="00E948B7" w:rsidRDefault="00E948B7" w:rsidP="00775752">
      <w:pPr>
        <w:pStyle w:val="a6"/>
        <w:rPr>
          <w:rFonts w:ascii="Times New Roman" w:hAnsi="Times New Roman" w:cs="Times New Roman"/>
          <w:sz w:val="24"/>
          <w:szCs w:val="24"/>
        </w:rPr>
      </w:pPr>
    </w:p>
    <w:p w:rsidR="007E2AF7" w:rsidRDefault="007E2AF7" w:rsidP="00485F01">
      <w:pPr>
        <w:pStyle w:val="a6"/>
        <w:jc w:val="right"/>
        <w:rPr>
          <w:rFonts w:ascii="Times New Roman" w:hAnsi="Times New Roman" w:cs="Times New Roman"/>
          <w:sz w:val="24"/>
          <w:szCs w:val="24"/>
        </w:rPr>
      </w:pPr>
      <w:r w:rsidRPr="00485F01">
        <w:rPr>
          <w:rFonts w:ascii="Times New Roman" w:hAnsi="Times New Roman" w:cs="Times New Roman"/>
          <w:sz w:val="24"/>
          <w:szCs w:val="24"/>
        </w:rPr>
        <w:lastRenderedPageBreak/>
        <w:t xml:space="preserve">Утверждено </w:t>
      </w:r>
      <w:r w:rsidRPr="00485F01">
        <w:rPr>
          <w:rFonts w:ascii="Times New Roman" w:hAnsi="Times New Roman" w:cs="Times New Roman"/>
          <w:sz w:val="24"/>
          <w:szCs w:val="24"/>
        </w:rPr>
        <w:br/>
        <w:t>постановлением администрации</w:t>
      </w:r>
    </w:p>
    <w:p w:rsidR="00E948B7" w:rsidRPr="00E948B7" w:rsidRDefault="00E948B7" w:rsidP="00E948B7">
      <w:pPr>
        <w:pStyle w:val="a6"/>
        <w:jc w:val="right"/>
        <w:rPr>
          <w:rFonts w:ascii="Times New Roman" w:hAnsi="Times New Roman" w:cs="Times New Roman"/>
          <w:sz w:val="24"/>
          <w:szCs w:val="24"/>
        </w:rPr>
      </w:pPr>
      <w:r w:rsidRPr="00E948B7">
        <w:rPr>
          <w:rFonts w:ascii="Times New Roman" w:hAnsi="Times New Roman" w:cs="Times New Roman"/>
          <w:sz w:val="24"/>
          <w:szCs w:val="24"/>
        </w:rPr>
        <w:t>«Об утверждении Положения о порядке</w:t>
      </w:r>
    </w:p>
    <w:p w:rsidR="00E948B7" w:rsidRPr="00E948B7" w:rsidRDefault="00E948B7" w:rsidP="00E948B7">
      <w:pPr>
        <w:pStyle w:val="a6"/>
        <w:jc w:val="right"/>
        <w:rPr>
          <w:rFonts w:ascii="Times New Roman" w:hAnsi="Times New Roman" w:cs="Times New Roman"/>
          <w:sz w:val="24"/>
          <w:szCs w:val="24"/>
        </w:rPr>
      </w:pPr>
      <w:r w:rsidRPr="00E948B7">
        <w:rPr>
          <w:rFonts w:ascii="Times New Roman" w:hAnsi="Times New Roman" w:cs="Times New Roman"/>
          <w:sz w:val="24"/>
          <w:szCs w:val="24"/>
        </w:rPr>
        <w:t xml:space="preserve"> осуществления муниципального земельного</w:t>
      </w:r>
    </w:p>
    <w:p w:rsidR="00E948B7" w:rsidRPr="00485F01" w:rsidRDefault="00E948B7" w:rsidP="00DB25B4">
      <w:pPr>
        <w:pStyle w:val="a6"/>
        <w:jc w:val="right"/>
        <w:rPr>
          <w:rFonts w:ascii="Times New Roman" w:hAnsi="Times New Roman" w:cs="Times New Roman"/>
          <w:sz w:val="24"/>
          <w:szCs w:val="24"/>
        </w:rPr>
      </w:pPr>
      <w:r w:rsidRPr="00E948B7">
        <w:rPr>
          <w:rFonts w:ascii="Times New Roman" w:hAnsi="Times New Roman" w:cs="Times New Roman"/>
          <w:sz w:val="24"/>
          <w:szCs w:val="24"/>
        </w:rPr>
        <w:t xml:space="preserve"> контроля на территории МР «Кизилюртовский район»</w:t>
      </w:r>
    </w:p>
    <w:p w:rsidR="007E2AF7" w:rsidRDefault="007E2AF7" w:rsidP="00485F01">
      <w:pPr>
        <w:pStyle w:val="a6"/>
        <w:jc w:val="right"/>
        <w:rPr>
          <w:rFonts w:ascii="Times New Roman" w:hAnsi="Times New Roman" w:cs="Times New Roman"/>
          <w:sz w:val="24"/>
          <w:szCs w:val="24"/>
        </w:rPr>
      </w:pPr>
      <w:r w:rsidRPr="00485F01">
        <w:rPr>
          <w:rFonts w:ascii="Times New Roman" w:hAnsi="Times New Roman" w:cs="Times New Roman"/>
          <w:sz w:val="24"/>
          <w:szCs w:val="24"/>
        </w:rPr>
        <w:t xml:space="preserve"> от «</w:t>
      </w:r>
      <w:r w:rsidR="00775752">
        <w:rPr>
          <w:rFonts w:ascii="Times New Roman" w:hAnsi="Times New Roman" w:cs="Times New Roman"/>
          <w:sz w:val="24"/>
          <w:szCs w:val="24"/>
        </w:rPr>
        <w:t>02</w:t>
      </w:r>
      <w:r w:rsidRPr="00485F01">
        <w:rPr>
          <w:rFonts w:ascii="Times New Roman" w:hAnsi="Times New Roman" w:cs="Times New Roman"/>
          <w:sz w:val="24"/>
          <w:szCs w:val="24"/>
        </w:rPr>
        <w:t>»</w:t>
      </w:r>
      <w:r w:rsidR="00775752">
        <w:rPr>
          <w:rFonts w:ascii="Times New Roman" w:hAnsi="Times New Roman" w:cs="Times New Roman"/>
          <w:sz w:val="24"/>
          <w:szCs w:val="24"/>
        </w:rPr>
        <w:t xml:space="preserve"> 06.</w:t>
      </w:r>
      <w:r w:rsidRPr="00485F01">
        <w:rPr>
          <w:rFonts w:ascii="Times New Roman" w:hAnsi="Times New Roman" w:cs="Times New Roman"/>
          <w:sz w:val="24"/>
          <w:szCs w:val="24"/>
        </w:rPr>
        <w:t>2015г. №</w:t>
      </w:r>
      <w:r w:rsidR="00775752">
        <w:rPr>
          <w:rFonts w:ascii="Times New Roman" w:hAnsi="Times New Roman" w:cs="Times New Roman"/>
          <w:sz w:val="24"/>
          <w:szCs w:val="24"/>
        </w:rPr>
        <w:t>74</w:t>
      </w:r>
    </w:p>
    <w:p w:rsidR="00E948B7" w:rsidRDefault="00E948B7" w:rsidP="00485F01">
      <w:pPr>
        <w:pStyle w:val="a6"/>
        <w:jc w:val="right"/>
        <w:rPr>
          <w:rFonts w:ascii="Times New Roman" w:hAnsi="Times New Roman" w:cs="Times New Roman"/>
          <w:sz w:val="24"/>
          <w:szCs w:val="24"/>
        </w:rPr>
      </w:pPr>
    </w:p>
    <w:p w:rsidR="00E948B7" w:rsidRPr="00485F01" w:rsidRDefault="00E948B7" w:rsidP="00485F01">
      <w:pPr>
        <w:pStyle w:val="a6"/>
        <w:jc w:val="right"/>
        <w:rPr>
          <w:rFonts w:ascii="Times New Roman" w:hAnsi="Times New Roman" w:cs="Times New Roman"/>
          <w:sz w:val="24"/>
          <w:szCs w:val="24"/>
        </w:rPr>
      </w:pPr>
    </w:p>
    <w:p w:rsidR="007E2AF7" w:rsidRPr="00485F01" w:rsidRDefault="007E2AF7" w:rsidP="00485F01">
      <w:pPr>
        <w:pStyle w:val="a6"/>
        <w:jc w:val="center"/>
        <w:rPr>
          <w:rFonts w:ascii="Times New Roman" w:hAnsi="Times New Roman" w:cs="Times New Roman"/>
          <w:b/>
          <w:sz w:val="24"/>
          <w:szCs w:val="24"/>
        </w:rPr>
      </w:pPr>
      <w:r w:rsidRPr="00485F01">
        <w:rPr>
          <w:rFonts w:ascii="Times New Roman" w:hAnsi="Times New Roman" w:cs="Times New Roman"/>
          <w:b/>
          <w:sz w:val="24"/>
          <w:szCs w:val="24"/>
        </w:rPr>
        <w:t>Положение</w:t>
      </w:r>
    </w:p>
    <w:p w:rsidR="007E2AF7" w:rsidRDefault="007E2AF7" w:rsidP="00485F01">
      <w:pPr>
        <w:pStyle w:val="a6"/>
        <w:jc w:val="center"/>
        <w:rPr>
          <w:rFonts w:ascii="Times New Roman" w:hAnsi="Times New Roman" w:cs="Times New Roman"/>
          <w:b/>
          <w:sz w:val="24"/>
          <w:szCs w:val="24"/>
        </w:rPr>
      </w:pPr>
      <w:r w:rsidRPr="00485F01">
        <w:rPr>
          <w:rFonts w:ascii="Times New Roman" w:hAnsi="Times New Roman" w:cs="Times New Roman"/>
          <w:b/>
          <w:sz w:val="24"/>
          <w:szCs w:val="24"/>
        </w:rPr>
        <w:t>о порядке осуществления муниципального земельного контроля на территории МР «Кизилюртовский район»</w:t>
      </w:r>
    </w:p>
    <w:p w:rsidR="00485F01" w:rsidRPr="00000245" w:rsidRDefault="00485F01" w:rsidP="00000245">
      <w:pPr>
        <w:pStyle w:val="a6"/>
        <w:jc w:val="center"/>
        <w:rPr>
          <w:rFonts w:ascii="Times New Roman" w:hAnsi="Times New Roman" w:cs="Times New Roman"/>
          <w:b/>
          <w:sz w:val="24"/>
          <w:szCs w:val="24"/>
        </w:rPr>
      </w:pPr>
    </w:p>
    <w:p w:rsidR="007E2AF7" w:rsidRPr="00000245" w:rsidRDefault="007E2AF7" w:rsidP="00000245">
      <w:pPr>
        <w:pStyle w:val="a6"/>
        <w:jc w:val="center"/>
        <w:rPr>
          <w:rFonts w:ascii="Times New Roman" w:hAnsi="Times New Roman" w:cs="Times New Roman"/>
          <w:b/>
          <w:sz w:val="24"/>
          <w:szCs w:val="24"/>
        </w:rPr>
      </w:pPr>
      <w:r w:rsidRPr="00000245">
        <w:rPr>
          <w:rFonts w:ascii="Times New Roman" w:hAnsi="Times New Roman" w:cs="Times New Roman"/>
          <w:b/>
          <w:sz w:val="24"/>
          <w:szCs w:val="24"/>
        </w:rPr>
        <w:t>1. Общие положения</w:t>
      </w:r>
    </w:p>
    <w:p w:rsidR="007E2AF7" w:rsidRPr="00485F01" w:rsidRDefault="007E2AF7" w:rsidP="00775752">
      <w:pPr>
        <w:pStyle w:val="a6"/>
        <w:ind w:firstLine="708"/>
        <w:jc w:val="both"/>
        <w:rPr>
          <w:rFonts w:ascii="Times New Roman" w:eastAsia="Times New Roman" w:hAnsi="Times New Roman" w:cs="Times New Roman"/>
          <w:color w:val="000000" w:themeColor="text1"/>
          <w:sz w:val="24"/>
          <w:szCs w:val="24"/>
        </w:rPr>
      </w:pPr>
      <w:r w:rsidRPr="00485F01">
        <w:rPr>
          <w:rFonts w:ascii="Times New Roman" w:eastAsia="Times New Roman" w:hAnsi="Times New Roman" w:cs="Times New Roman"/>
          <w:color w:val="000000" w:themeColor="text1"/>
          <w:sz w:val="24"/>
          <w:szCs w:val="24"/>
        </w:rPr>
        <w:t xml:space="preserve">1.1. </w:t>
      </w:r>
      <w:proofErr w:type="gramStart"/>
      <w:r w:rsidRPr="00485F01">
        <w:rPr>
          <w:rFonts w:ascii="Times New Roman" w:eastAsia="Times New Roman" w:hAnsi="Times New Roman" w:cs="Times New Roman"/>
          <w:color w:val="000000" w:themeColor="text1"/>
          <w:sz w:val="24"/>
          <w:szCs w:val="24"/>
        </w:rPr>
        <w:t>Настоящее Положение разработано на основании  </w:t>
      </w:r>
      <w:hyperlink r:id="rId8" w:history="1">
        <w:r w:rsidRPr="00485F01">
          <w:rPr>
            <w:rFonts w:ascii="Times New Roman" w:eastAsia="Times New Roman" w:hAnsi="Times New Roman" w:cs="Times New Roman"/>
            <w:color w:val="000000" w:themeColor="text1"/>
            <w:sz w:val="24"/>
            <w:szCs w:val="24"/>
          </w:rPr>
          <w:t>Земельного кодекса</w:t>
        </w:r>
      </w:hyperlink>
      <w:r w:rsidRPr="00485F01">
        <w:rPr>
          <w:rFonts w:ascii="Times New Roman" w:eastAsia="Times New Roman" w:hAnsi="Times New Roman" w:cs="Times New Roman"/>
          <w:color w:val="000000" w:themeColor="text1"/>
          <w:sz w:val="24"/>
          <w:szCs w:val="24"/>
        </w:rPr>
        <w:t> Российской Федерации от 25.10.2001 N 136-ФЗ, </w:t>
      </w:r>
      <w:hyperlink r:id="rId9" w:history="1">
        <w:r w:rsidRPr="00485F01">
          <w:rPr>
            <w:rFonts w:ascii="Times New Roman" w:eastAsia="Times New Roman" w:hAnsi="Times New Roman" w:cs="Times New Roman"/>
            <w:color w:val="000000" w:themeColor="text1"/>
            <w:sz w:val="24"/>
            <w:szCs w:val="24"/>
          </w:rPr>
          <w:t>Кодекса</w:t>
        </w:r>
      </w:hyperlink>
      <w:r w:rsidRPr="00485F01">
        <w:rPr>
          <w:rFonts w:ascii="Times New Roman" w:eastAsia="Times New Roman" w:hAnsi="Times New Roman" w:cs="Times New Roman"/>
          <w:color w:val="000000" w:themeColor="text1"/>
          <w:sz w:val="24"/>
          <w:szCs w:val="24"/>
        </w:rPr>
        <w:t> Российской Федерации об административных правонарушениях</w:t>
      </w:r>
      <w:r w:rsidR="00235C3A">
        <w:rPr>
          <w:rFonts w:ascii="Times New Roman" w:eastAsia="Times New Roman" w:hAnsi="Times New Roman" w:cs="Times New Roman"/>
          <w:color w:val="000000" w:themeColor="text1"/>
          <w:sz w:val="24"/>
          <w:szCs w:val="24"/>
        </w:rPr>
        <w:t>» от 30.12.2001г. №195-ФЗ</w:t>
      </w:r>
      <w:r w:rsidRPr="00485F01">
        <w:rPr>
          <w:rFonts w:ascii="Times New Roman" w:eastAsia="Times New Roman" w:hAnsi="Times New Roman" w:cs="Times New Roman"/>
          <w:color w:val="000000" w:themeColor="text1"/>
          <w:sz w:val="24"/>
          <w:szCs w:val="24"/>
        </w:rPr>
        <w:t>, </w:t>
      </w:r>
      <w:hyperlink r:id="rId10" w:history="1">
        <w:r w:rsidRPr="00485F01">
          <w:rPr>
            <w:rFonts w:ascii="Times New Roman" w:eastAsia="Times New Roman" w:hAnsi="Times New Roman" w:cs="Times New Roman"/>
            <w:color w:val="000000" w:themeColor="text1"/>
            <w:sz w:val="24"/>
            <w:szCs w:val="24"/>
          </w:rPr>
          <w:t>Федерального закона</w:t>
        </w:r>
      </w:hyperlink>
      <w:r w:rsidRPr="00485F01">
        <w:rPr>
          <w:rFonts w:ascii="Times New Roman" w:eastAsia="Times New Roman" w:hAnsi="Times New Roman" w:cs="Times New Roman"/>
          <w:color w:val="000000" w:themeColor="text1"/>
          <w:sz w:val="24"/>
          <w:szCs w:val="24"/>
        </w:rPr>
        <w:t> «Об общих принципах организации местного самоуправления в Российской Федерации» от 06.10.2003 N 131-ФЗ, </w:t>
      </w:r>
      <w:hyperlink r:id="rId11" w:history="1">
        <w:r w:rsidRPr="00485F01">
          <w:rPr>
            <w:rFonts w:ascii="Times New Roman" w:eastAsia="Times New Roman" w:hAnsi="Times New Roman" w:cs="Times New Roman"/>
            <w:color w:val="000000" w:themeColor="text1"/>
            <w:sz w:val="24"/>
            <w:szCs w:val="24"/>
          </w:rPr>
          <w:t>Градостроительного кодекса</w:t>
        </w:r>
      </w:hyperlink>
      <w:r w:rsidRPr="00485F01">
        <w:rPr>
          <w:rFonts w:ascii="Times New Roman" w:eastAsia="Times New Roman" w:hAnsi="Times New Roman" w:cs="Times New Roman"/>
          <w:color w:val="000000" w:themeColor="text1"/>
          <w:sz w:val="24"/>
          <w:szCs w:val="24"/>
        </w:rPr>
        <w:t xml:space="preserve"> Российской Федерации, </w:t>
      </w:r>
      <w:hyperlink r:id="rId12" w:history="1">
        <w:r w:rsidRPr="00485F01">
          <w:rPr>
            <w:rFonts w:ascii="Times New Roman" w:eastAsia="Times New Roman" w:hAnsi="Times New Roman" w:cs="Times New Roman"/>
            <w:color w:val="000000" w:themeColor="text1"/>
            <w:sz w:val="24"/>
            <w:szCs w:val="24"/>
          </w:rPr>
          <w:t>Приказом</w:t>
        </w:r>
      </w:hyperlink>
      <w:r w:rsidRPr="00485F01">
        <w:rPr>
          <w:rFonts w:ascii="Times New Roman" w:eastAsia="Times New Roman" w:hAnsi="Times New Roman" w:cs="Times New Roman"/>
          <w:color w:val="000000" w:themeColor="text1"/>
          <w:sz w:val="24"/>
          <w:szCs w:val="24"/>
        </w:rPr>
        <w:t> Министерства экономического развития Российской Федерации от 30.04.2009 г. N 141,  иных требований действующего законодательства и </w:t>
      </w:r>
      <w:hyperlink r:id="rId13" w:history="1">
        <w:r w:rsidRPr="00485F01">
          <w:rPr>
            <w:rFonts w:ascii="Times New Roman" w:eastAsia="Times New Roman" w:hAnsi="Times New Roman" w:cs="Times New Roman"/>
            <w:color w:val="000000" w:themeColor="text1"/>
            <w:sz w:val="24"/>
            <w:szCs w:val="24"/>
          </w:rPr>
          <w:t>Устава</w:t>
        </w:r>
      </w:hyperlink>
      <w:r w:rsidR="00ED2CF0">
        <w:rPr>
          <w:rFonts w:ascii="Times New Roman" w:eastAsia="Times New Roman" w:hAnsi="Times New Roman" w:cs="Times New Roman"/>
          <w:color w:val="000000" w:themeColor="text1"/>
          <w:sz w:val="24"/>
          <w:szCs w:val="24"/>
        </w:rPr>
        <w:t> МР</w:t>
      </w:r>
      <w:proofErr w:type="gramEnd"/>
      <w:r w:rsidR="00ED2CF0">
        <w:rPr>
          <w:rFonts w:ascii="Times New Roman" w:eastAsia="Times New Roman" w:hAnsi="Times New Roman" w:cs="Times New Roman"/>
          <w:color w:val="000000" w:themeColor="text1"/>
          <w:sz w:val="24"/>
          <w:szCs w:val="24"/>
        </w:rPr>
        <w:t xml:space="preserve">  «Кизилюртовский район»</w:t>
      </w:r>
      <w:r w:rsidRPr="00485F01">
        <w:rPr>
          <w:rFonts w:ascii="Times New Roman" w:eastAsia="Times New Roman" w:hAnsi="Times New Roman" w:cs="Times New Roman"/>
          <w:color w:val="000000" w:themeColor="text1"/>
          <w:sz w:val="24"/>
          <w:szCs w:val="24"/>
        </w:rPr>
        <w:t>.</w:t>
      </w:r>
    </w:p>
    <w:p w:rsidR="007E2AF7" w:rsidRPr="00485F01" w:rsidRDefault="00775752" w:rsidP="005C67B6">
      <w:pPr>
        <w:pStyle w:val="a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r>
      <w:r w:rsidR="007E2AF7" w:rsidRPr="00485F01">
        <w:rPr>
          <w:rFonts w:ascii="Times New Roman" w:eastAsia="Times New Roman" w:hAnsi="Times New Roman" w:cs="Times New Roman"/>
          <w:color w:val="000000" w:themeColor="text1"/>
          <w:sz w:val="24"/>
          <w:szCs w:val="24"/>
        </w:rPr>
        <w:t xml:space="preserve">Настоящее Положение регулирует организацию и проведение муниципального земельного </w:t>
      </w:r>
      <w:proofErr w:type="gramStart"/>
      <w:r w:rsidR="007E2AF7" w:rsidRPr="00485F01">
        <w:rPr>
          <w:rFonts w:ascii="Times New Roman" w:eastAsia="Times New Roman" w:hAnsi="Times New Roman" w:cs="Times New Roman"/>
          <w:color w:val="000000" w:themeColor="text1"/>
          <w:sz w:val="24"/>
          <w:szCs w:val="24"/>
        </w:rPr>
        <w:t>контроля за</w:t>
      </w:r>
      <w:proofErr w:type="gramEnd"/>
      <w:r w:rsidR="007E2AF7" w:rsidRPr="00485F01">
        <w:rPr>
          <w:rFonts w:ascii="Times New Roman" w:eastAsia="Times New Roman" w:hAnsi="Times New Roman" w:cs="Times New Roman"/>
          <w:color w:val="000000" w:themeColor="text1"/>
          <w:sz w:val="24"/>
          <w:szCs w:val="24"/>
        </w:rPr>
        <w:t xml:space="preserve"> соблюдением </w:t>
      </w:r>
      <w:hyperlink r:id="rId14" w:history="1">
        <w:r w:rsidR="007E2AF7" w:rsidRPr="00485F01">
          <w:rPr>
            <w:rFonts w:ascii="Times New Roman" w:eastAsia="Times New Roman" w:hAnsi="Times New Roman" w:cs="Times New Roman"/>
            <w:color w:val="000000" w:themeColor="text1"/>
            <w:sz w:val="24"/>
            <w:szCs w:val="24"/>
          </w:rPr>
          <w:t>земельного законодательства</w:t>
        </w:r>
      </w:hyperlink>
      <w:r w:rsidR="007E2AF7" w:rsidRPr="00485F01">
        <w:rPr>
          <w:rFonts w:ascii="Times New Roman" w:eastAsia="Times New Roman" w:hAnsi="Times New Roman" w:cs="Times New Roman"/>
          <w:color w:val="000000" w:themeColor="text1"/>
          <w:sz w:val="24"/>
          <w:szCs w:val="24"/>
        </w:rPr>
        <w:t>, требований по охране и использованию земель юридическими и физическими лицами.</w:t>
      </w:r>
    </w:p>
    <w:p w:rsidR="007E2AF7" w:rsidRPr="00485F01" w:rsidRDefault="00775752" w:rsidP="005C67B6">
      <w:pPr>
        <w:pStyle w:val="a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t xml:space="preserve"> </w:t>
      </w:r>
      <w:proofErr w:type="gramStart"/>
      <w:r w:rsidR="007E2AF7" w:rsidRPr="00485F01">
        <w:rPr>
          <w:rFonts w:ascii="Times New Roman" w:eastAsia="Times New Roman" w:hAnsi="Times New Roman" w:cs="Times New Roman"/>
          <w:color w:val="000000" w:themeColor="text1"/>
          <w:sz w:val="24"/>
          <w:szCs w:val="24"/>
        </w:rPr>
        <w:t>Муниципальный земельный контроль за использованием и охраной земель направлен на обеспечение законности в области земельных отношений и предотвращение правонарушений в вопросах землепользования и благоустройства на территории МР «Кизилюртовский район».</w:t>
      </w:r>
      <w:proofErr w:type="gramEnd"/>
    </w:p>
    <w:p w:rsidR="007E2AF7" w:rsidRPr="00485F01" w:rsidRDefault="00775752"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E2AF7" w:rsidRPr="00485F01">
        <w:rPr>
          <w:rFonts w:ascii="Times New Roman" w:hAnsi="Times New Roman" w:cs="Times New Roman"/>
          <w:sz w:val="24"/>
          <w:szCs w:val="24"/>
        </w:rPr>
        <w:t xml:space="preserve">1.2. Объектом муниципального земельного контроля являются земли и земельные участки </w:t>
      </w:r>
      <w:r>
        <w:rPr>
          <w:rFonts w:ascii="Times New Roman" w:hAnsi="Times New Roman" w:cs="Times New Roman"/>
          <w:sz w:val="24"/>
          <w:szCs w:val="24"/>
        </w:rPr>
        <w:t>по</w:t>
      </w:r>
      <w:r w:rsidR="007E2AF7" w:rsidRPr="00485F01">
        <w:rPr>
          <w:rFonts w:ascii="Times New Roman" w:hAnsi="Times New Roman" w:cs="Times New Roman"/>
          <w:sz w:val="24"/>
          <w:szCs w:val="24"/>
        </w:rPr>
        <w:t xml:space="preserve"> территории МР «Кизилюртовский район», за исключением объектов, земельный контроль деятельность которых отнесена к компетенции федеральных органов государственной власти, органов государственной власти РД.</w:t>
      </w:r>
    </w:p>
    <w:p w:rsidR="007E2AF7" w:rsidRPr="00485F01" w:rsidRDefault="007E2AF7" w:rsidP="00C2504E">
      <w:pPr>
        <w:pStyle w:val="a6"/>
        <w:ind w:firstLine="708"/>
        <w:jc w:val="both"/>
        <w:rPr>
          <w:rFonts w:ascii="Times New Roman" w:hAnsi="Times New Roman" w:cs="Times New Roman"/>
          <w:sz w:val="24"/>
          <w:szCs w:val="24"/>
        </w:rPr>
      </w:pPr>
      <w:r w:rsidRPr="00485F01">
        <w:rPr>
          <w:rFonts w:ascii="Times New Roman" w:hAnsi="Times New Roman" w:cs="Times New Roman"/>
          <w:sz w:val="24"/>
          <w:szCs w:val="24"/>
        </w:rPr>
        <w:t xml:space="preserve">1.3. </w:t>
      </w:r>
      <w:r w:rsidRPr="00000245">
        <w:rPr>
          <w:rFonts w:ascii="Times New Roman" w:hAnsi="Times New Roman" w:cs="Times New Roman"/>
          <w:sz w:val="24"/>
          <w:szCs w:val="24"/>
        </w:rPr>
        <w:t>Осуществление муниципального земельного контроля возложено на администрацию МР «Кизилюртовский район».</w:t>
      </w:r>
      <w:r w:rsidR="00000245" w:rsidRPr="00000245">
        <w:rPr>
          <w:rFonts w:ascii="Times New Roman" w:hAnsi="Times New Roman" w:cs="Times New Roman"/>
        </w:rPr>
        <w:t xml:space="preserve"> Муниципальный земельный контроль на территории МР «Кизилюртовский район» осуществляет Отдел архитектуры и градостроительства Администрации МР «Кизилюртовс</w:t>
      </w:r>
      <w:r w:rsidR="00775752">
        <w:rPr>
          <w:rFonts w:ascii="Times New Roman" w:hAnsi="Times New Roman" w:cs="Times New Roman"/>
        </w:rPr>
        <w:t>кий район</w:t>
      </w:r>
      <w:proofErr w:type="gramStart"/>
      <w:r w:rsidR="00775752">
        <w:rPr>
          <w:rFonts w:ascii="Times New Roman" w:hAnsi="Times New Roman" w:cs="Times New Roman"/>
        </w:rPr>
        <w:t>»</w:t>
      </w:r>
      <w:r w:rsidR="00000245" w:rsidRPr="00000245">
        <w:rPr>
          <w:rFonts w:ascii="Times New Roman" w:hAnsi="Times New Roman" w:cs="Times New Roman"/>
        </w:rPr>
        <w:t>-</w:t>
      </w:r>
      <w:proofErr w:type="gramEnd"/>
      <w:r w:rsidR="00000245" w:rsidRPr="00000245">
        <w:rPr>
          <w:rFonts w:ascii="Times New Roman" w:hAnsi="Times New Roman" w:cs="Times New Roman"/>
        </w:rPr>
        <w:t xml:space="preserve">уполномоченный осуществлять муниципальный земельный контроль (далее - Отдел). </w:t>
      </w:r>
      <w:proofErr w:type="gramStart"/>
      <w:r w:rsidR="00000245" w:rsidRPr="00000245">
        <w:rPr>
          <w:rFonts w:ascii="Times New Roman" w:hAnsi="Times New Roman" w:cs="Times New Roman"/>
        </w:rPr>
        <w:t xml:space="preserve">Отдел осуществляет свою деятельность </w:t>
      </w:r>
      <w:r w:rsidRPr="00000245">
        <w:rPr>
          <w:rFonts w:ascii="Times New Roman" w:hAnsi="Times New Roman" w:cs="Times New Roman"/>
          <w:sz w:val="24"/>
          <w:szCs w:val="24"/>
        </w:rPr>
        <w:t>как самостоятельно, так и во взаимодействии  с должностными лицами и специалистами    администрации МР «Кизилюртовский район», природоохранными, правоохранительными и другими заинтересованными территориальными органами исполнительной власти, осуществляющими деятельность на территории МР «Кизилюртовский район», в соответствии с их компетенцией, определенной утвержденными Положениями о них, организациями и общественными объединениями, а также гражданами.</w:t>
      </w:r>
      <w:proofErr w:type="gramEnd"/>
    </w:p>
    <w:p w:rsidR="007E2AF7" w:rsidRPr="00485F01" w:rsidRDefault="007E2AF7" w:rsidP="00C2504E">
      <w:pPr>
        <w:pStyle w:val="a6"/>
        <w:ind w:firstLine="708"/>
        <w:jc w:val="both"/>
        <w:rPr>
          <w:rFonts w:ascii="Times New Roman" w:hAnsi="Times New Roman" w:cs="Times New Roman"/>
          <w:sz w:val="24"/>
          <w:szCs w:val="24"/>
        </w:rPr>
      </w:pPr>
      <w:r w:rsidRPr="00485F01">
        <w:rPr>
          <w:rFonts w:ascii="Times New Roman" w:hAnsi="Times New Roman" w:cs="Times New Roman"/>
          <w:sz w:val="24"/>
          <w:szCs w:val="24"/>
        </w:rPr>
        <w:t xml:space="preserve">1.4. </w:t>
      </w:r>
      <w:proofErr w:type="gramStart"/>
      <w:r w:rsidRPr="00485F01">
        <w:rPr>
          <w:rFonts w:ascii="Times New Roman" w:hAnsi="Times New Roman" w:cs="Times New Roman"/>
          <w:sz w:val="24"/>
          <w:szCs w:val="24"/>
        </w:rPr>
        <w:t xml:space="preserve">В целях участия представителей органов территориального общественного самоуправления, организаций, общественных объединений и отдельных граждан в работе по обеспечению соблюдения требований земельного законодательства при администрации МР «Кизилюртовский район» (далее по тексту - </w:t>
      </w:r>
      <w:r w:rsidR="00775752">
        <w:rPr>
          <w:rFonts w:ascii="Times New Roman" w:hAnsi="Times New Roman" w:cs="Times New Roman"/>
          <w:sz w:val="24"/>
          <w:szCs w:val="24"/>
        </w:rPr>
        <w:t>А</w:t>
      </w:r>
      <w:r w:rsidRPr="00485F01">
        <w:rPr>
          <w:rFonts w:ascii="Times New Roman" w:hAnsi="Times New Roman" w:cs="Times New Roman"/>
          <w:sz w:val="24"/>
          <w:szCs w:val="24"/>
        </w:rPr>
        <w:t xml:space="preserve">дминистрация) могут формироваться группы внештатных общественных инспекторов по контролю за использованием земель, осуществляющих свою деятельность на общественных началах в порядке, установленном </w:t>
      </w:r>
      <w:r w:rsidR="00C2504E">
        <w:rPr>
          <w:rFonts w:ascii="Times New Roman" w:hAnsi="Times New Roman" w:cs="Times New Roman"/>
          <w:sz w:val="24"/>
          <w:szCs w:val="24"/>
        </w:rPr>
        <w:t>А</w:t>
      </w:r>
      <w:r w:rsidRPr="00485F01">
        <w:rPr>
          <w:rFonts w:ascii="Times New Roman" w:hAnsi="Times New Roman" w:cs="Times New Roman"/>
          <w:sz w:val="24"/>
          <w:szCs w:val="24"/>
        </w:rPr>
        <w:t>дминистрацией.</w:t>
      </w:r>
      <w:proofErr w:type="gramEnd"/>
      <w:r w:rsidRPr="00485F01">
        <w:rPr>
          <w:rFonts w:ascii="Times New Roman" w:hAnsi="Times New Roman" w:cs="Times New Roman"/>
          <w:sz w:val="24"/>
          <w:szCs w:val="24"/>
        </w:rPr>
        <w:t xml:space="preserve"> Назначение внештатных инспекторов осуществляется распоряжением администрации на основании личных заявлений лиц, изъявивших желание добровольно выполнять указанные функции, и проведенных с ними собеседований.</w:t>
      </w:r>
    </w:p>
    <w:p w:rsidR="007E2AF7" w:rsidRPr="00485F01" w:rsidRDefault="007E2AF7" w:rsidP="00C2504E">
      <w:pPr>
        <w:pStyle w:val="a6"/>
        <w:ind w:firstLine="708"/>
        <w:jc w:val="both"/>
        <w:rPr>
          <w:rFonts w:ascii="Times New Roman" w:hAnsi="Times New Roman" w:cs="Times New Roman"/>
          <w:sz w:val="24"/>
          <w:szCs w:val="24"/>
        </w:rPr>
      </w:pPr>
      <w:r w:rsidRPr="00485F01">
        <w:rPr>
          <w:rFonts w:ascii="Times New Roman" w:hAnsi="Times New Roman" w:cs="Times New Roman"/>
          <w:sz w:val="24"/>
          <w:szCs w:val="24"/>
        </w:rPr>
        <w:t>1.5. Муниципальный земельный контроль осуществляется в форме проверок использования земель юридическими лицами и их должностными лицами, индивидуальными предпринимателями и гражданами при осуществлении их деятельности и реализации своих прав на землю.</w:t>
      </w:r>
    </w:p>
    <w:p w:rsidR="007E2AF7" w:rsidRPr="00485F01" w:rsidRDefault="007E2AF7" w:rsidP="00C2504E">
      <w:pPr>
        <w:pStyle w:val="a6"/>
        <w:ind w:firstLine="708"/>
        <w:jc w:val="both"/>
        <w:rPr>
          <w:rFonts w:ascii="Times New Roman" w:hAnsi="Times New Roman" w:cs="Times New Roman"/>
          <w:sz w:val="24"/>
          <w:szCs w:val="24"/>
        </w:rPr>
      </w:pPr>
      <w:r w:rsidRPr="00485F01">
        <w:rPr>
          <w:rFonts w:ascii="Times New Roman" w:hAnsi="Times New Roman" w:cs="Times New Roman"/>
          <w:sz w:val="24"/>
          <w:szCs w:val="24"/>
        </w:rPr>
        <w:lastRenderedPageBreak/>
        <w:t>1.6. Основными задачами муниципального земельного контроля являются:</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 обеспечение эффективного использования земли как основы жизни и деятельности жителей, проживающих на территории МР «Кизилюртовский район»;</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 соблюдение юридическими, должностными и физическими лицами установленного режима использования земельных участков в соответствии с их целевым назначением;</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 соблюдение юридическими и физическими лицами сроков освоения земельных участков, если таковые сроки установлены действующими нормативно-правовыми актами;</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 сохранение и воспроизводство плодородия почв при использовании земли как средства производства в различных сферах хозяйственной и иной деятельности;</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 выполнение мероприятий, направленных на предотвращение порчи земель;</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 предотвращение вредного воздействия на окружающую среду при использовании земель в различных сферах хозяйственной и иной деятельности;</w:t>
      </w:r>
    </w:p>
    <w:p w:rsidR="007E2AF7" w:rsidRPr="00DB25B4"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 xml:space="preserve">- </w:t>
      </w:r>
      <w:proofErr w:type="gramStart"/>
      <w:r w:rsidRPr="00485F01">
        <w:rPr>
          <w:rFonts w:ascii="Times New Roman" w:hAnsi="Times New Roman" w:cs="Times New Roman"/>
          <w:sz w:val="24"/>
          <w:szCs w:val="24"/>
        </w:rPr>
        <w:t>контроль за</w:t>
      </w:r>
      <w:proofErr w:type="gramEnd"/>
      <w:r w:rsidRPr="00485F01">
        <w:rPr>
          <w:rFonts w:ascii="Times New Roman" w:hAnsi="Times New Roman" w:cs="Times New Roman"/>
          <w:sz w:val="24"/>
          <w:szCs w:val="24"/>
        </w:rPr>
        <w:t xml:space="preserve"> своевременной рекультивацией нарушенных земель, восстановлением плодородия и </w:t>
      </w:r>
      <w:r w:rsidRPr="00DB25B4">
        <w:rPr>
          <w:rFonts w:ascii="Times New Roman" w:hAnsi="Times New Roman" w:cs="Times New Roman"/>
          <w:sz w:val="24"/>
          <w:szCs w:val="24"/>
        </w:rPr>
        <w:t>других полезных свойств земли, снятием, использованием и сохранением плодородного слоя почвы при проведении работ, повлекших нарушение земель;</w:t>
      </w:r>
    </w:p>
    <w:p w:rsidR="007E2AF7" w:rsidRPr="00DB25B4" w:rsidRDefault="007E2AF7" w:rsidP="005C67B6">
      <w:pPr>
        <w:pStyle w:val="a6"/>
        <w:jc w:val="both"/>
        <w:rPr>
          <w:rFonts w:ascii="Times New Roman" w:hAnsi="Times New Roman" w:cs="Times New Roman"/>
          <w:sz w:val="24"/>
          <w:szCs w:val="24"/>
        </w:rPr>
      </w:pPr>
      <w:r w:rsidRPr="00DB25B4">
        <w:rPr>
          <w:rFonts w:ascii="Times New Roman" w:hAnsi="Times New Roman" w:cs="Times New Roman"/>
          <w:sz w:val="24"/>
          <w:szCs w:val="24"/>
        </w:rPr>
        <w:t>- защита муниципальных и общественных интересов, а также прав граждан и юридических лиц в области использования земель.</w:t>
      </w:r>
    </w:p>
    <w:p w:rsidR="00DB25B4" w:rsidRPr="00DB25B4" w:rsidRDefault="00DB25B4" w:rsidP="005C67B6">
      <w:pPr>
        <w:pStyle w:val="a6"/>
        <w:jc w:val="both"/>
        <w:rPr>
          <w:rFonts w:ascii="Times New Roman" w:hAnsi="Times New Roman" w:cs="Times New Roman"/>
          <w:color w:val="000000"/>
          <w:sz w:val="24"/>
          <w:szCs w:val="24"/>
          <w:shd w:val="clear" w:color="auto" w:fill="FFFFFF"/>
        </w:rPr>
      </w:pPr>
      <w:r w:rsidRPr="00DB25B4">
        <w:rPr>
          <w:rFonts w:ascii="Times New Roman" w:hAnsi="Times New Roman" w:cs="Times New Roman"/>
          <w:color w:val="000000"/>
          <w:sz w:val="24"/>
          <w:szCs w:val="24"/>
          <w:shd w:val="clear" w:color="auto" w:fill="FFFFFF"/>
        </w:rPr>
        <w:t>-Недопущение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w:t>
      </w:r>
    </w:p>
    <w:p w:rsidR="00DB25B4" w:rsidRPr="00DB25B4" w:rsidRDefault="00DB25B4" w:rsidP="005C67B6">
      <w:pPr>
        <w:pStyle w:val="a6"/>
        <w:jc w:val="both"/>
        <w:rPr>
          <w:rFonts w:ascii="Times New Roman" w:hAnsi="Times New Roman" w:cs="Times New Roman"/>
          <w:color w:val="000000"/>
          <w:sz w:val="24"/>
          <w:szCs w:val="24"/>
          <w:shd w:val="clear" w:color="auto" w:fill="FFFFFF"/>
        </w:rPr>
      </w:pPr>
      <w:r w:rsidRPr="00DB25B4">
        <w:rPr>
          <w:rFonts w:ascii="Times New Roman" w:hAnsi="Times New Roman" w:cs="Times New Roman"/>
          <w:color w:val="000000"/>
          <w:sz w:val="24"/>
          <w:szCs w:val="24"/>
          <w:shd w:val="clear" w:color="auto" w:fill="FFFFFF"/>
        </w:rPr>
        <w:t xml:space="preserve">- Использование земель </w:t>
      </w:r>
      <w:r>
        <w:rPr>
          <w:rFonts w:ascii="Times New Roman" w:hAnsi="Times New Roman" w:cs="Times New Roman"/>
          <w:color w:val="000000"/>
          <w:sz w:val="24"/>
          <w:szCs w:val="24"/>
          <w:shd w:val="clear" w:color="auto" w:fill="FFFFFF"/>
        </w:rPr>
        <w:t xml:space="preserve"> не </w:t>
      </w:r>
      <w:r w:rsidRPr="00DB25B4">
        <w:rPr>
          <w:rFonts w:ascii="Times New Roman" w:hAnsi="Times New Roman" w:cs="Times New Roman"/>
          <w:color w:val="000000"/>
          <w:sz w:val="24"/>
          <w:szCs w:val="24"/>
          <w:shd w:val="clear" w:color="auto" w:fill="FFFFFF"/>
        </w:rPr>
        <w:t xml:space="preserve">по </w:t>
      </w:r>
      <w:proofErr w:type="gramStart"/>
      <w:r w:rsidRPr="00DB25B4">
        <w:rPr>
          <w:rFonts w:ascii="Times New Roman" w:hAnsi="Times New Roman" w:cs="Times New Roman"/>
          <w:color w:val="000000"/>
          <w:sz w:val="24"/>
          <w:szCs w:val="24"/>
          <w:shd w:val="clear" w:color="auto" w:fill="FFFFFF"/>
        </w:rPr>
        <w:t>целевому</w:t>
      </w:r>
      <w:proofErr w:type="gramEnd"/>
      <w:r w:rsidRPr="00DB25B4">
        <w:rPr>
          <w:rFonts w:ascii="Times New Roman" w:hAnsi="Times New Roman" w:cs="Times New Roman"/>
          <w:color w:val="000000"/>
          <w:sz w:val="24"/>
          <w:szCs w:val="24"/>
          <w:shd w:val="clear" w:color="auto" w:fill="FFFFFF"/>
        </w:rPr>
        <w:t xml:space="preserve"> назначении;</w:t>
      </w:r>
    </w:p>
    <w:p w:rsidR="00DB25B4" w:rsidRPr="00DB25B4" w:rsidRDefault="00DB25B4" w:rsidP="005C67B6">
      <w:pPr>
        <w:pStyle w:val="a6"/>
        <w:jc w:val="both"/>
        <w:rPr>
          <w:rFonts w:ascii="Times New Roman" w:hAnsi="Times New Roman" w:cs="Times New Roman"/>
          <w:sz w:val="24"/>
          <w:szCs w:val="24"/>
        </w:rPr>
      </w:pPr>
      <w:r w:rsidRPr="00DB25B4">
        <w:rPr>
          <w:rFonts w:ascii="Times New Roman" w:hAnsi="Times New Roman" w:cs="Times New Roman"/>
          <w:color w:val="000000"/>
          <w:sz w:val="24"/>
          <w:szCs w:val="24"/>
          <w:shd w:val="clear" w:color="auto" w:fill="FFFFFF"/>
        </w:rPr>
        <w:t>- Иные требования земельного законодательства.</w:t>
      </w:r>
    </w:p>
    <w:p w:rsidR="007E2AF7" w:rsidRPr="00485F01" w:rsidRDefault="007E2AF7" w:rsidP="00C2504E">
      <w:pPr>
        <w:pStyle w:val="a6"/>
        <w:ind w:firstLine="708"/>
        <w:jc w:val="both"/>
        <w:rPr>
          <w:rFonts w:ascii="Times New Roman" w:hAnsi="Times New Roman" w:cs="Times New Roman"/>
          <w:sz w:val="24"/>
          <w:szCs w:val="24"/>
        </w:rPr>
      </w:pPr>
      <w:r w:rsidRPr="00485F01">
        <w:rPr>
          <w:rFonts w:ascii="Times New Roman" w:hAnsi="Times New Roman" w:cs="Times New Roman"/>
          <w:sz w:val="24"/>
          <w:szCs w:val="24"/>
        </w:rPr>
        <w:t>1.7. Требования должностных лиц, осуществляющих муниципальный земельный контроль в соответствии с настоящим Положением по вопросам, входящим в их компетенцию, подлежат обязательному исполнению в установленные сроки всеми юридическими и должностными лицами, индивидуальными предпринимателями и гражданами. Неисполнение или несвоевременное исполнение указанных требований влечет за собой ответственность в соответствии с законодательством Российской Федерации и Республики Дагестан.</w:t>
      </w:r>
    </w:p>
    <w:p w:rsidR="007E2AF7" w:rsidRPr="00485F01" w:rsidRDefault="007E2AF7" w:rsidP="00C2504E">
      <w:pPr>
        <w:pStyle w:val="a6"/>
        <w:ind w:firstLine="708"/>
        <w:jc w:val="both"/>
        <w:rPr>
          <w:rFonts w:ascii="Times New Roman" w:hAnsi="Times New Roman" w:cs="Times New Roman"/>
          <w:sz w:val="24"/>
          <w:szCs w:val="24"/>
        </w:rPr>
      </w:pPr>
      <w:r w:rsidRPr="00485F01">
        <w:rPr>
          <w:rFonts w:ascii="Times New Roman" w:hAnsi="Times New Roman" w:cs="Times New Roman"/>
          <w:sz w:val="24"/>
          <w:szCs w:val="24"/>
        </w:rPr>
        <w:t>1.8. Воздействие в любой форме на должностных лиц при исполнении ими обязанностей по осуществлению муниципального земельного контроля или воспрепятствование их деятельности влечет за собой ответственность в соответствии с законодательством Российской Федерации.</w:t>
      </w:r>
    </w:p>
    <w:p w:rsidR="007E2AF7" w:rsidRPr="00485F01" w:rsidRDefault="007E2AF7" w:rsidP="005C67B6">
      <w:pPr>
        <w:pStyle w:val="a6"/>
        <w:jc w:val="both"/>
        <w:rPr>
          <w:rFonts w:ascii="Times New Roman" w:hAnsi="Times New Roman" w:cs="Times New Roman"/>
          <w:sz w:val="24"/>
          <w:szCs w:val="24"/>
        </w:rPr>
      </w:pPr>
    </w:p>
    <w:p w:rsidR="007E2AF7" w:rsidRPr="00000245" w:rsidRDefault="007E2AF7" w:rsidP="00C2504E">
      <w:pPr>
        <w:pStyle w:val="a6"/>
        <w:jc w:val="center"/>
        <w:rPr>
          <w:rFonts w:ascii="Times New Roman" w:hAnsi="Times New Roman" w:cs="Times New Roman"/>
          <w:b/>
          <w:sz w:val="24"/>
          <w:szCs w:val="24"/>
        </w:rPr>
      </w:pPr>
      <w:r w:rsidRPr="00000245">
        <w:rPr>
          <w:rFonts w:ascii="Times New Roman" w:hAnsi="Times New Roman" w:cs="Times New Roman"/>
          <w:b/>
          <w:sz w:val="24"/>
          <w:szCs w:val="24"/>
        </w:rPr>
        <w:t>2. Должностные лица, осуществляющие муниципальный земельный контроль</w:t>
      </w:r>
    </w:p>
    <w:p w:rsidR="007E2AF7" w:rsidRPr="00485F01" w:rsidRDefault="007E2AF7" w:rsidP="00C2504E">
      <w:pPr>
        <w:pStyle w:val="a6"/>
        <w:ind w:firstLine="708"/>
        <w:jc w:val="both"/>
        <w:rPr>
          <w:rFonts w:ascii="Times New Roman" w:hAnsi="Times New Roman" w:cs="Times New Roman"/>
          <w:sz w:val="24"/>
          <w:szCs w:val="24"/>
        </w:rPr>
      </w:pPr>
      <w:r w:rsidRPr="00485F01">
        <w:rPr>
          <w:rFonts w:ascii="Times New Roman" w:hAnsi="Times New Roman" w:cs="Times New Roman"/>
          <w:sz w:val="24"/>
          <w:szCs w:val="24"/>
        </w:rPr>
        <w:t xml:space="preserve">2.1. Муниципальный земельный контроль на территории МР «Кизилюртовский район» осуществляется </w:t>
      </w:r>
      <w:r w:rsidR="005C67B6">
        <w:rPr>
          <w:rFonts w:ascii="Times New Roman" w:hAnsi="Times New Roman" w:cs="Times New Roman"/>
          <w:sz w:val="24"/>
          <w:szCs w:val="24"/>
        </w:rPr>
        <w:t xml:space="preserve"> отделом архитектуры и градостроительства  администрации МР «Кизилюртовский район» </w:t>
      </w:r>
      <w:r w:rsidRPr="00485F01">
        <w:rPr>
          <w:rFonts w:ascii="Times New Roman" w:hAnsi="Times New Roman" w:cs="Times New Roman"/>
          <w:sz w:val="24"/>
          <w:szCs w:val="24"/>
        </w:rPr>
        <w:t>(далее –</w:t>
      </w:r>
      <w:r w:rsidR="00000245">
        <w:rPr>
          <w:rFonts w:ascii="Times New Roman" w:hAnsi="Times New Roman" w:cs="Times New Roman"/>
          <w:sz w:val="24"/>
          <w:szCs w:val="24"/>
        </w:rPr>
        <w:t xml:space="preserve"> </w:t>
      </w:r>
      <w:r w:rsidRPr="00485F01">
        <w:rPr>
          <w:rFonts w:ascii="Times New Roman" w:hAnsi="Times New Roman" w:cs="Times New Roman"/>
          <w:sz w:val="24"/>
          <w:szCs w:val="24"/>
        </w:rPr>
        <w:t>Отдел)</w:t>
      </w:r>
      <w:r w:rsidR="005C67B6">
        <w:rPr>
          <w:rFonts w:ascii="Times New Roman" w:hAnsi="Times New Roman" w:cs="Times New Roman"/>
          <w:sz w:val="24"/>
          <w:szCs w:val="24"/>
        </w:rPr>
        <w:t>;</w:t>
      </w:r>
    </w:p>
    <w:p w:rsidR="005C67B6" w:rsidRDefault="007E2AF7" w:rsidP="00C2504E">
      <w:pPr>
        <w:pStyle w:val="a6"/>
        <w:ind w:firstLine="708"/>
        <w:jc w:val="both"/>
        <w:rPr>
          <w:rFonts w:ascii="Times New Roman" w:hAnsi="Times New Roman" w:cs="Times New Roman"/>
          <w:sz w:val="24"/>
          <w:szCs w:val="24"/>
        </w:rPr>
      </w:pPr>
      <w:r w:rsidRPr="00485F01">
        <w:rPr>
          <w:rFonts w:ascii="Times New Roman" w:hAnsi="Times New Roman" w:cs="Times New Roman"/>
          <w:sz w:val="24"/>
          <w:szCs w:val="24"/>
        </w:rPr>
        <w:t>2.2. Отдел</w:t>
      </w:r>
      <w:r w:rsidR="005C67B6">
        <w:rPr>
          <w:rFonts w:ascii="Times New Roman" w:hAnsi="Times New Roman" w:cs="Times New Roman"/>
          <w:sz w:val="24"/>
          <w:szCs w:val="24"/>
        </w:rPr>
        <w:t>:</w:t>
      </w:r>
      <w:r w:rsidRPr="00485F01">
        <w:rPr>
          <w:rFonts w:ascii="Times New Roman" w:hAnsi="Times New Roman" w:cs="Times New Roman"/>
          <w:sz w:val="24"/>
          <w:szCs w:val="24"/>
        </w:rPr>
        <w:t xml:space="preserve">  </w:t>
      </w:r>
    </w:p>
    <w:p w:rsidR="00775752"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 xml:space="preserve"> -осуществля</w:t>
      </w:r>
      <w:r w:rsidR="005C67B6">
        <w:rPr>
          <w:rFonts w:ascii="Times New Roman" w:hAnsi="Times New Roman" w:cs="Times New Roman"/>
          <w:sz w:val="24"/>
          <w:szCs w:val="24"/>
        </w:rPr>
        <w:t>е</w:t>
      </w:r>
      <w:r w:rsidRPr="00485F01">
        <w:rPr>
          <w:rFonts w:ascii="Times New Roman" w:hAnsi="Times New Roman" w:cs="Times New Roman"/>
          <w:sz w:val="24"/>
          <w:szCs w:val="24"/>
        </w:rPr>
        <w:t>т муниципальный земельный контроль в отнош</w:t>
      </w:r>
      <w:r w:rsidR="00C01F0D" w:rsidRPr="00485F01">
        <w:rPr>
          <w:rFonts w:ascii="Times New Roman" w:hAnsi="Times New Roman" w:cs="Times New Roman"/>
          <w:sz w:val="24"/>
          <w:szCs w:val="24"/>
        </w:rPr>
        <w:t xml:space="preserve">ении земель </w:t>
      </w:r>
      <w:r w:rsidR="00775752">
        <w:rPr>
          <w:rFonts w:ascii="Times New Roman" w:hAnsi="Times New Roman" w:cs="Times New Roman"/>
          <w:sz w:val="24"/>
          <w:szCs w:val="24"/>
        </w:rPr>
        <w:t xml:space="preserve">принадлежащих муниципальным образованиям входящих в МР «Кизилюртовский район» </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 осуществля</w:t>
      </w:r>
      <w:r w:rsidR="005C67B6">
        <w:rPr>
          <w:rFonts w:ascii="Times New Roman" w:hAnsi="Times New Roman" w:cs="Times New Roman"/>
          <w:sz w:val="24"/>
          <w:szCs w:val="24"/>
        </w:rPr>
        <w:t>е</w:t>
      </w:r>
      <w:r w:rsidRPr="00485F01">
        <w:rPr>
          <w:rFonts w:ascii="Times New Roman" w:hAnsi="Times New Roman" w:cs="Times New Roman"/>
          <w:sz w:val="24"/>
          <w:szCs w:val="24"/>
        </w:rPr>
        <w:t xml:space="preserve">т муниципальный земельный контроль в отношении земельных участков, переданных </w:t>
      </w:r>
      <w:r w:rsidR="00775752">
        <w:rPr>
          <w:rFonts w:ascii="Times New Roman" w:hAnsi="Times New Roman" w:cs="Times New Roman"/>
          <w:sz w:val="24"/>
          <w:szCs w:val="24"/>
        </w:rPr>
        <w:t>муниципальными образования поселений</w:t>
      </w:r>
      <w:r w:rsidRPr="00485F01">
        <w:rPr>
          <w:rFonts w:ascii="Times New Roman" w:hAnsi="Times New Roman" w:cs="Times New Roman"/>
          <w:sz w:val="24"/>
          <w:szCs w:val="24"/>
        </w:rPr>
        <w:t xml:space="preserve"> в аренду, в постоянное (бессрочное) пользование, в </w:t>
      </w:r>
      <w:proofErr w:type="gramStart"/>
      <w:r w:rsidRPr="00485F01">
        <w:rPr>
          <w:rFonts w:ascii="Times New Roman" w:hAnsi="Times New Roman" w:cs="Times New Roman"/>
          <w:sz w:val="24"/>
          <w:szCs w:val="24"/>
        </w:rPr>
        <w:t>безвозмездное срочное</w:t>
      </w:r>
      <w:proofErr w:type="gramEnd"/>
      <w:r w:rsidRPr="00485F01">
        <w:rPr>
          <w:rFonts w:ascii="Times New Roman" w:hAnsi="Times New Roman" w:cs="Times New Roman"/>
          <w:sz w:val="24"/>
          <w:szCs w:val="24"/>
        </w:rPr>
        <w:t xml:space="preserve"> пользование в соответствии с действующим законодательством.</w:t>
      </w:r>
    </w:p>
    <w:p w:rsidR="007E2AF7" w:rsidRPr="00485F01" w:rsidRDefault="007E2AF7" w:rsidP="00C2504E">
      <w:pPr>
        <w:pStyle w:val="a6"/>
        <w:ind w:firstLine="708"/>
        <w:jc w:val="both"/>
        <w:rPr>
          <w:rFonts w:ascii="Times New Roman" w:hAnsi="Times New Roman" w:cs="Times New Roman"/>
          <w:sz w:val="24"/>
          <w:szCs w:val="24"/>
        </w:rPr>
      </w:pPr>
      <w:r w:rsidRPr="00485F01">
        <w:rPr>
          <w:rFonts w:ascii="Times New Roman" w:hAnsi="Times New Roman" w:cs="Times New Roman"/>
          <w:sz w:val="24"/>
          <w:szCs w:val="24"/>
        </w:rPr>
        <w:t>2.</w:t>
      </w:r>
      <w:r w:rsidR="005C67B6">
        <w:rPr>
          <w:rFonts w:ascii="Times New Roman" w:hAnsi="Times New Roman" w:cs="Times New Roman"/>
          <w:sz w:val="24"/>
          <w:szCs w:val="24"/>
        </w:rPr>
        <w:t>3</w:t>
      </w:r>
      <w:r w:rsidRPr="00485F01">
        <w:rPr>
          <w:rFonts w:ascii="Times New Roman" w:hAnsi="Times New Roman" w:cs="Times New Roman"/>
          <w:sz w:val="24"/>
          <w:szCs w:val="24"/>
        </w:rPr>
        <w:t xml:space="preserve">. </w:t>
      </w:r>
      <w:r w:rsidR="005C67B6">
        <w:rPr>
          <w:rFonts w:ascii="Times New Roman" w:hAnsi="Times New Roman" w:cs="Times New Roman"/>
          <w:sz w:val="24"/>
          <w:szCs w:val="24"/>
        </w:rPr>
        <w:t>Отдел</w:t>
      </w:r>
      <w:r w:rsidRPr="00485F01">
        <w:rPr>
          <w:rFonts w:ascii="Times New Roman" w:hAnsi="Times New Roman" w:cs="Times New Roman"/>
          <w:sz w:val="24"/>
          <w:szCs w:val="24"/>
        </w:rPr>
        <w:t xml:space="preserve"> име</w:t>
      </w:r>
      <w:r w:rsidR="005C67B6">
        <w:rPr>
          <w:rFonts w:ascii="Times New Roman" w:hAnsi="Times New Roman" w:cs="Times New Roman"/>
          <w:sz w:val="24"/>
          <w:szCs w:val="24"/>
        </w:rPr>
        <w:t>е</w:t>
      </w:r>
      <w:r w:rsidRPr="00485F01">
        <w:rPr>
          <w:rFonts w:ascii="Times New Roman" w:hAnsi="Times New Roman" w:cs="Times New Roman"/>
          <w:sz w:val="24"/>
          <w:szCs w:val="24"/>
        </w:rPr>
        <w:t>т бланки установленного образца (приложение N 1 к настоящему Положению).</w:t>
      </w:r>
    </w:p>
    <w:p w:rsidR="007E2AF7" w:rsidRPr="00485F01" w:rsidRDefault="007E2AF7" w:rsidP="005C67B6">
      <w:pPr>
        <w:pStyle w:val="a6"/>
        <w:jc w:val="both"/>
        <w:rPr>
          <w:rFonts w:ascii="Times New Roman" w:hAnsi="Times New Roman" w:cs="Times New Roman"/>
          <w:sz w:val="24"/>
          <w:szCs w:val="24"/>
        </w:rPr>
      </w:pPr>
    </w:p>
    <w:p w:rsidR="007E2AF7" w:rsidRPr="003C5360" w:rsidRDefault="007E2AF7" w:rsidP="00C2504E">
      <w:pPr>
        <w:pStyle w:val="a6"/>
        <w:jc w:val="center"/>
        <w:rPr>
          <w:rFonts w:ascii="Times New Roman" w:hAnsi="Times New Roman" w:cs="Times New Roman"/>
          <w:b/>
          <w:sz w:val="24"/>
          <w:szCs w:val="24"/>
        </w:rPr>
      </w:pPr>
      <w:r w:rsidRPr="003C5360">
        <w:rPr>
          <w:rFonts w:ascii="Times New Roman" w:hAnsi="Times New Roman" w:cs="Times New Roman"/>
          <w:b/>
          <w:sz w:val="24"/>
          <w:szCs w:val="24"/>
        </w:rPr>
        <w:t xml:space="preserve">3. Функции </w:t>
      </w:r>
      <w:r w:rsidR="005C67B6">
        <w:rPr>
          <w:rFonts w:ascii="Times New Roman" w:hAnsi="Times New Roman" w:cs="Times New Roman"/>
          <w:b/>
          <w:sz w:val="24"/>
          <w:szCs w:val="24"/>
        </w:rPr>
        <w:t>Отдела</w:t>
      </w:r>
      <w:r w:rsidRPr="003C5360">
        <w:rPr>
          <w:rFonts w:ascii="Times New Roman" w:hAnsi="Times New Roman" w:cs="Times New Roman"/>
          <w:b/>
          <w:sz w:val="24"/>
          <w:szCs w:val="24"/>
        </w:rPr>
        <w:t>, осуществляющ</w:t>
      </w:r>
      <w:r w:rsidR="005C67B6">
        <w:rPr>
          <w:rFonts w:ascii="Times New Roman" w:hAnsi="Times New Roman" w:cs="Times New Roman"/>
          <w:b/>
          <w:sz w:val="24"/>
          <w:szCs w:val="24"/>
        </w:rPr>
        <w:t>его</w:t>
      </w:r>
      <w:r w:rsidRPr="003C5360">
        <w:rPr>
          <w:rFonts w:ascii="Times New Roman" w:hAnsi="Times New Roman" w:cs="Times New Roman"/>
          <w:b/>
          <w:sz w:val="24"/>
          <w:szCs w:val="24"/>
        </w:rPr>
        <w:t xml:space="preserve"> муниципальный земельный контроль</w:t>
      </w:r>
    </w:p>
    <w:p w:rsidR="007E2AF7" w:rsidRPr="00485F01" w:rsidRDefault="007E2AF7" w:rsidP="00C2504E">
      <w:pPr>
        <w:pStyle w:val="a6"/>
        <w:ind w:firstLine="708"/>
        <w:jc w:val="both"/>
        <w:rPr>
          <w:rFonts w:ascii="Times New Roman" w:hAnsi="Times New Roman" w:cs="Times New Roman"/>
          <w:sz w:val="24"/>
          <w:szCs w:val="24"/>
        </w:rPr>
      </w:pPr>
      <w:r w:rsidRPr="00485F01">
        <w:rPr>
          <w:rFonts w:ascii="Times New Roman" w:hAnsi="Times New Roman" w:cs="Times New Roman"/>
          <w:sz w:val="24"/>
          <w:szCs w:val="24"/>
        </w:rPr>
        <w:t xml:space="preserve">3.1. </w:t>
      </w:r>
      <w:r w:rsidR="005C67B6">
        <w:rPr>
          <w:rFonts w:ascii="Times New Roman" w:hAnsi="Times New Roman" w:cs="Times New Roman"/>
          <w:sz w:val="24"/>
          <w:szCs w:val="24"/>
        </w:rPr>
        <w:t>Отдел</w:t>
      </w:r>
      <w:r w:rsidRPr="00485F01">
        <w:rPr>
          <w:rFonts w:ascii="Times New Roman" w:hAnsi="Times New Roman" w:cs="Times New Roman"/>
          <w:sz w:val="24"/>
          <w:szCs w:val="24"/>
        </w:rPr>
        <w:t xml:space="preserve"> осуществля</w:t>
      </w:r>
      <w:r w:rsidR="005C67B6">
        <w:rPr>
          <w:rFonts w:ascii="Times New Roman" w:hAnsi="Times New Roman" w:cs="Times New Roman"/>
          <w:sz w:val="24"/>
          <w:szCs w:val="24"/>
        </w:rPr>
        <w:t>е</w:t>
      </w:r>
      <w:r w:rsidRPr="00485F01">
        <w:rPr>
          <w:rFonts w:ascii="Times New Roman" w:hAnsi="Times New Roman" w:cs="Times New Roman"/>
          <w:sz w:val="24"/>
          <w:szCs w:val="24"/>
        </w:rPr>
        <w:t xml:space="preserve">т муниципальный земельный контроль </w:t>
      </w:r>
      <w:proofErr w:type="gramStart"/>
      <w:r w:rsidRPr="00485F01">
        <w:rPr>
          <w:rFonts w:ascii="Times New Roman" w:hAnsi="Times New Roman" w:cs="Times New Roman"/>
          <w:sz w:val="24"/>
          <w:szCs w:val="24"/>
        </w:rPr>
        <w:t>за</w:t>
      </w:r>
      <w:proofErr w:type="gramEnd"/>
      <w:r w:rsidRPr="00485F01">
        <w:rPr>
          <w:rFonts w:ascii="Times New Roman" w:hAnsi="Times New Roman" w:cs="Times New Roman"/>
          <w:sz w:val="24"/>
          <w:szCs w:val="24"/>
        </w:rPr>
        <w:t>:</w:t>
      </w:r>
    </w:p>
    <w:p w:rsidR="007E2AF7" w:rsidRPr="00485F01" w:rsidRDefault="005C67B6"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 Соблюдением должностными и юридическими лицами, индивидуальными предпринимателями, а также гражданами установленных земельным законодательством Российской Федерации и Республики Дагестан, муниципальными правовыми актами администрации МР «Кизилюртовский район» норм и правил по рациональному использованию и охране земель.</w:t>
      </w:r>
    </w:p>
    <w:p w:rsidR="007E2AF7" w:rsidRPr="00485F01" w:rsidRDefault="005C67B6" w:rsidP="00E948B7">
      <w:pPr>
        <w:pStyle w:val="a6"/>
        <w:rPr>
          <w:rFonts w:ascii="Times New Roman" w:hAnsi="Times New Roman" w:cs="Times New Roman"/>
          <w:sz w:val="24"/>
          <w:szCs w:val="24"/>
        </w:rPr>
      </w:pPr>
      <w:r>
        <w:rPr>
          <w:rFonts w:ascii="Times New Roman" w:hAnsi="Times New Roman" w:cs="Times New Roman"/>
          <w:sz w:val="24"/>
          <w:szCs w:val="24"/>
        </w:rPr>
        <w:lastRenderedPageBreak/>
        <w:t>-</w:t>
      </w:r>
      <w:r w:rsidR="00E948B7">
        <w:rPr>
          <w:rFonts w:ascii="Times New Roman" w:hAnsi="Times New Roman" w:cs="Times New Roman"/>
          <w:sz w:val="24"/>
          <w:szCs w:val="24"/>
        </w:rPr>
        <w:t xml:space="preserve"> </w:t>
      </w:r>
      <w:r w:rsidR="007E2AF7" w:rsidRPr="00485F01">
        <w:rPr>
          <w:rFonts w:ascii="Times New Roman" w:hAnsi="Times New Roman" w:cs="Times New Roman"/>
          <w:sz w:val="24"/>
          <w:szCs w:val="24"/>
        </w:rPr>
        <w:t>Соблюдением учреждениями, предприятиями, организациями, индивидуальными предпринимателями и гражданами установленного режима использования земельных участков в соответствии с их целевым назначением.</w:t>
      </w:r>
    </w:p>
    <w:p w:rsidR="007E2AF7" w:rsidRPr="00485F01" w:rsidRDefault="005C67B6"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w:t>
      </w:r>
      <w:r w:rsidR="00E948B7">
        <w:rPr>
          <w:rFonts w:ascii="Times New Roman" w:hAnsi="Times New Roman" w:cs="Times New Roman"/>
          <w:sz w:val="24"/>
          <w:szCs w:val="24"/>
        </w:rPr>
        <w:t xml:space="preserve"> </w:t>
      </w:r>
      <w:r w:rsidR="007E2AF7" w:rsidRPr="00485F01">
        <w:rPr>
          <w:rFonts w:ascii="Times New Roman" w:hAnsi="Times New Roman" w:cs="Times New Roman"/>
          <w:sz w:val="24"/>
          <w:szCs w:val="24"/>
        </w:rPr>
        <w:t>Недопущением самовольного занятия земельных участков.</w:t>
      </w:r>
    </w:p>
    <w:p w:rsidR="007E2AF7" w:rsidRPr="00485F01" w:rsidRDefault="005C67B6"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w:t>
      </w:r>
      <w:r w:rsidR="00E948B7">
        <w:rPr>
          <w:rFonts w:ascii="Times New Roman" w:hAnsi="Times New Roman" w:cs="Times New Roman"/>
          <w:sz w:val="24"/>
          <w:szCs w:val="24"/>
        </w:rPr>
        <w:t xml:space="preserve"> </w:t>
      </w:r>
      <w:r w:rsidR="007E2AF7" w:rsidRPr="00485F01">
        <w:rPr>
          <w:rFonts w:ascii="Times New Roman" w:hAnsi="Times New Roman" w:cs="Times New Roman"/>
          <w:sz w:val="24"/>
          <w:szCs w:val="24"/>
        </w:rPr>
        <w:t>Соблюдением градостроительных требований при использовании земельных участков.</w:t>
      </w:r>
    </w:p>
    <w:p w:rsidR="007E2AF7" w:rsidRPr="00485F01" w:rsidRDefault="005C67B6"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w:t>
      </w:r>
      <w:r w:rsidR="00E948B7">
        <w:rPr>
          <w:rFonts w:ascii="Times New Roman" w:hAnsi="Times New Roman" w:cs="Times New Roman"/>
          <w:sz w:val="24"/>
          <w:szCs w:val="24"/>
        </w:rPr>
        <w:t xml:space="preserve"> </w:t>
      </w:r>
      <w:r w:rsidR="007E2AF7" w:rsidRPr="00485F01">
        <w:rPr>
          <w:rFonts w:ascii="Times New Roman" w:hAnsi="Times New Roman" w:cs="Times New Roman"/>
          <w:sz w:val="24"/>
          <w:szCs w:val="24"/>
        </w:rPr>
        <w:t>Соблюдением сроков освоения земельных участков.</w:t>
      </w:r>
    </w:p>
    <w:p w:rsidR="007E2AF7" w:rsidRPr="00485F01" w:rsidRDefault="005C67B6"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w:t>
      </w:r>
      <w:r w:rsidR="00E948B7">
        <w:rPr>
          <w:rFonts w:ascii="Times New Roman" w:hAnsi="Times New Roman" w:cs="Times New Roman"/>
          <w:sz w:val="24"/>
          <w:szCs w:val="24"/>
        </w:rPr>
        <w:t xml:space="preserve"> </w:t>
      </w:r>
      <w:r w:rsidR="007E2AF7" w:rsidRPr="00485F01">
        <w:rPr>
          <w:rFonts w:ascii="Times New Roman" w:hAnsi="Times New Roman" w:cs="Times New Roman"/>
          <w:sz w:val="24"/>
          <w:szCs w:val="24"/>
        </w:rPr>
        <w:t>Оформлением прав на земельный участок.</w:t>
      </w:r>
    </w:p>
    <w:p w:rsidR="007E2AF7" w:rsidRPr="00485F01" w:rsidRDefault="005C67B6" w:rsidP="00E948B7">
      <w:pPr>
        <w:pStyle w:val="a6"/>
        <w:rPr>
          <w:rFonts w:ascii="Times New Roman" w:hAnsi="Times New Roman" w:cs="Times New Roman"/>
          <w:sz w:val="24"/>
          <w:szCs w:val="24"/>
        </w:rPr>
      </w:pPr>
      <w:r>
        <w:rPr>
          <w:rFonts w:ascii="Times New Roman" w:hAnsi="Times New Roman" w:cs="Times New Roman"/>
          <w:sz w:val="24"/>
          <w:szCs w:val="24"/>
        </w:rPr>
        <w:t>-</w:t>
      </w:r>
      <w:r w:rsidR="00E948B7">
        <w:rPr>
          <w:rFonts w:ascii="Times New Roman" w:hAnsi="Times New Roman" w:cs="Times New Roman"/>
          <w:sz w:val="24"/>
          <w:szCs w:val="24"/>
        </w:rPr>
        <w:t xml:space="preserve">  </w:t>
      </w:r>
      <w:r w:rsidR="007E2AF7" w:rsidRPr="00485F01">
        <w:rPr>
          <w:rFonts w:ascii="Times New Roman" w:hAnsi="Times New Roman" w:cs="Times New Roman"/>
          <w:sz w:val="24"/>
          <w:szCs w:val="24"/>
        </w:rPr>
        <w:t>Соблюдением порядка заключения договоров аренды, безвозмездного пользования, переуступки права пользования земельными участками.</w:t>
      </w:r>
    </w:p>
    <w:p w:rsidR="007E2AF7" w:rsidRPr="00485F01" w:rsidRDefault="005C67B6"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w:t>
      </w:r>
      <w:r w:rsidR="00E948B7">
        <w:rPr>
          <w:rFonts w:ascii="Times New Roman" w:hAnsi="Times New Roman" w:cs="Times New Roman"/>
          <w:sz w:val="24"/>
          <w:szCs w:val="24"/>
        </w:rPr>
        <w:t xml:space="preserve"> </w:t>
      </w:r>
      <w:r w:rsidR="007E2AF7" w:rsidRPr="00485F01">
        <w:rPr>
          <w:rFonts w:ascii="Times New Roman" w:hAnsi="Times New Roman" w:cs="Times New Roman"/>
          <w:sz w:val="24"/>
          <w:szCs w:val="24"/>
        </w:rPr>
        <w:t>Соблюдением установленного порядка изменения целевого использования земель.</w:t>
      </w:r>
    </w:p>
    <w:p w:rsidR="007E2AF7" w:rsidRPr="00485F01" w:rsidRDefault="005C67B6"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E948B7">
        <w:rPr>
          <w:rFonts w:ascii="Times New Roman" w:hAnsi="Times New Roman" w:cs="Times New Roman"/>
          <w:sz w:val="24"/>
          <w:szCs w:val="24"/>
        </w:rPr>
        <w:t xml:space="preserve"> </w:t>
      </w:r>
      <w:r w:rsidR="007E2AF7" w:rsidRPr="00485F01">
        <w:rPr>
          <w:rFonts w:ascii="Times New Roman" w:hAnsi="Times New Roman" w:cs="Times New Roman"/>
          <w:sz w:val="24"/>
          <w:szCs w:val="24"/>
        </w:rPr>
        <w:t>Предоставлением достоверных сведений об использовании и состоянии земельных участков.</w:t>
      </w:r>
    </w:p>
    <w:p w:rsidR="007E2AF7" w:rsidRPr="00485F01" w:rsidRDefault="005C67B6"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w:t>
      </w:r>
      <w:r w:rsidR="00E948B7">
        <w:rPr>
          <w:rFonts w:ascii="Times New Roman" w:hAnsi="Times New Roman" w:cs="Times New Roman"/>
          <w:sz w:val="24"/>
          <w:szCs w:val="24"/>
        </w:rPr>
        <w:t xml:space="preserve"> </w:t>
      </w:r>
      <w:r w:rsidR="007E2AF7" w:rsidRPr="00485F01">
        <w:rPr>
          <w:rFonts w:ascii="Times New Roman" w:hAnsi="Times New Roman" w:cs="Times New Roman"/>
          <w:sz w:val="24"/>
          <w:szCs w:val="24"/>
        </w:rPr>
        <w:t>Своевременным и качественным выполнением мероприятий по улучшению земель.</w:t>
      </w:r>
    </w:p>
    <w:p w:rsidR="007E2AF7" w:rsidRPr="00485F01" w:rsidRDefault="005C67B6"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Недопущением загрязнений и порчи земель.</w:t>
      </w:r>
    </w:p>
    <w:p w:rsidR="007E2AF7" w:rsidRPr="00485F01" w:rsidRDefault="005C67B6"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строительных работ, ведущихся с нарушением почвенного слоя, в том числе работ, осуществляемых для внутрихозяйственных и собственных нужд.</w:t>
      </w:r>
    </w:p>
    <w:p w:rsidR="007E2AF7" w:rsidRPr="00485F01" w:rsidRDefault="005C67B6"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Исполнением предписаний по вопросам соблюдения установленных требований по использованию земель и устранения нарушений в использовании земель, вынесенных государственными инспекторами или выданных инспекторами по муниципальному земельному контролю.</w:t>
      </w:r>
    </w:p>
    <w:p w:rsidR="007E2AF7" w:rsidRPr="00485F01" w:rsidRDefault="005C67B6"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Своевременным возвратом земельных участков, находящихся в муниципальной собственности, предоставленных во временное пользование.</w:t>
      </w:r>
    </w:p>
    <w:p w:rsidR="007E2AF7" w:rsidRPr="00485F01" w:rsidRDefault="005C67B6"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E948B7">
        <w:rPr>
          <w:rFonts w:ascii="Times New Roman" w:hAnsi="Times New Roman" w:cs="Times New Roman"/>
          <w:sz w:val="24"/>
          <w:szCs w:val="24"/>
        </w:rPr>
        <w:t xml:space="preserve"> </w:t>
      </w:r>
      <w:r w:rsidR="007E2AF7" w:rsidRPr="00485F01">
        <w:rPr>
          <w:rFonts w:ascii="Times New Roman" w:hAnsi="Times New Roman" w:cs="Times New Roman"/>
          <w:sz w:val="24"/>
          <w:szCs w:val="24"/>
        </w:rPr>
        <w:t>Соблюдением публичных сервитутов, установленных органами местного самоуправления.</w:t>
      </w:r>
    </w:p>
    <w:p w:rsidR="007E2AF7" w:rsidRPr="00485F01" w:rsidRDefault="005C67B6"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Соблюдением ограничений в использовании земельных участков, установленных органами местного самоуправления, в государственных или общественных интересах, а также в целях безопасности населения и в других случаях, определенных законодательством Российской Федерации и Республики Дагестан.</w:t>
      </w:r>
    </w:p>
    <w:p w:rsidR="007E2AF7" w:rsidRPr="00485F01" w:rsidRDefault="005C67B6"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Выполнением иных требований земельного законодательства по вопросам использования и охраны земель.</w:t>
      </w:r>
    </w:p>
    <w:p w:rsidR="007E2AF7" w:rsidRPr="00485F01" w:rsidRDefault="007E2AF7" w:rsidP="00C2504E">
      <w:pPr>
        <w:pStyle w:val="a6"/>
        <w:ind w:firstLine="708"/>
        <w:jc w:val="both"/>
        <w:rPr>
          <w:rFonts w:ascii="Times New Roman" w:hAnsi="Times New Roman" w:cs="Times New Roman"/>
          <w:sz w:val="24"/>
          <w:szCs w:val="24"/>
        </w:rPr>
      </w:pPr>
      <w:r w:rsidRPr="00485F01">
        <w:rPr>
          <w:rFonts w:ascii="Times New Roman" w:hAnsi="Times New Roman" w:cs="Times New Roman"/>
          <w:sz w:val="24"/>
          <w:szCs w:val="24"/>
        </w:rPr>
        <w:t xml:space="preserve">3.2. На </w:t>
      </w:r>
      <w:r w:rsidR="005C67B6">
        <w:rPr>
          <w:rFonts w:ascii="Times New Roman" w:hAnsi="Times New Roman" w:cs="Times New Roman"/>
          <w:sz w:val="24"/>
          <w:szCs w:val="24"/>
        </w:rPr>
        <w:t>Отдел</w:t>
      </w:r>
      <w:r w:rsidRPr="00485F01">
        <w:rPr>
          <w:rFonts w:ascii="Times New Roman" w:hAnsi="Times New Roman" w:cs="Times New Roman"/>
          <w:sz w:val="24"/>
          <w:szCs w:val="24"/>
        </w:rPr>
        <w:t>, осуществляющи</w:t>
      </w:r>
      <w:r w:rsidR="005C67B6">
        <w:rPr>
          <w:rFonts w:ascii="Times New Roman" w:hAnsi="Times New Roman" w:cs="Times New Roman"/>
          <w:sz w:val="24"/>
          <w:szCs w:val="24"/>
        </w:rPr>
        <w:t>й</w:t>
      </w:r>
      <w:r w:rsidRPr="00485F01">
        <w:rPr>
          <w:rFonts w:ascii="Times New Roman" w:hAnsi="Times New Roman" w:cs="Times New Roman"/>
          <w:sz w:val="24"/>
          <w:szCs w:val="24"/>
        </w:rPr>
        <w:t xml:space="preserve"> муниципальный земельный контроль, возлагаются следующие функции:</w:t>
      </w:r>
    </w:p>
    <w:p w:rsidR="007E2AF7" w:rsidRPr="00485F01" w:rsidRDefault="005C67B6"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осуществление муниципального земельного контроля в соответствии с установленными полномочиями;</w:t>
      </w:r>
    </w:p>
    <w:p w:rsidR="007E2AF7" w:rsidRPr="00485F01" w:rsidRDefault="005C67B6"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организация проверок на территории МР «Кизилюртовский район» по соблюдению землепользователями установленных правовыми нормами правил использования земельных участков;</w:t>
      </w:r>
    </w:p>
    <w:p w:rsidR="007E2AF7" w:rsidRPr="00485F01" w:rsidRDefault="005C67B6"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осуществление </w:t>
      </w:r>
      <w:proofErr w:type="gramStart"/>
      <w:r w:rsidR="007E2AF7" w:rsidRPr="00485F01">
        <w:rPr>
          <w:rFonts w:ascii="Times New Roman" w:hAnsi="Times New Roman" w:cs="Times New Roman"/>
          <w:sz w:val="24"/>
          <w:szCs w:val="24"/>
        </w:rPr>
        <w:t>контроля за</w:t>
      </w:r>
      <w:proofErr w:type="gramEnd"/>
      <w:r w:rsidR="007E2AF7" w:rsidRPr="00485F01">
        <w:rPr>
          <w:rFonts w:ascii="Times New Roman" w:hAnsi="Times New Roman" w:cs="Times New Roman"/>
          <w:sz w:val="24"/>
          <w:szCs w:val="24"/>
        </w:rPr>
        <w:t xml:space="preserve"> устранением землепользователями выявленных нарушений.</w:t>
      </w:r>
    </w:p>
    <w:p w:rsidR="007E2AF7" w:rsidRPr="00485F01" w:rsidRDefault="007E2AF7" w:rsidP="00C2504E">
      <w:pPr>
        <w:pStyle w:val="a6"/>
        <w:ind w:firstLine="708"/>
        <w:jc w:val="both"/>
        <w:rPr>
          <w:rFonts w:ascii="Times New Roman" w:hAnsi="Times New Roman" w:cs="Times New Roman"/>
          <w:sz w:val="24"/>
          <w:szCs w:val="24"/>
        </w:rPr>
      </w:pPr>
      <w:r w:rsidRPr="00485F01">
        <w:rPr>
          <w:rFonts w:ascii="Times New Roman" w:hAnsi="Times New Roman" w:cs="Times New Roman"/>
          <w:sz w:val="24"/>
          <w:szCs w:val="24"/>
        </w:rPr>
        <w:t xml:space="preserve">3.3. </w:t>
      </w:r>
      <w:r w:rsidR="005C67B6">
        <w:rPr>
          <w:rFonts w:ascii="Times New Roman" w:hAnsi="Times New Roman" w:cs="Times New Roman"/>
          <w:sz w:val="24"/>
          <w:szCs w:val="24"/>
        </w:rPr>
        <w:t xml:space="preserve">Отдел </w:t>
      </w:r>
      <w:r w:rsidRPr="00485F01">
        <w:rPr>
          <w:rFonts w:ascii="Times New Roman" w:hAnsi="Times New Roman" w:cs="Times New Roman"/>
          <w:sz w:val="24"/>
          <w:szCs w:val="24"/>
        </w:rPr>
        <w:t>представля</w:t>
      </w:r>
      <w:r w:rsidR="005C67B6">
        <w:rPr>
          <w:rFonts w:ascii="Times New Roman" w:hAnsi="Times New Roman" w:cs="Times New Roman"/>
          <w:sz w:val="24"/>
          <w:szCs w:val="24"/>
        </w:rPr>
        <w:t>е</w:t>
      </w:r>
      <w:r w:rsidRPr="00485F01">
        <w:rPr>
          <w:rFonts w:ascii="Times New Roman" w:hAnsi="Times New Roman" w:cs="Times New Roman"/>
          <w:sz w:val="24"/>
          <w:szCs w:val="24"/>
        </w:rPr>
        <w:t>т отчет (информацию) о проделанной работе главе администрации МР «Кизилюртовский район» не реже 1 раза в год.</w:t>
      </w:r>
    </w:p>
    <w:p w:rsidR="007E2AF7" w:rsidRPr="00485F01" w:rsidRDefault="007E2AF7" w:rsidP="005C67B6">
      <w:pPr>
        <w:pStyle w:val="a6"/>
        <w:jc w:val="both"/>
        <w:rPr>
          <w:rFonts w:ascii="Times New Roman" w:hAnsi="Times New Roman" w:cs="Times New Roman"/>
          <w:sz w:val="24"/>
          <w:szCs w:val="24"/>
        </w:rPr>
      </w:pPr>
    </w:p>
    <w:p w:rsidR="007E2AF7" w:rsidRPr="007C64CD" w:rsidRDefault="007E2AF7" w:rsidP="00C2504E">
      <w:pPr>
        <w:pStyle w:val="a6"/>
        <w:jc w:val="center"/>
        <w:rPr>
          <w:rFonts w:ascii="Times New Roman" w:hAnsi="Times New Roman" w:cs="Times New Roman"/>
          <w:b/>
          <w:sz w:val="24"/>
          <w:szCs w:val="24"/>
        </w:rPr>
      </w:pPr>
      <w:r w:rsidRPr="007C64CD">
        <w:rPr>
          <w:rFonts w:ascii="Times New Roman" w:hAnsi="Times New Roman" w:cs="Times New Roman"/>
          <w:b/>
          <w:sz w:val="24"/>
          <w:szCs w:val="24"/>
        </w:rPr>
        <w:t>4. Права</w:t>
      </w:r>
      <w:r w:rsidR="00235C3A">
        <w:rPr>
          <w:rFonts w:ascii="Times New Roman" w:hAnsi="Times New Roman" w:cs="Times New Roman"/>
          <w:b/>
          <w:sz w:val="24"/>
          <w:szCs w:val="24"/>
        </w:rPr>
        <w:t xml:space="preserve">, </w:t>
      </w:r>
      <w:r w:rsidRPr="007C64CD">
        <w:rPr>
          <w:rFonts w:ascii="Times New Roman" w:hAnsi="Times New Roman" w:cs="Times New Roman"/>
          <w:b/>
          <w:sz w:val="24"/>
          <w:szCs w:val="24"/>
        </w:rPr>
        <w:t xml:space="preserve"> обязанност</w:t>
      </w:r>
      <w:r w:rsidR="00235C3A">
        <w:rPr>
          <w:rFonts w:ascii="Times New Roman" w:hAnsi="Times New Roman" w:cs="Times New Roman"/>
          <w:b/>
          <w:sz w:val="24"/>
          <w:szCs w:val="24"/>
        </w:rPr>
        <w:t xml:space="preserve">ь и ответственность </w:t>
      </w:r>
      <w:r w:rsidRPr="007C64CD">
        <w:rPr>
          <w:rFonts w:ascii="Times New Roman" w:hAnsi="Times New Roman" w:cs="Times New Roman"/>
          <w:b/>
          <w:sz w:val="24"/>
          <w:szCs w:val="24"/>
        </w:rPr>
        <w:t xml:space="preserve"> </w:t>
      </w:r>
      <w:r w:rsidR="00C61D5C">
        <w:rPr>
          <w:rFonts w:ascii="Times New Roman" w:hAnsi="Times New Roman" w:cs="Times New Roman"/>
          <w:b/>
          <w:sz w:val="24"/>
          <w:szCs w:val="24"/>
        </w:rPr>
        <w:t>Отдела</w:t>
      </w:r>
      <w:r w:rsidRPr="007C64CD">
        <w:rPr>
          <w:rFonts w:ascii="Times New Roman" w:hAnsi="Times New Roman" w:cs="Times New Roman"/>
          <w:b/>
          <w:sz w:val="24"/>
          <w:szCs w:val="24"/>
        </w:rPr>
        <w:t>, осуществляющ</w:t>
      </w:r>
      <w:r w:rsidR="00C61D5C">
        <w:rPr>
          <w:rFonts w:ascii="Times New Roman" w:hAnsi="Times New Roman" w:cs="Times New Roman"/>
          <w:b/>
          <w:sz w:val="24"/>
          <w:szCs w:val="24"/>
        </w:rPr>
        <w:t>его</w:t>
      </w:r>
      <w:r w:rsidRPr="007C64CD">
        <w:rPr>
          <w:rFonts w:ascii="Times New Roman" w:hAnsi="Times New Roman" w:cs="Times New Roman"/>
          <w:b/>
          <w:sz w:val="24"/>
          <w:szCs w:val="24"/>
        </w:rPr>
        <w:t xml:space="preserve"> муниципальный земельный контроль</w:t>
      </w:r>
    </w:p>
    <w:p w:rsidR="007E2AF7" w:rsidRPr="00485F01" w:rsidRDefault="007E2AF7" w:rsidP="00C2504E">
      <w:pPr>
        <w:pStyle w:val="a6"/>
        <w:ind w:firstLine="708"/>
        <w:jc w:val="both"/>
        <w:rPr>
          <w:rFonts w:ascii="Times New Roman" w:hAnsi="Times New Roman" w:cs="Times New Roman"/>
          <w:sz w:val="24"/>
          <w:szCs w:val="24"/>
        </w:rPr>
      </w:pPr>
      <w:r w:rsidRPr="00485F01">
        <w:rPr>
          <w:rFonts w:ascii="Times New Roman" w:hAnsi="Times New Roman" w:cs="Times New Roman"/>
          <w:sz w:val="24"/>
          <w:szCs w:val="24"/>
        </w:rPr>
        <w:t xml:space="preserve">4.1. </w:t>
      </w:r>
      <w:r w:rsidR="00C61D5C">
        <w:rPr>
          <w:rFonts w:ascii="Times New Roman" w:hAnsi="Times New Roman" w:cs="Times New Roman"/>
          <w:sz w:val="24"/>
          <w:szCs w:val="24"/>
        </w:rPr>
        <w:t>Отдел обязан</w:t>
      </w:r>
      <w:r w:rsidRPr="00485F01">
        <w:rPr>
          <w:rFonts w:ascii="Times New Roman" w:hAnsi="Times New Roman" w:cs="Times New Roman"/>
          <w:sz w:val="24"/>
          <w:szCs w:val="24"/>
        </w:rPr>
        <w:t>:</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Предупреждать, выявлять и пресекать нарушения законодательства в области использования и охраны земель.</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Проводить профилактическую работу по устранению обстоятельств, способствующих совершению правонарушений в сфере землепользования.</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Оперативно рассматривать поступившие заявления и сообщения о нарушениях в сфере землепользования и принимать соответствующие меры.</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lastRenderedPageBreak/>
        <w:t>-</w:t>
      </w:r>
      <w:r w:rsidR="007E2AF7" w:rsidRPr="00485F01">
        <w:rPr>
          <w:rFonts w:ascii="Times New Roman" w:hAnsi="Times New Roman" w:cs="Times New Roman"/>
          <w:sz w:val="24"/>
          <w:szCs w:val="24"/>
        </w:rPr>
        <w:t xml:space="preserve"> Принимать в пределах своих полномочий необходимые меры по устранению выявленных земельных правонарушений.</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15507"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Проводить проверку на основании распоряжения </w:t>
      </w:r>
      <w:r w:rsidR="00615507">
        <w:rPr>
          <w:rFonts w:ascii="Times New Roman" w:hAnsi="Times New Roman" w:cs="Times New Roman"/>
          <w:sz w:val="24"/>
          <w:szCs w:val="24"/>
        </w:rPr>
        <w:t>главы администрации.</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главного муниципального инспектора по муниципальному земельному контролю и в случае необходимости согласования  с </w:t>
      </w:r>
      <w:proofErr w:type="spellStart"/>
      <w:r w:rsidR="007E2AF7" w:rsidRPr="00485F01">
        <w:rPr>
          <w:rFonts w:ascii="Times New Roman" w:hAnsi="Times New Roman" w:cs="Times New Roman"/>
          <w:sz w:val="24"/>
          <w:szCs w:val="24"/>
        </w:rPr>
        <w:t>Кизилюртовской</w:t>
      </w:r>
      <w:proofErr w:type="spellEnd"/>
      <w:r w:rsidR="007E2AF7" w:rsidRPr="00485F01">
        <w:rPr>
          <w:rFonts w:ascii="Times New Roman" w:hAnsi="Times New Roman" w:cs="Times New Roman"/>
          <w:sz w:val="24"/>
          <w:szCs w:val="24"/>
        </w:rPr>
        <w:t xml:space="preserve"> межрайонной прокуратурой (далее - прокуратура) копии документа о согласовании проведения проверки.</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E2AF7" w:rsidRPr="00485F01" w:rsidRDefault="00C61D5C" w:rsidP="005C67B6">
      <w:pPr>
        <w:pStyle w:val="a6"/>
        <w:jc w:val="both"/>
        <w:rPr>
          <w:rFonts w:ascii="Times New Roman" w:hAnsi="Times New Roman" w:cs="Times New Roman"/>
          <w:sz w:val="24"/>
          <w:szCs w:val="24"/>
        </w:rPr>
      </w:pPr>
      <w:proofErr w:type="gramStart"/>
      <w:r>
        <w:rPr>
          <w:rFonts w:ascii="Times New Roman" w:hAnsi="Times New Roman" w:cs="Times New Roman"/>
          <w:sz w:val="24"/>
          <w:szCs w:val="24"/>
        </w:rPr>
        <w:t>-</w:t>
      </w:r>
      <w:r w:rsidR="007E2AF7" w:rsidRPr="00485F01">
        <w:rPr>
          <w:rFonts w:ascii="Times New Roman" w:hAnsi="Times New Roman" w:cs="Times New Roman"/>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Соблюдать сроки проведения проверки, установленные действующим законодательством и настоящим Положением.</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и настоящим Положением.</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w:t>
      </w:r>
      <w:r w:rsidR="00235C3A">
        <w:rPr>
          <w:rFonts w:ascii="Times New Roman" w:hAnsi="Times New Roman" w:cs="Times New Roman"/>
          <w:sz w:val="24"/>
          <w:szCs w:val="24"/>
        </w:rPr>
        <w:t xml:space="preserve">, </w:t>
      </w:r>
      <w:r w:rsidR="007E2AF7" w:rsidRPr="00485F01">
        <w:rPr>
          <w:rFonts w:ascii="Times New Roman" w:hAnsi="Times New Roman" w:cs="Times New Roman"/>
          <w:sz w:val="24"/>
          <w:szCs w:val="24"/>
        </w:rPr>
        <w:t>в соответствии с которым проводится проверка.</w:t>
      </w:r>
    </w:p>
    <w:p w:rsidR="00E948B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Осуществлять запись о проведенной проверке в журнале учета проверок.</w:t>
      </w:r>
    </w:p>
    <w:p w:rsidR="007E2AF7" w:rsidRPr="00485F01" w:rsidRDefault="007E2AF7" w:rsidP="00C2504E">
      <w:pPr>
        <w:pStyle w:val="a6"/>
        <w:ind w:firstLine="708"/>
        <w:jc w:val="both"/>
        <w:rPr>
          <w:rFonts w:ascii="Times New Roman" w:hAnsi="Times New Roman" w:cs="Times New Roman"/>
          <w:sz w:val="24"/>
          <w:szCs w:val="24"/>
        </w:rPr>
      </w:pPr>
      <w:r w:rsidRPr="00485F01">
        <w:rPr>
          <w:rFonts w:ascii="Times New Roman" w:hAnsi="Times New Roman" w:cs="Times New Roman"/>
          <w:sz w:val="24"/>
          <w:szCs w:val="24"/>
        </w:rPr>
        <w:t xml:space="preserve">4.2. </w:t>
      </w:r>
      <w:r w:rsidR="00C61D5C">
        <w:rPr>
          <w:rFonts w:ascii="Times New Roman" w:hAnsi="Times New Roman" w:cs="Times New Roman"/>
          <w:sz w:val="24"/>
          <w:szCs w:val="24"/>
        </w:rPr>
        <w:t xml:space="preserve">Отдел </w:t>
      </w:r>
      <w:r w:rsidRPr="00485F01">
        <w:rPr>
          <w:rFonts w:ascii="Times New Roman" w:hAnsi="Times New Roman" w:cs="Times New Roman"/>
          <w:sz w:val="24"/>
          <w:szCs w:val="24"/>
        </w:rPr>
        <w:t xml:space="preserve"> при выполнении возложенных на </w:t>
      </w:r>
      <w:r w:rsidR="00C61D5C">
        <w:rPr>
          <w:rFonts w:ascii="Times New Roman" w:hAnsi="Times New Roman" w:cs="Times New Roman"/>
          <w:sz w:val="24"/>
          <w:szCs w:val="24"/>
        </w:rPr>
        <w:t>него</w:t>
      </w:r>
      <w:r w:rsidRPr="00485F01">
        <w:rPr>
          <w:rFonts w:ascii="Times New Roman" w:hAnsi="Times New Roman" w:cs="Times New Roman"/>
          <w:sz w:val="24"/>
          <w:szCs w:val="24"/>
        </w:rPr>
        <w:t xml:space="preserve"> обязанностей име</w:t>
      </w:r>
      <w:r w:rsidR="00C61D5C">
        <w:rPr>
          <w:rFonts w:ascii="Times New Roman" w:hAnsi="Times New Roman" w:cs="Times New Roman"/>
          <w:sz w:val="24"/>
          <w:szCs w:val="24"/>
        </w:rPr>
        <w:t>е</w:t>
      </w:r>
      <w:r w:rsidRPr="00485F01">
        <w:rPr>
          <w:rFonts w:ascii="Times New Roman" w:hAnsi="Times New Roman" w:cs="Times New Roman"/>
          <w:sz w:val="24"/>
          <w:szCs w:val="24"/>
        </w:rPr>
        <w:t>т право:</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Осуществлять муниципальный земельный контроль </w:t>
      </w:r>
      <w:proofErr w:type="gramStart"/>
      <w:r w:rsidR="007E2AF7" w:rsidRPr="00485F01">
        <w:rPr>
          <w:rFonts w:ascii="Times New Roman" w:hAnsi="Times New Roman" w:cs="Times New Roman"/>
          <w:sz w:val="24"/>
          <w:szCs w:val="24"/>
        </w:rPr>
        <w:t>за использованием земель на территории муниципального образования в соответствии с законодательством</w:t>
      </w:r>
      <w:proofErr w:type="gramEnd"/>
      <w:r w:rsidR="007E2AF7" w:rsidRPr="00485F01">
        <w:rPr>
          <w:rFonts w:ascii="Times New Roman" w:hAnsi="Times New Roman" w:cs="Times New Roman"/>
          <w:sz w:val="24"/>
          <w:szCs w:val="24"/>
        </w:rPr>
        <w:t xml:space="preserve"> Российской Федерации, Республики Дагестан и в порядке, установленном нормативными правовыми актами администрации МР «Кизилюртовский район»</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Посещать в порядке, установленном законодательством Российской Федерации, при предъявлении служебного удостоверения организации и объекты, обследовать земельные участки, находящиеся в собственности, владении и пользовании.</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Составлять по результатам проверок акты с обязательным ознакомлением с ними собственников, владельцев, пользователей, арендаторов земельных участков.</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Письменно предупреждать субъектов земельных правоотношений о недопустимости нарушений земельного законодательства.</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lastRenderedPageBreak/>
        <w:t>-</w:t>
      </w:r>
      <w:r w:rsidR="007E2AF7" w:rsidRPr="00485F01">
        <w:rPr>
          <w:rFonts w:ascii="Times New Roman" w:hAnsi="Times New Roman" w:cs="Times New Roman"/>
          <w:sz w:val="24"/>
          <w:szCs w:val="24"/>
        </w:rPr>
        <w:t xml:space="preserve"> Безвозмездно и своевременно получать сведения и материалы о состоянии, использовании и охране земель, в том числе документы, удостоверяющие право на землю, необходимые для осуществления муниципального земельного контроля.</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Участвовать в совместных мероприятиях по проведению государственного, общественного и производственного земельного контроля.</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Обращаться в правоохранительные органы за содействием в предотвращении или пресечении действий, препятствующих осуществлению муниципальными инспекторами законной деятельности, а также в установлении личности граждан, виновных в нарушении земельного законодательства.</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Рассматривать заявления, обращения и жалобы физических</w:t>
      </w:r>
      <w:r w:rsidR="00235C3A">
        <w:rPr>
          <w:rFonts w:ascii="Times New Roman" w:hAnsi="Times New Roman" w:cs="Times New Roman"/>
          <w:sz w:val="24"/>
          <w:szCs w:val="24"/>
        </w:rPr>
        <w:t xml:space="preserve"> и </w:t>
      </w:r>
      <w:r w:rsidR="007E2AF7" w:rsidRPr="00485F01">
        <w:rPr>
          <w:rFonts w:ascii="Times New Roman" w:hAnsi="Times New Roman" w:cs="Times New Roman"/>
          <w:sz w:val="24"/>
          <w:szCs w:val="24"/>
        </w:rPr>
        <w:t xml:space="preserve"> юридических лиц по фактам нарушения земельного законодательства.</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Привлекать в установленном порядке для проведения проверок, обследований и экспертиз специалистов различных организаций.</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Получать от землепользователей объяснения, сведения и другие материалы, связанные с использованием земельных участков.</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Вести статистический анализ выявленных правонарушений, подготавливать отчеты по осуществлению муниципального земельного контроля.</w:t>
      </w:r>
    </w:p>
    <w:p w:rsidR="007E2AF7"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Другие права, установленные действующим законодательством и нормативными правовыми актами местного значения.</w:t>
      </w:r>
    </w:p>
    <w:p w:rsidR="00C61D5C" w:rsidRPr="00485F01" w:rsidRDefault="00C61D5C" w:rsidP="005C67B6">
      <w:pPr>
        <w:pStyle w:val="a6"/>
        <w:jc w:val="both"/>
        <w:rPr>
          <w:rFonts w:ascii="Times New Roman" w:hAnsi="Times New Roman" w:cs="Times New Roman"/>
          <w:sz w:val="24"/>
          <w:szCs w:val="24"/>
        </w:rPr>
      </w:pPr>
    </w:p>
    <w:p w:rsidR="007E2AF7" w:rsidRPr="00335538" w:rsidRDefault="007E2AF7" w:rsidP="00C2504E">
      <w:pPr>
        <w:pStyle w:val="a6"/>
        <w:ind w:firstLine="708"/>
        <w:jc w:val="both"/>
        <w:rPr>
          <w:rFonts w:ascii="Times New Roman" w:hAnsi="Times New Roman" w:cs="Times New Roman"/>
          <w:sz w:val="24"/>
          <w:szCs w:val="24"/>
        </w:rPr>
      </w:pPr>
      <w:r w:rsidRPr="00335538">
        <w:rPr>
          <w:rFonts w:ascii="Times New Roman" w:hAnsi="Times New Roman" w:cs="Times New Roman"/>
          <w:sz w:val="24"/>
          <w:szCs w:val="24"/>
        </w:rPr>
        <w:t xml:space="preserve">4.3. </w:t>
      </w:r>
      <w:r w:rsidR="00C61D5C" w:rsidRPr="00335538">
        <w:rPr>
          <w:rFonts w:ascii="Times New Roman" w:hAnsi="Times New Roman" w:cs="Times New Roman"/>
          <w:sz w:val="24"/>
          <w:szCs w:val="24"/>
        </w:rPr>
        <w:t>Отдел</w:t>
      </w:r>
      <w:r w:rsidRPr="00335538">
        <w:rPr>
          <w:rFonts w:ascii="Times New Roman" w:hAnsi="Times New Roman" w:cs="Times New Roman"/>
          <w:sz w:val="24"/>
          <w:szCs w:val="24"/>
        </w:rPr>
        <w:t xml:space="preserve"> кроме </w:t>
      </w:r>
      <w:proofErr w:type="gramStart"/>
      <w:r w:rsidRPr="00335538">
        <w:rPr>
          <w:rFonts w:ascii="Times New Roman" w:hAnsi="Times New Roman" w:cs="Times New Roman"/>
          <w:sz w:val="24"/>
          <w:szCs w:val="24"/>
        </w:rPr>
        <w:t>вышеуказанного</w:t>
      </w:r>
      <w:proofErr w:type="gramEnd"/>
      <w:r w:rsidRPr="00335538">
        <w:rPr>
          <w:rFonts w:ascii="Times New Roman" w:hAnsi="Times New Roman" w:cs="Times New Roman"/>
          <w:sz w:val="24"/>
          <w:szCs w:val="24"/>
        </w:rPr>
        <w:t>:</w:t>
      </w:r>
    </w:p>
    <w:p w:rsidR="007E2AF7" w:rsidRPr="00335538" w:rsidRDefault="00C61D5C" w:rsidP="005C67B6">
      <w:pPr>
        <w:pStyle w:val="a6"/>
        <w:jc w:val="both"/>
        <w:rPr>
          <w:rFonts w:ascii="Times New Roman" w:hAnsi="Times New Roman" w:cs="Times New Roman"/>
          <w:sz w:val="24"/>
          <w:szCs w:val="24"/>
        </w:rPr>
      </w:pPr>
      <w:proofErr w:type="gramStart"/>
      <w:r w:rsidRPr="00335538">
        <w:rPr>
          <w:rFonts w:ascii="Times New Roman" w:hAnsi="Times New Roman" w:cs="Times New Roman"/>
          <w:sz w:val="24"/>
          <w:szCs w:val="24"/>
        </w:rPr>
        <w:t>-</w:t>
      </w:r>
      <w:r w:rsidR="007E2AF7" w:rsidRPr="00335538">
        <w:rPr>
          <w:rFonts w:ascii="Times New Roman" w:hAnsi="Times New Roman" w:cs="Times New Roman"/>
          <w:sz w:val="24"/>
          <w:szCs w:val="24"/>
        </w:rPr>
        <w:t xml:space="preserve"> Направля</w:t>
      </w:r>
      <w:r w:rsidRPr="00335538">
        <w:rPr>
          <w:rFonts w:ascii="Times New Roman" w:hAnsi="Times New Roman" w:cs="Times New Roman"/>
          <w:sz w:val="24"/>
          <w:szCs w:val="24"/>
        </w:rPr>
        <w:t>е</w:t>
      </w:r>
      <w:r w:rsidR="007E2AF7" w:rsidRPr="00335538">
        <w:rPr>
          <w:rFonts w:ascii="Times New Roman" w:hAnsi="Times New Roman" w:cs="Times New Roman"/>
          <w:sz w:val="24"/>
          <w:szCs w:val="24"/>
        </w:rPr>
        <w:t>т в соответствующие государственные органы материалы по выявленным нарушениям в использовании земель для решения вопроса о привлечении виновных лиц к административной, дисциплинарной и иной ответственности в соответствии с законодательством РФ и РД.</w:t>
      </w:r>
      <w:proofErr w:type="gramEnd"/>
    </w:p>
    <w:p w:rsidR="007E2AF7" w:rsidRPr="00335538" w:rsidRDefault="00C61D5C" w:rsidP="005C67B6">
      <w:pPr>
        <w:pStyle w:val="a6"/>
        <w:jc w:val="both"/>
        <w:rPr>
          <w:rFonts w:ascii="Times New Roman" w:hAnsi="Times New Roman" w:cs="Times New Roman"/>
          <w:sz w:val="24"/>
          <w:szCs w:val="24"/>
        </w:rPr>
      </w:pPr>
      <w:r w:rsidRPr="00335538">
        <w:rPr>
          <w:rFonts w:ascii="Times New Roman" w:hAnsi="Times New Roman" w:cs="Times New Roman"/>
          <w:sz w:val="24"/>
          <w:szCs w:val="24"/>
        </w:rPr>
        <w:t>-</w:t>
      </w:r>
      <w:r w:rsidR="007E2AF7" w:rsidRPr="00335538">
        <w:rPr>
          <w:rFonts w:ascii="Times New Roman" w:hAnsi="Times New Roman" w:cs="Times New Roman"/>
          <w:sz w:val="24"/>
          <w:szCs w:val="24"/>
        </w:rPr>
        <w:t xml:space="preserve"> Направля</w:t>
      </w:r>
      <w:r w:rsidRPr="00335538">
        <w:rPr>
          <w:rFonts w:ascii="Times New Roman" w:hAnsi="Times New Roman" w:cs="Times New Roman"/>
          <w:sz w:val="24"/>
          <w:szCs w:val="24"/>
        </w:rPr>
        <w:t>е</w:t>
      </w:r>
      <w:r w:rsidR="007E2AF7" w:rsidRPr="00335538">
        <w:rPr>
          <w:rFonts w:ascii="Times New Roman" w:hAnsi="Times New Roman" w:cs="Times New Roman"/>
          <w:sz w:val="24"/>
          <w:szCs w:val="24"/>
        </w:rPr>
        <w:t>т материалы проведенных проверок в специально уполномоченные государственные органы в области охраны и использования земель.</w:t>
      </w:r>
    </w:p>
    <w:p w:rsidR="007E2AF7" w:rsidRPr="00485F01" w:rsidRDefault="00C61D5C" w:rsidP="005C67B6">
      <w:pPr>
        <w:pStyle w:val="a6"/>
        <w:jc w:val="both"/>
        <w:rPr>
          <w:rFonts w:ascii="Times New Roman" w:hAnsi="Times New Roman" w:cs="Times New Roman"/>
          <w:sz w:val="24"/>
          <w:szCs w:val="24"/>
        </w:rPr>
      </w:pPr>
      <w:r w:rsidRPr="00335538">
        <w:rPr>
          <w:rFonts w:ascii="Times New Roman" w:hAnsi="Times New Roman" w:cs="Times New Roman"/>
          <w:sz w:val="24"/>
          <w:szCs w:val="24"/>
        </w:rPr>
        <w:t>-</w:t>
      </w:r>
      <w:r w:rsidR="007E2AF7" w:rsidRPr="00335538">
        <w:rPr>
          <w:rFonts w:ascii="Times New Roman" w:hAnsi="Times New Roman" w:cs="Times New Roman"/>
          <w:sz w:val="24"/>
          <w:szCs w:val="24"/>
        </w:rPr>
        <w:t xml:space="preserve"> Внос</w:t>
      </w:r>
      <w:r w:rsidRPr="00335538">
        <w:rPr>
          <w:rFonts w:ascii="Times New Roman" w:hAnsi="Times New Roman" w:cs="Times New Roman"/>
          <w:sz w:val="24"/>
          <w:szCs w:val="24"/>
        </w:rPr>
        <w:t>и</w:t>
      </w:r>
      <w:r w:rsidR="007E2AF7" w:rsidRPr="00335538">
        <w:rPr>
          <w:rFonts w:ascii="Times New Roman" w:hAnsi="Times New Roman" w:cs="Times New Roman"/>
          <w:sz w:val="24"/>
          <w:szCs w:val="24"/>
        </w:rPr>
        <w:t>т руководителю администрации предложения по вопросам предоставленной компетенции о полном или частичном изъятии земель, расторжении договоров аренды земельных участков и</w:t>
      </w:r>
      <w:r w:rsidR="007E2AF7" w:rsidRPr="00485F01">
        <w:rPr>
          <w:rFonts w:ascii="Times New Roman" w:hAnsi="Times New Roman" w:cs="Times New Roman"/>
          <w:sz w:val="24"/>
          <w:szCs w:val="24"/>
        </w:rPr>
        <w:t xml:space="preserve"> иных договоров в случаях нерационального использования земель, использования земель не по целевому назначению, а также неиспользования земельных участков в установленный законом срок, систематической неуплаты земельного налога или арендной платы.</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w:t>
      </w:r>
      <w:r w:rsidR="008A0939">
        <w:rPr>
          <w:rFonts w:ascii="Times New Roman" w:hAnsi="Times New Roman" w:cs="Times New Roman"/>
          <w:sz w:val="24"/>
          <w:szCs w:val="24"/>
        </w:rPr>
        <w:t>Направляет на утверждение руководителю администрации проект</w:t>
      </w:r>
      <w:r w:rsidR="007E2AF7" w:rsidRPr="00485F01">
        <w:rPr>
          <w:rFonts w:ascii="Times New Roman" w:hAnsi="Times New Roman" w:cs="Times New Roman"/>
          <w:sz w:val="24"/>
          <w:szCs w:val="24"/>
        </w:rPr>
        <w:t xml:space="preserve"> распоряжения о проведении плановых и внеплановых проверок исполнения землепользователями, землевладельцами, собственниками и арендаторами земельных участков.</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Осуществля</w:t>
      </w:r>
      <w:r>
        <w:rPr>
          <w:rFonts w:ascii="Times New Roman" w:hAnsi="Times New Roman" w:cs="Times New Roman"/>
          <w:sz w:val="24"/>
          <w:szCs w:val="24"/>
        </w:rPr>
        <w:t>е</w:t>
      </w:r>
      <w:r w:rsidR="007E2AF7" w:rsidRPr="00485F01">
        <w:rPr>
          <w:rFonts w:ascii="Times New Roman" w:hAnsi="Times New Roman" w:cs="Times New Roman"/>
          <w:sz w:val="24"/>
          <w:szCs w:val="24"/>
        </w:rPr>
        <w:t xml:space="preserve">т </w:t>
      </w:r>
      <w:proofErr w:type="gramStart"/>
      <w:r w:rsidR="007E2AF7" w:rsidRPr="00485F01">
        <w:rPr>
          <w:rFonts w:ascii="Times New Roman" w:hAnsi="Times New Roman" w:cs="Times New Roman"/>
          <w:sz w:val="24"/>
          <w:szCs w:val="24"/>
        </w:rPr>
        <w:t>контроль за</w:t>
      </w:r>
      <w:proofErr w:type="gramEnd"/>
      <w:r w:rsidR="007E2AF7" w:rsidRPr="00485F01">
        <w:rPr>
          <w:rFonts w:ascii="Times New Roman" w:hAnsi="Times New Roman" w:cs="Times New Roman"/>
          <w:sz w:val="24"/>
          <w:szCs w:val="24"/>
        </w:rPr>
        <w:t xml:space="preserve"> деятельностью </w:t>
      </w:r>
      <w:r w:rsidR="008A0939">
        <w:rPr>
          <w:rFonts w:ascii="Times New Roman" w:hAnsi="Times New Roman" w:cs="Times New Roman"/>
          <w:sz w:val="24"/>
          <w:szCs w:val="24"/>
        </w:rPr>
        <w:t xml:space="preserve"> муниципальных земельных </w:t>
      </w:r>
      <w:r w:rsidR="007E2AF7" w:rsidRPr="00485F01">
        <w:rPr>
          <w:rFonts w:ascii="Times New Roman" w:hAnsi="Times New Roman" w:cs="Times New Roman"/>
          <w:sz w:val="24"/>
          <w:szCs w:val="24"/>
        </w:rPr>
        <w:t xml:space="preserve">инспекторов </w:t>
      </w:r>
      <w:r w:rsidR="008A0939">
        <w:rPr>
          <w:rFonts w:ascii="Times New Roman" w:hAnsi="Times New Roman" w:cs="Times New Roman"/>
          <w:sz w:val="24"/>
          <w:szCs w:val="24"/>
        </w:rPr>
        <w:t>сельских поселений</w:t>
      </w:r>
      <w:r w:rsidR="007E2AF7" w:rsidRPr="00485F01">
        <w:rPr>
          <w:rFonts w:ascii="Times New Roman" w:hAnsi="Times New Roman" w:cs="Times New Roman"/>
          <w:sz w:val="24"/>
          <w:szCs w:val="24"/>
        </w:rPr>
        <w:t>, руководят деятельностью по осуществлению муниципального земельного контроля на территории МР «Кизилюртовский район».</w:t>
      </w:r>
    </w:p>
    <w:p w:rsidR="007E2AF7"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Представля</w:t>
      </w:r>
      <w:r>
        <w:rPr>
          <w:rFonts w:ascii="Times New Roman" w:hAnsi="Times New Roman" w:cs="Times New Roman"/>
          <w:sz w:val="24"/>
          <w:szCs w:val="24"/>
        </w:rPr>
        <w:t>е</w:t>
      </w:r>
      <w:r w:rsidR="007E2AF7" w:rsidRPr="00485F01">
        <w:rPr>
          <w:rFonts w:ascii="Times New Roman" w:hAnsi="Times New Roman" w:cs="Times New Roman"/>
          <w:sz w:val="24"/>
          <w:szCs w:val="24"/>
        </w:rPr>
        <w:t>т по письменным запросам уполномоченных органов и лиц информацию о проделанной работе по осуществлению муниципального земельного контроля.</w:t>
      </w:r>
    </w:p>
    <w:p w:rsidR="007E2AF7"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Осуществля</w:t>
      </w:r>
      <w:r>
        <w:rPr>
          <w:rFonts w:ascii="Times New Roman" w:hAnsi="Times New Roman" w:cs="Times New Roman"/>
          <w:sz w:val="24"/>
          <w:szCs w:val="24"/>
        </w:rPr>
        <w:t>е</w:t>
      </w:r>
      <w:r w:rsidR="007E2AF7" w:rsidRPr="00485F01">
        <w:rPr>
          <w:rFonts w:ascii="Times New Roman" w:hAnsi="Times New Roman" w:cs="Times New Roman"/>
          <w:sz w:val="24"/>
          <w:szCs w:val="24"/>
        </w:rPr>
        <w:t>т другие права, установленные действующим законодательством Российской Федерации, РД и муниципальными правовыми актами.</w:t>
      </w:r>
    </w:p>
    <w:p w:rsidR="00235C3A"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235C3A">
        <w:rPr>
          <w:rFonts w:ascii="Times New Roman" w:hAnsi="Times New Roman" w:cs="Times New Roman"/>
          <w:sz w:val="24"/>
          <w:szCs w:val="24"/>
        </w:rPr>
        <w:t xml:space="preserve">4.4. </w:t>
      </w:r>
      <w:r w:rsidR="00C61D5C">
        <w:rPr>
          <w:rFonts w:ascii="Times New Roman" w:hAnsi="Times New Roman" w:cs="Times New Roman"/>
          <w:sz w:val="24"/>
          <w:szCs w:val="24"/>
        </w:rPr>
        <w:t>Отдел</w:t>
      </w:r>
      <w:r w:rsidR="00E27AE5">
        <w:rPr>
          <w:rFonts w:ascii="Times New Roman" w:hAnsi="Times New Roman" w:cs="Times New Roman"/>
          <w:sz w:val="24"/>
          <w:szCs w:val="24"/>
        </w:rPr>
        <w:t xml:space="preserve"> нес</w:t>
      </w:r>
      <w:r w:rsidR="00C61D5C">
        <w:rPr>
          <w:rFonts w:ascii="Times New Roman" w:hAnsi="Times New Roman" w:cs="Times New Roman"/>
          <w:sz w:val="24"/>
          <w:szCs w:val="24"/>
        </w:rPr>
        <w:t>е</w:t>
      </w:r>
      <w:r w:rsidR="00E27AE5">
        <w:rPr>
          <w:rFonts w:ascii="Times New Roman" w:hAnsi="Times New Roman" w:cs="Times New Roman"/>
          <w:sz w:val="24"/>
          <w:szCs w:val="24"/>
        </w:rPr>
        <w:t>т ответственность в соответствии с действующим законодательством.</w:t>
      </w:r>
    </w:p>
    <w:p w:rsidR="00E27AE5"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E27AE5">
        <w:rPr>
          <w:rFonts w:ascii="Times New Roman" w:hAnsi="Times New Roman" w:cs="Times New Roman"/>
          <w:sz w:val="24"/>
          <w:szCs w:val="24"/>
        </w:rPr>
        <w:t xml:space="preserve"> за объективность, достоверность и качество подготавливаемых и (или) представляемых материалов по результатам проведенных проверок;</w:t>
      </w:r>
    </w:p>
    <w:p w:rsidR="00E27AE5"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E27AE5">
        <w:rPr>
          <w:rFonts w:ascii="Times New Roman" w:hAnsi="Times New Roman" w:cs="Times New Roman"/>
          <w:sz w:val="24"/>
          <w:szCs w:val="24"/>
        </w:rPr>
        <w:t xml:space="preserve"> за совершение неправомерных действий, связанных с исполнением должностных обязанностей;</w:t>
      </w:r>
    </w:p>
    <w:p w:rsidR="00E27AE5" w:rsidRPr="00485F01" w:rsidRDefault="00C61D5C"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E27AE5">
        <w:rPr>
          <w:rFonts w:ascii="Times New Roman" w:hAnsi="Times New Roman" w:cs="Times New Roman"/>
          <w:sz w:val="24"/>
          <w:szCs w:val="24"/>
        </w:rPr>
        <w:t xml:space="preserve"> за превышение полномочий, связанных с выполнением данных обязанностей;</w:t>
      </w:r>
    </w:p>
    <w:p w:rsidR="007E2AF7"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4.</w:t>
      </w:r>
      <w:r w:rsidR="00235C3A">
        <w:rPr>
          <w:rFonts w:ascii="Times New Roman" w:hAnsi="Times New Roman" w:cs="Times New Roman"/>
          <w:sz w:val="24"/>
          <w:szCs w:val="24"/>
        </w:rPr>
        <w:t>5</w:t>
      </w:r>
      <w:r w:rsidR="00C61D5C">
        <w:rPr>
          <w:rFonts w:ascii="Times New Roman" w:hAnsi="Times New Roman" w:cs="Times New Roman"/>
          <w:sz w:val="24"/>
          <w:szCs w:val="24"/>
        </w:rPr>
        <w:t xml:space="preserve">. Действия Отдела </w:t>
      </w:r>
      <w:r w:rsidR="007E2AF7" w:rsidRPr="00485F01">
        <w:rPr>
          <w:rFonts w:ascii="Times New Roman" w:hAnsi="Times New Roman" w:cs="Times New Roman"/>
          <w:sz w:val="24"/>
          <w:szCs w:val="24"/>
        </w:rPr>
        <w:t>могут быть обжалованы в судебном порядке в соответствии с законодательством Российской Федерации.</w:t>
      </w:r>
    </w:p>
    <w:p w:rsidR="00C61D5C" w:rsidRPr="00485F01" w:rsidRDefault="00C61D5C" w:rsidP="005C67B6">
      <w:pPr>
        <w:pStyle w:val="a6"/>
        <w:jc w:val="both"/>
        <w:rPr>
          <w:rFonts w:ascii="Times New Roman" w:hAnsi="Times New Roman" w:cs="Times New Roman"/>
          <w:sz w:val="24"/>
          <w:szCs w:val="24"/>
        </w:rPr>
      </w:pPr>
    </w:p>
    <w:p w:rsidR="007C64CD" w:rsidRPr="007C64CD" w:rsidRDefault="007E2AF7" w:rsidP="00335538">
      <w:pPr>
        <w:pStyle w:val="a6"/>
        <w:jc w:val="center"/>
        <w:rPr>
          <w:rFonts w:ascii="Times New Roman" w:hAnsi="Times New Roman" w:cs="Times New Roman"/>
          <w:b/>
          <w:sz w:val="24"/>
          <w:szCs w:val="24"/>
        </w:rPr>
      </w:pPr>
      <w:r w:rsidRPr="007C64CD">
        <w:rPr>
          <w:rFonts w:ascii="Times New Roman" w:hAnsi="Times New Roman" w:cs="Times New Roman"/>
          <w:b/>
          <w:sz w:val="24"/>
          <w:szCs w:val="24"/>
        </w:rPr>
        <w:t>5. Организация осуществления муниципального земельного контроля</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5.1. Муниципальный земельный контроль осуществляется в форме проведения плановых и внеплановых проверок исполнения землепользователями, землевладельцами и арендаторами </w:t>
      </w:r>
      <w:r w:rsidR="007E2AF7" w:rsidRPr="00485F01">
        <w:rPr>
          <w:rFonts w:ascii="Times New Roman" w:hAnsi="Times New Roman" w:cs="Times New Roman"/>
          <w:sz w:val="24"/>
          <w:szCs w:val="24"/>
        </w:rPr>
        <w:lastRenderedPageBreak/>
        <w:t>земельных участков законодательства Российской Федерации, РД и правовых актов, регулирующих вопросы использования земель на территории МР «Кизилюртовский район».</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5.2. Плановые проверки.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5.2.1. Плановые проверки проводятся в соответствии с утвержденными планами по муниципальному земельному контролю.</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В ежегодных планах проведения плановых проверок указываются следующие сведения:</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 наименования юридических лиц, фамилии, имена, отчества индивидуальных предпринимателей, деятельность которых подлежит плановым проверкам;</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 адрес земельного участка;</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 цель и основание проведения каждой плановой проверки;</w:t>
      </w:r>
    </w:p>
    <w:p w:rsidR="007E2AF7" w:rsidRPr="00485F01" w:rsidRDefault="002A49A7"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дата и сроки проведения каждой плановой проверки;</w:t>
      </w:r>
    </w:p>
    <w:p w:rsidR="007E2AF7" w:rsidRPr="00485F01" w:rsidRDefault="002A49A7" w:rsidP="002A49A7">
      <w:pPr>
        <w:pStyle w:val="a6"/>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наименование органа муниципального земельного контроля, осуществляющего конкретную плановую проверку.</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 xml:space="preserve">При проведении плановой проверки </w:t>
      </w:r>
      <w:r w:rsidR="002A49A7">
        <w:rPr>
          <w:rFonts w:ascii="Times New Roman" w:hAnsi="Times New Roman" w:cs="Times New Roman"/>
          <w:sz w:val="24"/>
          <w:szCs w:val="24"/>
        </w:rPr>
        <w:t>Отделом</w:t>
      </w:r>
      <w:r w:rsidRPr="00485F01">
        <w:rPr>
          <w:rFonts w:ascii="Times New Roman" w:hAnsi="Times New Roman" w:cs="Times New Roman"/>
          <w:sz w:val="24"/>
          <w:szCs w:val="24"/>
        </w:rPr>
        <w:t xml:space="preserve"> совместно указываются наименования всех участвующих в такой проверке органов. Привлечение сотрудников заинтересованных органов, участвующих в планируемых мероприятиях по муниципальному земельному контролю, и других муниципальных образований к проведению совместных мероприятий по муниципальному земельному контролю производится по согласованию с руководителями указанных органов.</w:t>
      </w:r>
    </w:p>
    <w:p w:rsidR="007E2AF7" w:rsidRPr="00E27AE5"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E27AE5">
        <w:rPr>
          <w:rFonts w:ascii="Times New Roman" w:hAnsi="Times New Roman" w:cs="Times New Roman"/>
          <w:sz w:val="24"/>
          <w:szCs w:val="24"/>
        </w:rPr>
        <w:t xml:space="preserve">5.2.2. </w:t>
      </w:r>
      <w:r w:rsidR="00E27AE5">
        <w:rPr>
          <w:rFonts w:ascii="Times New Roman" w:hAnsi="Times New Roman" w:cs="Times New Roman"/>
          <w:sz w:val="24"/>
          <w:szCs w:val="24"/>
        </w:rPr>
        <w:t>Утвержденный ежегодный план плановых проверок  разрабатывается Отделом и утверждается Главой администрации МР «Кизилюртовский район»</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5.2.3. Утвержденный ежегодный план проведения плановых проверок доводится до сведения заинтересованных лиц посредством его опубликования в установленном порядке в средствах массовой информации и сети Интернет.</w:t>
      </w:r>
    </w:p>
    <w:p w:rsidR="007E2AF7" w:rsidRPr="00485F01" w:rsidRDefault="00335538" w:rsidP="002A49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5.2.4. </w:t>
      </w:r>
      <w:r w:rsidR="009C3368">
        <w:rPr>
          <w:rFonts w:ascii="Times New Roman" w:hAnsi="Times New Roman" w:cs="Times New Roman"/>
          <w:sz w:val="24"/>
          <w:szCs w:val="24"/>
        </w:rPr>
        <w:t>Плановые проверки в отношении юридического лица и индивидуальных предпринимателей проводятся не чаще чем один раз в три года</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5.2.5. В срок до 1 сентября года, предшествующего году проведения плановых проверок, проекты ежегодных планов проведения плановых проверок в отношении юридических лиц и индивидуальных предпринимателей направляются в </w:t>
      </w:r>
      <w:proofErr w:type="spellStart"/>
      <w:r w:rsidR="002A49A7">
        <w:rPr>
          <w:rFonts w:ascii="Times New Roman" w:hAnsi="Times New Roman" w:cs="Times New Roman"/>
          <w:sz w:val="24"/>
          <w:szCs w:val="24"/>
        </w:rPr>
        <w:t>Кизилюртовскую</w:t>
      </w:r>
      <w:proofErr w:type="spellEnd"/>
      <w:r w:rsidR="002A49A7">
        <w:rPr>
          <w:rFonts w:ascii="Times New Roman" w:hAnsi="Times New Roman" w:cs="Times New Roman"/>
          <w:sz w:val="24"/>
          <w:szCs w:val="24"/>
        </w:rPr>
        <w:t xml:space="preserve"> межрайонную п</w:t>
      </w:r>
      <w:r w:rsidR="007E2AF7" w:rsidRPr="00485F01">
        <w:rPr>
          <w:rFonts w:ascii="Times New Roman" w:hAnsi="Times New Roman" w:cs="Times New Roman"/>
          <w:sz w:val="24"/>
          <w:szCs w:val="24"/>
        </w:rPr>
        <w:t>рокуратуру</w:t>
      </w:r>
      <w:r w:rsidR="00DC66D7">
        <w:rPr>
          <w:rFonts w:ascii="Times New Roman" w:hAnsi="Times New Roman" w:cs="Times New Roman"/>
          <w:sz w:val="24"/>
          <w:szCs w:val="24"/>
        </w:rPr>
        <w:t xml:space="preserve"> (далее - Прокуратура)</w:t>
      </w:r>
      <w:r w:rsidR="007E2AF7" w:rsidRPr="00485F01">
        <w:rPr>
          <w:rFonts w:ascii="Times New Roman" w:hAnsi="Times New Roman" w:cs="Times New Roman"/>
          <w:sz w:val="24"/>
          <w:szCs w:val="24"/>
        </w:rPr>
        <w:t>.</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 xml:space="preserve">Прокуратура рассматривает проекты ежегодных планов проведения плановых проверок на предмет законности включения в них объектов муниципального контроля и вносит предложения </w:t>
      </w:r>
      <w:r w:rsidR="00DC66D7">
        <w:rPr>
          <w:rFonts w:ascii="Times New Roman" w:hAnsi="Times New Roman" w:cs="Times New Roman"/>
          <w:sz w:val="24"/>
          <w:szCs w:val="24"/>
        </w:rPr>
        <w:t>Отделу</w:t>
      </w:r>
      <w:r w:rsidRPr="00485F01">
        <w:rPr>
          <w:rFonts w:ascii="Times New Roman" w:hAnsi="Times New Roman" w:cs="Times New Roman"/>
          <w:sz w:val="24"/>
          <w:szCs w:val="24"/>
        </w:rPr>
        <w:t xml:space="preserve"> о проведении совместных плановых проверок.</w:t>
      </w:r>
    </w:p>
    <w:p w:rsidR="007E2AF7" w:rsidRPr="00485F01" w:rsidRDefault="00DC66D7" w:rsidP="005C67B6">
      <w:pPr>
        <w:pStyle w:val="a6"/>
        <w:jc w:val="both"/>
        <w:rPr>
          <w:rFonts w:ascii="Times New Roman" w:hAnsi="Times New Roman" w:cs="Times New Roman"/>
          <w:sz w:val="24"/>
          <w:szCs w:val="24"/>
        </w:rPr>
      </w:pPr>
      <w:r>
        <w:rPr>
          <w:rFonts w:ascii="Times New Roman" w:hAnsi="Times New Roman" w:cs="Times New Roman"/>
          <w:sz w:val="24"/>
          <w:szCs w:val="24"/>
        </w:rPr>
        <w:t>Отдел</w:t>
      </w:r>
      <w:r w:rsidR="007E2AF7" w:rsidRPr="00485F01">
        <w:rPr>
          <w:rFonts w:ascii="Times New Roman" w:hAnsi="Times New Roman" w:cs="Times New Roman"/>
          <w:sz w:val="24"/>
          <w:szCs w:val="24"/>
        </w:rPr>
        <w:t xml:space="preserve"> рассматривает поступившие предложения и по итогам их рассмотрения направляет в Прокуратуру в срок до 1 ноября года, предшествующего году проведения плановых проверок, ежегодные планы проведения плановых проверок.</w:t>
      </w:r>
    </w:p>
    <w:p w:rsidR="009C3368"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5.2.6. О проведении плановой проверки юридическое лицо, индивидуальный предприниматель уведомляются </w:t>
      </w:r>
      <w:r w:rsidR="00DC66D7">
        <w:rPr>
          <w:rFonts w:ascii="Times New Roman" w:hAnsi="Times New Roman" w:cs="Times New Roman"/>
          <w:sz w:val="24"/>
          <w:szCs w:val="24"/>
        </w:rPr>
        <w:t>Отделом</w:t>
      </w:r>
      <w:r w:rsidR="007E2AF7" w:rsidRPr="00485F01">
        <w:rPr>
          <w:rFonts w:ascii="Times New Roman" w:hAnsi="Times New Roman" w:cs="Times New Roman"/>
          <w:sz w:val="24"/>
          <w:szCs w:val="24"/>
        </w:rPr>
        <w:t xml:space="preserve"> не позднее чем в течение трех рабочих дней до начала ее проведения посредством направления копии распоряжения </w:t>
      </w:r>
      <w:r w:rsidR="00DC66D7">
        <w:rPr>
          <w:rFonts w:ascii="Times New Roman" w:hAnsi="Times New Roman" w:cs="Times New Roman"/>
          <w:sz w:val="24"/>
          <w:szCs w:val="24"/>
        </w:rPr>
        <w:t>Отдела</w:t>
      </w:r>
      <w:r w:rsidR="007E2AF7" w:rsidRPr="00485F01">
        <w:rPr>
          <w:rFonts w:ascii="Times New Roman" w:hAnsi="Times New Roman" w:cs="Times New Roman"/>
          <w:sz w:val="24"/>
          <w:szCs w:val="24"/>
        </w:rPr>
        <w:t xml:space="preserve"> о начале проведения плановой проверки заказным почтовым отправлением с уведомлением о вручении или письменно (под роспись).</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5.3. Внеплановые проверки.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5.3.1. </w:t>
      </w:r>
      <w:proofErr w:type="gramStart"/>
      <w:r w:rsidR="007E2AF7" w:rsidRPr="00485F01">
        <w:rPr>
          <w:rFonts w:ascii="Times New Roman" w:hAnsi="Times New Roman" w:cs="Times New Roman"/>
          <w:sz w:val="24"/>
          <w:szCs w:val="24"/>
        </w:rPr>
        <w:t>Предметом внеплановой проверки являются соблюдение юридическим лицом, индивидуальным предпринимателем в процессе осуществления своей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5.3.2. Основанием для проведения внеплановой проверки является:</w:t>
      </w:r>
    </w:p>
    <w:p w:rsidR="007E2AF7" w:rsidRPr="00485F01" w:rsidRDefault="00731CF5"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E2AF7" w:rsidRPr="00485F01" w:rsidRDefault="00731CF5" w:rsidP="005C67B6">
      <w:pPr>
        <w:pStyle w:val="a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t>
      </w:r>
      <w:r w:rsidR="007E2AF7" w:rsidRPr="00485F01">
        <w:rPr>
          <w:rFonts w:ascii="Times New Roman" w:hAnsi="Times New Roman" w:cs="Times New Roman"/>
          <w:sz w:val="24"/>
          <w:szCs w:val="24"/>
        </w:rPr>
        <w:t xml:space="preserve"> поступление в </w:t>
      </w:r>
      <w:r w:rsidR="00DC66D7">
        <w:rPr>
          <w:rFonts w:ascii="Times New Roman" w:hAnsi="Times New Roman" w:cs="Times New Roman"/>
          <w:sz w:val="24"/>
          <w:szCs w:val="24"/>
        </w:rPr>
        <w:t>Отдел</w:t>
      </w:r>
      <w:r w:rsidR="007E2AF7" w:rsidRPr="00485F01">
        <w:rPr>
          <w:rFonts w:ascii="Times New Roman" w:hAnsi="Times New Roman" w:cs="Times New Roman"/>
          <w:sz w:val="24"/>
          <w:szCs w:val="24"/>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E2AF7" w:rsidRPr="00485F01" w:rsidRDefault="00DC66D7"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E2AF7" w:rsidRPr="00485F01" w:rsidRDefault="00DC66D7"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E2AF7" w:rsidRPr="00485F01" w:rsidRDefault="00DC66D7"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нарушение прав потребителей (в случае обращения граждан, права которых нарушены);</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5.3.3. Обращения и заявления, не позволяющие установить лицо, обратившееся в </w:t>
      </w:r>
      <w:r w:rsidR="00DC66D7">
        <w:rPr>
          <w:rFonts w:ascii="Times New Roman" w:hAnsi="Times New Roman" w:cs="Times New Roman"/>
          <w:sz w:val="24"/>
          <w:szCs w:val="24"/>
        </w:rPr>
        <w:t>Отдел</w:t>
      </w:r>
      <w:r w:rsidR="007E2AF7" w:rsidRPr="00485F01">
        <w:rPr>
          <w:rFonts w:ascii="Times New Roman" w:hAnsi="Times New Roman" w:cs="Times New Roman"/>
          <w:sz w:val="24"/>
          <w:szCs w:val="24"/>
        </w:rPr>
        <w:t>, а также обращения и заявления, не содержащие сведений о фактах, указанных в п. 5.3.2 настоящего Положения, не могут служить основанием для проведения внеплановой проверки.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5.3.4.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пункт</w:t>
      </w:r>
      <w:r w:rsidR="00DC66D7">
        <w:rPr>
          <w:rFonts w:ascii="Times New Roman" w:hAnsi="Times New Roman" w:cs="Times New Roman"/>
          <w:sz w:val="24"/>
          <w:szCs w:val="24"/>
        </w:rPr>
        <w:t>е</w:t>
      </w:r>
      <w:r w:rsidR="007E2AF7" w:rsidRPr="00485F01">
        <w:rPr>
          <w:rFonts w:ascii="Times New Roman" w:hAnsi="Times New Roman" w:cs="Times New Roman"/>
          <w:sz w:val="24"/>
          <w:szCs w:val="24"/>
        </w:rPr>
        <w:t xml:space="preserve"> 5.3.2 настоящего Положения, </w:t>
      </w:r>
      <w:r w:rsidR="00DC66D7">
        <w:rPr>
          <w:rFonts w:ascii="Times New Roman" w:hAnsi="Times New Roman" w:cs="Times New Roman"/>
          <w:sz w:val="24"/>
          <w:szCs w:val="24"/>
        </w:rPr>
        <w:t xml:space="preserve">Отделом </w:t>
      </w:r>
      <w:r w:rsidR="007E2AF7" w:rsidRPr="00485F01">
        <w:rPr>
          <w:rFonts w:ascii="Times New Roman" w:hAnsi="Times New Roman" w:cs="Times New Roman"/>
          <w:sz w:val="24"/>
          <w:szCs w:val="24"/>
        </w:rPr>
        <w:t>после согласования с Прокуратурой</w:t>
      </w:r>
      <w:r w:rsidR="00DC66D7">
        <w:rPr>
          <w:rFonts w:ascii="Times New Roman" w:hAnsi="Times New Roman" w:cs="Times New Roman"/>
          <w:sz w:val="24"/>
          <w:szCs w:val="24"/>
        </w:rPr>
        <w:t>.</w:t>
      </w:r>
    </w:p>
    <w:p w:rsidR="007E2AF7" w:rsidRPr="00E948B7"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5.3.5. </w:t>
      </w:r>
      <w:hyperlink r:id="rId15" w:history="1">
        <w:r w:rsidR="007E2AF7" w:rsidRPr="00485F01">
          <w:rPr>
            <w:rStyle w:val="a3"/>
            <w:rFonts w:ascii="Times New Roman" w:eastAsiaTheme="majorEastAsia" w:hAnsi="Times New Roman" w:cs="Times New Roman"/>
            <w:sz w:val="24"/>
            <w:szCs w:val="24"/>
          </w:rPr>
          <w:t>Порядок</w:t>
        </w:r>
      </w:hyperlink>
      <w:r w:rsidR="007E2AF7" w:rsidRPr="00485F01">
        <w:rPr>
          <w:rFonts w:ascii="Times New Roman" w:hAnsi="Times New Roman" w:cs="Times New Roman"/>
          <w:sz w:val="24"/>
          <w:szCs w:val="24"/>
        </w:rPr>
        <w:t xml:space="preserve"> согласования </w:t>
      </w:r>
      <w:r w:rsidR="00DC66D7">
        <w:rPr>
          <w:rFonts w:ascii="Times New Roman" w:hAnsi="Times New Roman" w:cs="Times New Roman"/>
          <w:sz w:val="24"/>
          <w:szCs w:val="24"/>
        </w:rPr>
        <w:t xml:space="preserve">Отделом </w:t>
      </w:r>
      <w:r w:rsidR="007E2AF7" w:rsidRPr="00485F01">
        <w:rPr>
          <w:rFonts w:ascii="Times New Roman" w:hAnsi="Times New Roman" w:cs="Times New Roman"/>
          <w:sz w:val="24"/>
          <w:szCs w:val="24"/>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w:t>
      </w:r>
      <w:r w:rsidR="007E2AF7" w:rsidRPr="00E948B7">
        <w:rPr>
          <w:rFonts w:ascii="Times New Roman" w:hAnsi="Times New Roman" w:cs="Times New Roman"/>
          <w:sz w:val="24"/>
          <w:szCs w:val="24"/>
        </w:rPr>
        <w:t>Прокуратуры для согласования проведения внеплановой выездной проверки установлены приказом Генерального прокурора Российской Федерации от 27.03.2009 N 93.</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5.3.6. </w:t>
      </w:r>
      <w:proofErr w:type="gramStart"/>
      <w:r w:rsidR="007E2AF7" w:rsidRPr="00485F01">
        <w:rPr>
          <w:rFonts w:ascii="Times New Roman" w:hAnsi="Times New Roman" w:cs="Times New Roman"/>
          <w:sz w:val="24"/>
          <w:szCs w:val="24"/>
        </w:rPr>
        <w:t xml:space="preserve">В день подписания </w:t>
      </w:r>
      <w:r w:rsidR="00DC66D7">
        <w:rPr>
          <w:rFonts w:ascii="Times New Roman" w:hAnsi="Times New Roman" w:cs="Times New Roman"/>
          <w:sz w:val="24"/>
          <w:szCs w:val="24"/>
        </w:rPr>
        <w:t>Отделом</w:t>
      </w:r>
      <w:r w:rsidR="007E2AF7" w:rsidRPr="00485F01">
        <w:rPr>
          <w:rFonts w:ascii="Times New Roman" w:hAnsi="Times New Roman" w:cs="Times New Roman"/>
          <w:sz w:val="24"/>
          <w:szCs w:val="24"/>
        </w:rPr>
        <w:t xml:space="preserve"> распоряжения о проведении внеплановой выездной проверки юридического лица, индивидуального предпринимателя в целях согласования ее проведения </w:t>
      </w:r>
      <w:r w:rsidR="00DC66D7">
        <w:rPr>
          <w:rFonts w:ascii="Times New Roman" w:hAnsi="Times New Roman" w:cs="Times New Roman"/>
          <w:sz w:val="24"/>
          <w:szCs w:val="24"/>
        </w:rPr>
        <w:t>Отдел</w:t>
      </w:r>
      <w:r w:rsidR="007E2AF7" w:rsidRPr="00485F01">
        <w:rPr>
          <w:rFonts w:ascii="Times New Roman" w:hAnsi="Times New Roman" w:cs="Times New Roman"/>
          <w:sz w:val="24"/>
          <w:szCs w:val="24"/>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заявление о согласовании проведения внеплановой выездной проверки (Типовая форма заявления является приложением N 3 к настоящему Положению).</w:t>
      </w:r>
      <w:proofErr w:type="gramEnd"/>
      <w:r w:rsidR="007E2AF7" w:rsidRPr="00485F01">
        <w:rPr>
          <w:rFonts w:ascii="Times New Roman" w:hAnsi="Times New Roman" w:cs="Times New Roman"/>
          <w:sz w:val="24"/>
          <w:szCs w:val="24"/>
        </w:rPr>
        <w:t xml:space="preserve"> К этому заявлению прилагаются копия распоряжения </w:t>
      </w:r>
      <w:r w:rsidR="00DC66D7">
        <w:rPr>
          <w:rFonts w:ascii="Times New Roman" w:hAnsi="Times New Roman" w:cs="Times New Roman"/>
          <w:sz w:val="24"/>
          <w:szCs w:val="24"/>
        </w:rPr>
        <w:t xml:space="preserve">Отдела </w:t>
      </w:r>
      <w:r w:rsidR="007E2AF7" w:rsidRPr="00485F01">
        <w:rPr>
          <w:rFonts w:ascii="Times New Roman" w:hAnsi="Times New Roman" w:cs="Times New Roman"/>
          <w:sz w:val="24"/>
          <w:szCs w:val="24"/>
        </w:rPr>
        <w:t>о проведении внеплановой выездной проверки и документы, которые содержат сведения, послужившие основанием ее проведения.</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5.3.7.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5.3.8. Основаниями для отказа в согласовании проведения внеплановой выездной проверки являются:</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отсутствие оснований для проведения внеплановой выездной проверки в соответствии с требованиями п. 5.3.2 настоящего Положения;</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несоблюдение требований, установленных законом к оформлению решения органа муниципального контроля о проведении внеплановой выездной проверки;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несоответствие предмета внеплановой выездной проверки полномочиям </w:t>
      </w:r>
      <w:r w:rsidR="001317CE">
        <w:rPr>
          <w:rFonts w:ascii="Times New Roman" w:hAnsi="Times New Roman" w:cs="Times New Roman"/>
          <w:sz w:val="24"/>
          <w:szCs w:val="24"/>
        </w:rPr>
        <w:t>Отдела</w:t>
      </w:r>
      <w:r w:rsidR="007E2AF7" w:rsidRPr="00485F01">
        <w:rPr>
          <w:rFonts w:ascii="Times New Roman" w:hAnsi="Times New Roman" w:cs="Times New Roman"/>
          <w:sz w:val="24"/>
          <w:szCs w:val="24"/>
        </w:rPr>
        <w:t>;</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E2AF7" w:rsidRPr="00485F01">
        <w:rPr>
          <w:rFonts w:ascii="Times New Roman" w:hAnsi="Times New Roman" w:cs="Times New Roman"/>
          <w:sz w:val="24"/>
          <w:szCs w:val="24"/>
        </w:rPr>
        <w:t xml:space="preserve">5.3.9. </w:t>
      </w:r>
      <w:proofErr w:type="gramStart"/>
      <w:r w:rsidR="007E2AF7" w:rsidRPr="00485F01">
        <w:rPr>
          <w:rFonts w:ascii="Times New Roman" w:hAnsi="Times New Roman" w:cs="Times New Roman"/>
          <w:sz w:val="24"/>
          <w:szCs w:val="24"/>
        </w:rPr>
        <w:t>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007E2AF7" w:rsidRPr="00485F01">
        <w:rPr>
          <w:rFonts w:ascii="Times New Roman" w:hAnsi="Times New Roman" w:cs="Times New Roman"/>
          <w:sz w:val="24"/>
          <w:szCs w:val="24"/>
        </w:rPr>
        <w:t xml:space="preserve"> мер органы муниципального контроля вправе приступить </w:t>
      </w:r>
      <w:proofErr w:type="gramStart"/>
      <w:r w:rsidR="007E2AF7" w:rsidRPr="00485F01">
        <w:rPr>
          <w:rFonts w:ascii="Times New Roman" w:hAnsi="Times New Roman" w:cs="Times New Roman"/>
          <w:sz w:val="24"/>
          <w:szCs w:val="24"/>
        </w:rPr>
        <w:t>к проведению внеплановой выездной проверки незамедлительно с извещением Прокуратуры о проведении мероприятий по контролю</w:t>
      </w:r>
      <w:proofErr w:type="gramEnd"/>
      <w:r w:rsidR="007E2AF7" w:rsidRPr="00485F01">
        <w:rPr>
          <w:rFonts w:ascii="Times New Roman" w:hAnsi="Times New Roman" w:cs="Times New Roman"/>
          <w:sz w:val="24"/>
          <w:szCs w:val="24"/>
        </w:rPr>
        <w:t xml:space="preserve"> посредством направления документов, предусмотренных п. 5.3.6, в Прокуратуру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5.3.10. </w:t>
      </w:r>
      <w:proofErr w:type="gramStart"/>
      <w:r w:rsidR="007E2AF7" w:rsidRPr="00485F01">
        <w:rPr>
          <w:rFonts w:ascii="Times New Roman" w:hAnsi="Times New Roman" w:cs="Times New Roman"/>
          <w:sz w:val="24"/>
          <w:szCs w:val="24"/>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w:t>
      </w:r>
      <w:r w:rsidR="001317CE">
        <w:rPr>
          <w:rFonts w:ascii="Times New Roman" w:hAnsi="Times New Roman" w:cs="Times New Roman"/>
          <w:sz w:val="24"/>
          <w:szCs w:val="24"/>
        </w:rPr>
        <w:t>в Отдел</w:t>
      </w:r>
      <w:r w:rsidR="007E2AF7" w:rsidRPr="00485F01">
        <w:rPr>
          <w:rFonts w:ascii="Times New Roman" w:hAnsi="Times New Roman" w:cs="Times New Roman"/>
          <w:sz w:val="24"/>
          <w:szCs w:val="24"/>
        </w:rPr>
        <w:t>.</w:t>
      </w:r>
      <w:proofErr w:type="gramEnd"/>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5.3.11. О проведении внеплановой выездной проверки, за исключением внеплановой выездной проверки, </w:t>
      </w:r>
      <w:proofErr w:type="gramStart"/>
      <w:r w:rsidR="007E2AF7" w:rsidRPr="00485F01">
        <w:rPr>
          <w:rFonts w:ascii="Times New Roman" w:hAnsi="Times New Roman" w:cs="Times New Roman"/>
          <w:sz w:val="24"/>
          <w:szCs w:val="24"/>
        </w:rPr>
        <w:t>основания</w:t>
      </w:r>
      <w:proofErr w:type="gramEnd"/>
      <w:r w:rsidR="007E2AF7" w:rsidRPr="00485F01">
        <w:rPr>
          <w:rFonts w:ascii="Times New Roman" w:hAnsi="Times New Roman" w:cs="Times New Roman"/>
          <w:sz w:val="24"/>
          <w:szCs w:val="24"/>
        </w:rPr>
        <w:t xml:space="preserve"> проведения которой указаны в подпункте 2 пункта 5.3.2 настоящего Положения, и внеплановой выездной проверки на предмет соблюдения требований </w:t>
      </w:r>
      <w:hyperlink r:id="rId16" w:history="1">
        <w:r w:rsidR="007E2AF7" w:rsidRPr="00485F01">
          <w:rPr>
            <w:rStyle w:val="a3"/>
            <w:rFonts w:ascii="Times New Roman" w:eastAsiaTheme="majorEastAsia" w:hAnsi="Times New Roman" w:cs="Times New Roman"/>
            <w:sz w:val="24"/>
            <w:szCs w:val="24"/>
          </w:rPr>
          <w:t>статьи 11</w:t>
        </w:r>
      </w:hyperlink>
      <w:r w:rsidR="007E2AF7" w:rsidRPr="00485F01">
        <w:rPr>
          <w:rFonts w:ascii="Times New Roman" w:hAnsi="Times New Roman" w:cs="Times New Roman"/>
          <w:sz w:val="24"/>
          <w:szCs w:val="24"/>
        </w:rPr>
        <w:t xml:space="preserve"> Федерального закона от 26 июля 2006 года N 135-ФЗ "О защите конкуренции",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7E2AF7" w:rsidRPr="00485F01" w:rsidRDefault="00335538" w:rsidP="005C67B6">
      <w:pPr>
        <w:pStyle w:val="a6"/>
        <w:jc w:val="both"/>
        <w:rPr>
          <w:rFonts w:ascii="Times New Roman" w:hAnsi="Times New Roman" w:cs="Times New Roman"/>
          <w:color w:val="262626" w:themeColor="text1" w:themeTint="D9"/>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5.3.12.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w:t>
      </w:r>
      <w:r w:rsidR="007E2AF7" w:rsidRPr="00485F01">
        <w:rPr>
          <w:rFonts w:ascii="Times New Roman" w:hAnsi="Times New Roman" w:cs="Times New Roman"/>
          <w:color w:val="262626" w:themeColor="text1" w:themeTint="D9"/>
          <w:sz w:val="24"/>
          <w:szCs w:val="24"/>
        </w:rPr>
        <w:t>требуется.</w:t>
      </w:r>
    </w:p>
    <w:p w:rsidR="007E2AF7" w:rsidRPr="00485F01" w:rsidRDefault="00335538" w:rsidP="005C67B6">
      <w:pPr>
        <w:pStyle w:val="a6"/>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   </w:t>
      </w:r>
      <w:r w:rsidR="007E2AF7" w:rsidRPr="00485F01">
        <w:rPr>
          <w:rFonts w:ascii="Times New Roman" w:hAnsi="Times New Roman" w:cs="Times New Roman"/>
          <w:color w:val="262626" w:themeColor="text1" w:themeTint="D9"/>
          <w:sz w:val="24"/>
          <w:szCs w:val="24"/>
        </w:rPr>
        <w:t>5.4. Плановая проверка проводится в форме документарной проверки и (или) выездной проверки.</w:t>
      </w:r>
    </w:p>
    <w:p w:rsidR="007E2AF7" w:rsidRPr="00485F01" w:rsidRDefault="00335538" w:rsidP="005C67B6">
      <w:pPr>
        <w:pStyle w:val="a6"/>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   </w:t>
      </w:r>
      <w:r w:rsidR="007E2AF7" w:rsidRPr="00485F01">
        <w:rPr>
          <w:rFonts w:ascii="Times New Roman" w:hAnsi="Times New Roman" w:cs="Times New Roman"/>
          <w:color w:val="262626" w:themeColor="text1" w:themeTint="D9"/>
          <w:sz w:val="24"/>
          <w:szCs w:val="24"/>
        </w:rPr>
        <w:t>5.5. Документарная проверка.</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5.5.1. </w:t>
      </w:r>
      <w:proofErr w:type="gramStart"/>
      <w:r w:rsidR="007E2AF7" w:rsidRPr="00485F01">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5.5.2. Организация документарной проверки (как плановой, так и внеплановой) осуществляется в порядке, установленном настоящим Положением.</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5.5.3. </w:t>
      </w:r>
      <w:proofErr w:type="gramStart"/>
      <w:r w:rsidR="007E2AF7" w:rsidRPr="00485F01">
        <w:rPr>
          <w:rFonts w:ascii="Times New Roman" w:hAnsi="Times New Roman" w:cs="Times New Roman"/>
          <w:sz w:val="24"/>
          <w:szCs w:val="24"/>
        </w:rPr>
        <w:t xml:space="preserve">В процессе проведения документарной проверки </w:t>
      </w:r>
      <w:r w:rsidR="001317CE">
        <w:rPr>
          <w:rFonts w:ascii="Times New Roman" w:hAnsi="Times New Roman" w:cs="Times New Roman"/>
          <w:sz w:val="24"/>
          <w:szCs w:val="24"/>
        </w:rPr>
        <w:t>Отделом</w:t>
      </w:r>
      <w:r w:rsidR="001317CE" w:rsidRPr="00485F01">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документы о результатах осуществленного в отношении этих </w:t>
      </w:r>
      <w:r w:rsidR="007E2AF7" w:rsidRPr="00485F01">
        <w:rPr>
          <w:rFonts w:ascii="Times New Roman" w:hAnsi="Times New Roman" w:cs="Times New Roman"/>
          <w:sz w:val="24"/>
          <w:szCs w:val="24"/>
        </w:rPr>
        <w:lastRenderedPageBreak/>
        <w:t>юридического лица, индивидуального предпринимателя государственного контроля (надзора), муниципального контроля.</w:t>
      </w:r>
      <w:proofErr w:type="gramEnd"/>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5.5.4. 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007E2AF7" w:rsidRPr="00485F01">
        <w:rPr>
          <w:rFonts w:ascii="Times New Roman" w:hAnsi="Times New Roman" w:cs="Times New Roman"/>
          <w:sz w:val="24"/>
          <w:szCs w:val="24"/>
        </w:rPr>
        <w:t>сомнения</w:t>
      </w:r>
      <w:proofErr w:type="gramEnd"/>
      <w:r w:rsidR="007E2AF7" w:rsidRPr="00485F01">
        <w:rPr>
          <w:rFonts w:ascii="Times New Roman" w:hAnsi="Times New Roman" w:cs="Times New Roman"/>
          <w:sz w:val="24"/>
          <w:szCs w:val="24"/>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FF35C9">
        <w:rPr>
          <w:rFonts w:ascii="Times New Roman" w:hAnsi="Times New Roman" w:cs="Times New Roman"/>
          <w:sz w:val="24"/>
          <w:szCs w:val="24"/>
        </w:rPr>
        <w:t xml:space="preserve">Отдел </w:t>
      </w:r>
      <w:r w:rsidR="007E2AF7" w:rsidRPr="00485F01">
        <w:rPr>
          <w:rFonts w:ascii="Times New Roman" w:hAnsi="Times New Roman" w:cs="Times New Roman"/>
          <w:sz w:val="24"/>
          <w:szCs w:val="24"/>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установленным порядком копия распоряжения </w:t>
      </w:r>
      <w:r w:rsidR="00FF35C9">
        <w:rPr>
          <w:rFonts w:ascii="Times New Roman" w:hAnsi="Times New Roman" w:cs="Times New Roman"/>
          <w:sz w:val="24"/>
          <w:szCs w:val="24"/>
        </w:rPr>
        <w:t>Отдела</w:t>
      </w:r>
      <w:r w:rsidR="00FF35C9" w:rsidRPr="00485F01">
        <w:rPr>
          <w:rFonts w:ascii="Times New Roman" w:hAnsi="Times New Roman" w:cs="Times New Roman"/>
          <w:sz w:val="24"/>
          <w:szCs w:val="24"/>
        </w:rPr>
        <w:t xml:space="preserve"> </w:t>
      </w:r>
      <w:r w:rsidR="007E2AF7" w:rsidRPr="00485F01">
        <w:rPr>
          <w:rFonts w:ascii="Times New Roman" w:hAnsi="Times New Roman" w:cs="Times New Roman"/>
          <w:sz w:val="24"/>
          <w:szCs w:val="24"/>
        </w:rPr>
        <w:t>о проведении проверки либо о проведении документарной проверки.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5.5.5. В течение десяти рабочих дней со дня получения мотивированного запроса юридическое лицо, индивидуальный предприниматель обязаны направить в </w:t>
      </w:r>
      <w:r w:rsidR="00FF35C9">
        <w:rPr>
          <w:rFonts w:ascii="Times New Roman" w:hAnsi="Times New Roman" w:cs="Times New Roman"/>
          <w:sz w:val="24"/>
          <w:szCs w:val="24"/>
        </w:rPr>
        <w:t>Отдел</w:t>
      </w:r>
      <w:r w:rsidR="007E2AF7" w:rsidRPr="00485F01">
        <w:rPr>
          <w:rFonts w:ascii="Times New Roman" w:hAnsi="Times New Roman" w:cs="Times New Roman"/>
          <w:sz w:val="24"/>
          <w:szCs w:val="24"/>
        </w:rPr>
        <w:t xml:space="preserve"> указанные в запросе документы.</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5.5.6.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007E2AF7" w:rsidRPr="00485F01">
        <w:rPr>
          <w:rFonts w:ascii="Times New Roman" w:hAnsi="Times New Roman" w:cs="Times New Roman"/>
          <w:sz w:val="24"/>
          <w:szCs w:val="24"/>
        </w:rPr>
        <w:t>документах</w:t>
      </w:r>
      <w:proofErr w:type="gramEnd"/>
      <w:r w:rsidR="007E2AF7" w:rsidRPr="00485F01">
        <w:rPr>
          <w:rFonts w:ascii="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у муниципального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5.5.7. Юридическое лицо, индивидуальный предприниматель, представляющие в </w:t>
      </w:r>
      <w:r w:rsidR="00FF35C9">
        <w:rPr>
          <w:rFonts w:ascii="Times New Roman" w:hAnsi="Times New Roman" w:cs="Times New Roman"/>
          <w:sz w:val="24"/>
          <w:szCs w:val="24"/>
        </w:rPr>
        <w:t>Отдел</w:t>
      </w:r>
      <w:r w:rsidR="007E2AF7" w:rsidRPr="00485F01">
        <w:rPr>
          <w:rFonts w:ascii="Times New Roman" w:hAnsi="Times New Roman" w:cs="Times New Roman"/>
          <w:sz w:val="24"/>
          <w:szCs w:val="24"/>
        </w:rPr>
        <w:t xml:space="preserve"> пояснения относительно выявленных ошибок и (или) противоречий в представленных документах либо относительно несоответствия указанных в п. 5.3.6 настоящего Положения сведений, вправе представить дополнительно в </w:t>
      </w:r>
      <w:r w:rsidR="00FF35C9">
        <w:rPr>
          <w:rFonts w:ascii="Times New Roman" w:hAnsi="Times New Roman" w:cs="Times New Roman"/>
          <w:sz w:val="24"/>
          <w:szCs w:val="24"/>
        </w:rPr>
        <w:t>Отдел</w:t>
      </w:r>
      <w:r w:rsidR="007E2AF7" w:rsidRPr="00485F01">
        <w:rPr>
          <w:rFonts w:ascii="Times New Roman" w:hAnsi="Times New Roman" w:cs="Times New Roman"/>
          <w:sz w:val="24"/>
          <w:szCs w:val="24"/>
        </w:rPr>
        <w:t xml:space="preserve"> документы, подтверждающие достоверность ранее представленных документов.</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5.5.8. </w:t>
      </w:r>
      <w:r w:rsidR="00FF35C9">
        <w:rPr>
          <w:rFonts w:ascii="Times New Roman" w:hAnsi="Times New Roman" w:cs="Times New Roman"/>
          <w:sz w:val="24"/>
          <w:szCs w:val="24"/>
        </w:rPr>
        <w:t>Отдел</w:t>
      </w:r>
      <w:r w:rsidR="007E2AF7" w:rsidRPr="00485F01">
        <w:rPr>
          <w:rFonts w:ascii="Times New Roman" w:hAnsi="Times New Roman" w:cs="Times New Roman"/>
          <w:sz w:val="24"/>
          <w:szCs w:val="24"/>
        </w:rPr>
        <w:t>, которы</w:t>
      </w:r>
      <w:r w:rsidR="00FF35C9">
        <w:rPr>
          <w:rFonts w:ascii="Times New Roman" w:hAnsi="Times New Roman" w:cs="Times New Roman"/>
          <w:sz w:val="24"/>
          <w:szCs w:val="24"/>
        </w:rPr>
        <w:t>й</w:t>
      </w:r>
      <w:r w:rsidR="007E2AF7" w:rsidRPr="00485F01">
        <w:rPr>
          <w:rFonts w:ascii="Times New Roman" w:hAnsi="Times New Roman" w:cs="Times New Roman"/>
          <w:sz w:val="24"/>
          <w:szCs w:val="24"/>
        </w:rPr>
        <w:t xml:space="preserve"> провод</w:t>
      </w:r>
      <w:r w:rsidR="00FF35C9">
        <w:rPr>
          <w:rFonts w:ascii="Times New Roman" w:hAnsi="Times New Roman" w:cs="Times New Roman"/>
          <w:sz w:val="24"/>
          <w:szCs w:val="24"/>
        </w:rPr>
        <w:t>и</w:t>
      </w:r>
      <w:r w:rsidR="007E2AF7" w:rsidRPr="00485F01">
        <w:rPr>
          <w:rFonts w:ascii="Times New Roman" w:hAnsi="Times New Roman" w:cs="Times New Roman"/>
          <w:sz w:val="24"/>
          <w:szCs w:val="24"/>
        </w:rPr>
        <w:t xml:space="preserve">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007E2AF7" w:rsidRPr="00485F01">
        <w:rPr>
          <w:rFonts w:ascii="Times New Roman" w:hAnsi="Times New Roman" w:cs="Times New Roman"/>
          <w:sz w:val="24"/>
          <w:szCs w:val="24"/>
        </w:rPr>
        <w:t>документов</w:t>
      </w:r>
      <w:proofErr w:type="gramEnd"/>
      <w:r w:rsidR="007E2AF7" w:rsidRPr="00485F01">
        <w:rPr>
          <w:rFonts w:ascii="Times New Roman" w:hAnsi="Times New Roman" w:cs="Times New Roman"/>
          <w:sz w:val="24"/>
          <w:szCs w:val="24"/>
        </w:rPr>
        <w:t xml:space="preserve"> либо при отсутствии пояснений </w:t>
      </w:r>
      <w:r w:rsidR="00FF35C9">
        <w:rPr>
          <w:rFonts w:ascii="Times New Roman" w:hAnsi="Times New Roman" w:cs="Times New Roman"/>
          <w:sz w:val="24"/>
          <w:szCs w:val="24"/>
        </w:rPr>
        <w:t>Отдел</w:t>
      </w:r>
      <w:r w:rsidR="007E2AF7" w:rsidRPr="00485F01">
        <w:rPr>
          <w:rFonts w:ascii="Times New Roman" w:hAnsi="Times New Roman" w:cs="Times New Roman"/>
          <w:sz w:val="24"/>
          <w:szCs w:val="24"/>
        </w:rPr>
        <w:t xml:space="preserve"> установит признаки нарушения обязательных требований или требований, установленных муниципальными правовыми актами, вправе принять решение о проведении выездной проверки.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5.5.9. При проведении документарной проверки </w:t>
      </w:r>
      <w:r w:rsidR="00FF35C9">
        <w:rPr>
          <w:rFonts w:ascii="Times New Roman" w:hAnsi="Times New Roman" w:cs="Times New Roman"/>
          <w:sz w:val="24"/>
          <w:szCs w:val="24"/>
        </w:rPr>
        <w:t>Отдел</w:t>
      </w:r>
      <w:r w:rsidR="007E2AF7" w:rsidRPr="00485F01">
        <w:rPr>
          <w:rFonts w:ascii="Times New Roman" w:hAnsi="Times New Roman" w:cs="Times New Roman"/>
          <w:sz w:val="24"/>
          <w:szCs w:val="24"/>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5.6. Выездная проверка.</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5.6.1. </w:t>
      </w:r>
      <w:proofErr w:type="gramStart"/>
      <w:r w:rsidR="007E2AF7" w:rsidRPr="00485F01">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земельных участков и принимаемые ими меры по исполнению обязательных требований и требований, установленных муниципальными правовыми актами.</w:t>
      </w:r>
      <w:proofErr w:type="gramEnd"/>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5.6.2.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5.6.3. Выездная проверка проводится в случае, если при документарной проверке не представляется возможным:</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FF35C9">
        <w:rPr>
          <w:rFonts w:ascii="Times New Roman" w:hAnsi="Times New Roman" w:cs="Times New Roman"/>
          <w:sz w:val="24"/>
          <w:szCs w:val="24"/>
        </w:rPr>
        <w:t>Отдела</w:t>
      </w:r>
      <w:r w:rsidR="007E2AF7" w:rsidRPr="00485F01">
        <w:rPr>
          <w:rFonts w:ascii="Times New Roman" w:hAnsi="Times New Roman" w:cs="Times New Roman"/>
          <w:sz w:val="24"/>
          <w:szCs w:val="24"/>
        </w:rPr>
        <w:t xml:space="preserve"> документах юридического лица, индивидуального предпринимателя;</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lastRenderedPageBreak/>
        <w:t>-</w:t>
      </w:r>
      <w:r w:rsidR="007E2AF7" w:rsidRPr="00485F01">
        <w:rPr>
          <w:rFonts w:ascii="Times New Roman" w:hAnsi="Times New Roman" w:cs="Times New Roman"/>
          <w:sz w:val="24"/>
          <w:szCs w:val="24"/>
        </w:rPr>
        <w:t xml:space="preserve">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5.6.4. </w:t>
      </w:r>
      <w:proofErr w:type="gramStart"/>
      <w:r w:rsidR="007E2AF7" w:rsidRPr="00485F01">
        <w:rPr>
          <w:rFonts w:ascii="Times New Roman" w:hAnsi="Times New Roman" w:cs="Times New Roman"/>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главного инспектора или его заместителя по муниципальному земельному контролю о назначении выездной проверки и с полномочиями проводящих выездную проверку лиц, а также с целями, задачами, основаниями проведения выездной проверки, со сроками и</w:t>
      </w:r>
      <w:proofErr w:type="gramEnd"/>
      <w:r w:rsidR="007E2AF7" w:rsidRPr="00485F01">
        <w:rPr>
          <w:rFonts w:ascii="Times New Roman" w:hAnsi="Times New Roman" w:cs="Times New Roman"/>
          <w:sz w:val="24"/>
          <w:szCs w:val="24"/>
        </w:rPr>
        <w:t xml:space="preserve"> </w:t>
      </w:r>
      <w:proofErr w:type="gramStart"/>
      <w:r w:rsidR="007E2AF7" w:rsidRPr="00485F01">
        <w:rPr>
          <w:rFonts w:ascii="Times New Roman" w:hAnsi="Times New Roman" w:cs="Times New Roman"/>
          <w:sz w:val="24"/>
          <w:szCs w:val="24"/>
        </w:rPr>
        <w:t>с условиями ее проведения, видами и объемом мероприятий по контролю и в случае привлечения - составом экспертов, представителями экспертных организаций, привлекаемых к выездной проверке.</w:t>
      </w:r>
      <w:proofErr w:type="gramEnd"/>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5.6.5. </w:t>
      </w:r>
      <w:proofErr w:type="gramStart"/>
      <w:r w:rsidR="007E2AF7" w:rsidRPr="00485F01">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007E2AF7" w:rsidRPr="00485F01">
        <w:rPr>
          <w:rFonts w:ascii="Times New Roman" w:hAnsi="Times New Roman" w:cs="Times New Roman"/>
          <w:sz w:val="24"/>
          <w:szCs w:val="24"/>
        </w:rPr>
        <w:t xml:space="preserve"> </w:t>
      </w:r>
      <w:proofErr w:type="gramStart"/>
      <w:r w:rsidR="007E2AF7" w:rsidRPr="00485F01">
        <w:rPr>
          <w:rFonts w:ascii="Times New Roman" w:hAnsi="Times New Roman" w:cs="Times New Roman"/>
          <w:sz w:val="24"/>
          <w:szCs w:val="24"/>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5.6.6. </w:t>
      </w:r>
      <w:r w:rsidR="00FF35C9">
        <w:rPr>
          <w:rFonts w:ascii="Times New Roman" w:hAnsi="Times New Roman" w:cs="Times New Roman"/>
          <w:sz w:val="24"/>
          <w:szCs w:val="24"/>
        </w:rPr>
        <w:t>Отдел</w:t>
      </w:r>
      <w:r w:rsidR="007E2AF7" w:rsidRPr="00485F01">
        <w:rPr>
          <w:rFonts w:ascii="Times New Roman" w:hAnsi="Times New Roman" w:cs="Times New Roman"/>
          <w:sz w:val="24"/>
          <w:szCs w:val="24"/>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r w:rsidR="00C769C0" w:rsidRPr="00485F01">
        <w:rPr>
          <w:rFonts w:ascii="Times New Roman" w:hAnsi="Times New Roman" w:cs="Times New Roman"/>
          <w:sz w:val="24"/>
          <w:szCs w:val="24"/>
        </w:rPr>
        <w:t>аффилированными</w:t>
      </w:r>
      <w:r w:rsidR="007E2AF7" w:rsidRPr="00485F01">
        <w:rPr>
          <w:rFonts w:ascii="Times New Roman" w:hAnsi="Times New Roman" w:cs="Times New Roman"/>
          <w:sz w:val="24"/>
          <w:szCs w:val="24"/>
        </w:rPr>
        <w:t xml:space="preserve"> лицами проверяемых лиц.</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5.7. Срок проведения проверки.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5.7.1. Срок проведения каждой из проверок, предусмотренных п. 5.5 и п. 5.6 настоящего Положения, не может превышать двадцати рабочих дней.</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5.7.2.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007E2AF7" w:rsidRPr="00485F01">
        <w:rPr>
          <w:rFonts w:ascii="Times New Roman" w:hAnsi="Times New Roman" w:cs="Times New Roman"/>
          <w:sz w:val="24"/>
          <w:szCs w:val="24"/>
        </w:rPr>
        <w:t>микропредприятия</w:t>
      </w:r>
      <w:proofErr w:type="spellEnd"/>
      <w:r w:rsidR="007E2AF7" w:rsidRPr="00485F01">
        <w:rPr>
          <w:rFonts w:ascii="Times New Roman" w:hAnsi="Times New Roman" w:cs="Times New Roman"/>
          <w:sz w:val="24"/>
          <w:szCs w:val="24"/>
        </w:rPr>
        <w:t xml:space="preserve"> в год.</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5.7.3. </w:t>
      </w:r>
      <w:proofErr w:type="gramStart"/>
      <w:r w:rsidR="007E2AF7" w:rsidRPr="00485F01">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проводящих выездную плановую проверку, срок проведения выездной плановой проверки может быть продлен </w:t>
      </w:r>
      <w:r w:rsidR="00811B05">
        <w:rPr>
          <w:rFonts w:ascii="Times New Roman" w:hAnsi="Times New Roman" w:cs="Times New Roman"/>
          <w:sz w:val="24"/>
          <w:szCs w:val="24"/>
        </w:rPr>
        <w:t>Отделом</w:t>
      </w:r>
      <w:r w:rsidR="007E2AF7" w:rsidRPr="00485F01">
        <w:rPr>
          <w:rFonts w:ascii="Times New Roman" w:hAnsi="Times New Roman" w:cs="Times New Roman"/>
          <w:sz w:val="24"/>
          <w:szCs w:val="24"/>
        </w:rPr>
        <w:t xml:space="preserve">, но не более чем на двадцать рабочих дней в отношении малых предприятий, </w:t>
      </w:r>
      <w:proofErr w:type="spellStart"/>
      <w:r w:rsidR="007E2AF7" w:rsidRPr="00485F01">
        <w:rPr>
          <w:rFonts w:ascii="Times New Roman" w:hAnsi="Times New Roman" w:cs="Times New Roman"/>
          <w:sz w:val="24"/>
          <w:szCs w:val="24"/>
        </w:rPr>
        <w:t>микропредприятий</w:t>
      </w:r>
      <w:proofErr w:type="spellEnd"/>
      <w:r w:rsidR="007E2AF7" w:rsidRPr="00485F01">
        <w:rPr>
          <w:rFonts w:ascii="Times New Roman" w:hAnsi="Times New Roman" w:cs="Times New Roman"/>
          <w:sz w:val="24"/>
          <w:szCs w:val="24"/>
        </w:rPr>
        <w:t xml:space="preserve"> - не более чем на пятнадцать часов.</w:t>
      </w:r>
      <w:proofErr w:type="gramEnd"/>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5.8. Порядок организации проверки.</w:t>
      </w:r>
    </w:p>
    <w:p w:rsidR="007E2AF7" w:rsidRPr="007C64CD"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7C64CD">
        <w:rPr>
          <w:rFonts w:ascii="Times New Roman" w:hAnsi="Times New Roman" w:cs="Times New Roman"/>
          <w:sz w:val="24"/>
          <w:szCs w:val="24"/>
        </w:rPr>
        <w:t xml:space="preserve">5.8.1. Проверка проводится на основании распоряжения </w:t>
      </w:r>
      <w:r w:rsidR="00811B05">
        <w:rPr>
          <w:rFonts w:ascii="Times New Roman" w:hAnsi="Times New Roman" w:cs="Times New Roman"/>
          <w:sz w:val="24"/>
          <w:szCs w:val="24"/>
        </w:rPr>
        <w:t>Отдела</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В распоряжении указываются:</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наименование </w:t>
      </w:r>
      <w:r w:rsidR="00811B05">
        <w:rPr>
          <w:rFonts w:ascii="Times New Roman" w:hAnsi="Times New Roman" w:cs="Times New Roman"/>
          <w:sz w:val="24"/>
          <w:szCs w:val="24"/>
        </w:rPr>
        <w:t>Отдела</w:t>
      </w:r>
      <w:r w:rsidR="007E2AF7" w:rsidRPr="00485F01">
        <w:rPr>
          <w:rFonts w:ascii="Times New Roman" w:hAnsi="Times New Roman" w:cs="Times New Roman"/>
          <w:sz w:val="24"/>
          <w:szCs w:val="24"/>
        </w:rPr>
        <w:t>;</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наименование юридического лица или фамилия, имя, отчество индивидуального предпринимателя, проверка </w:t>
      </w:r>
      <w:proofErr w:type="gramStart"/>
      <w:r w:rsidR="007E2AF7" w:rsidRPr="00485F01">
        <w:rPr>
          <w:rFonts w:ascii="Times New Roman" w:hAnsi="Times New Roman" w:cs="Times New Roman"/>
          <w:sz w:val="24"/>
          <w:szCs w:val="24"/>
        </w:rPr>
        <w:t>которых</w:t>
      </w:r>
      <w:proofErr w:type="gramEnd"/>
      <w:r w:rsidR="007E2AF7" w:rsidRPr="00485F01">
        <w:rPr>
          <w:rFonts w:ascii="Times New Roman" w:hAnsi="Times New Roman" w:cs="Times New Roman"/>
          <w:sz w:val="24"/>
          <w:szCs w:val="24"/>
        </w:rPr>
        <w:t xml:space="preserve"> проводится;</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цели, задачи, предмет проверки и срок ее проведения;</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сроки проведения и перечень мероприятий по контролю, необходимых для достижения целей и задач проведения проверки;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lastRenderedPageBreak/>
        <w:t>-</w:t>
      </w:r>
      <w:r w:rsidR="007E2AF7" w:rsidRPr="00485F01">
        <w:rPr>
          <w:rFonts w:ascii="Times New Roman" w:hAnsi="Times New Roman" w:cs="Times New Roman"/>
          <w:sz w:val="24"/>
          <w:szCs w:val="24"/>
        </w:rPr>
        <w:t xml:space="preserve"> перечень административных </w:t>
      </w:r>
      <w:proofErr w:type="gramStart"/>
      <w:r w:rsidR="007E2AF7" w:rsidRPr="00485F01">
        <w:rPr>
          <w:rFonts w:ascii="Times New Roman" w:hAnsi="Times New Roman" w:cs="Times New Roman"/>
          <w:sz w:val="24"/>
          <w:szCs w:val="24"/>
        </w:rPr>
        <w:t>регламентов проведения</w:t>
      </w:r>
      <w:proofErr w:type="gramEnd"/>
      <w:r w:rsidR="007E2AF7" w:rsidRPr="00485F01">
        <w:rPr>
          <w:rFonts w:ascii="Times New Roman" w:hAnsi="Times New Roman" w:cs="Times New Roman"/>
          <w:sz w:val="24"/>
          <w:szCs w:val="24"/>
        </w:rPr>
        <w:t xml:space="preserve"> мероприятий по контролю, административных регламентов взаимодействия;</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даты начала и окончания проведения проверки.</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Распоряжение может издаваться на проведение одного или нескольких мероприятий по муниципальному земельному контролю.</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Типовая форма распоряжения является приложением N 2 к настоящему Положению.</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5.8.2. Заверенные установленным порядком копии распоряжений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5.8.3.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811B05">
        <w:rPr>
          <w:rFonts w:ascii="Times New Roman" w:hAnsi="Times New Roman" w:cs="Times New Roman"/>
          <w:sz w:val="24"/>
          <w:szCs w:val="24"/>
        </w:rPr>
        <w:t>Отдела</w:t>
      </w:r>
      <w:r w:rsidR="007E2AF7" w:rsidRPr="00485F01">
        <w:rPr>
          <w:rFonts w:ascii="Times New Roman" w:hAnsi="Times New Roman" w:cs="Times New Roman"/>
          <w:sz w:val="24"/>
          <w:szCs w:val="24"/>
        </w:rPr>
        <w:t xml:space="preserve">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5.8.4. Присутствие при проведении проверок по муниципальному земельному контролю представителей других заинтересованных органов государственной власти и органов местного самоуправления, общественных организаций и объединений, внештатных инспекторов, специалистов и других лиц осуществляется на основании списка, </w:t>
      </w:r>
      <w:r w:rsidR="00811B05">
        <w:rPr>
          <w:rFonts w:ascii="Times New Roman" w:hAnsi="Times New Roman" w:cs="Times New Roman"/>
          <w:sz w:val="24"/>
          <w:szCs w:val="24"/>
        </w:rPr>
        <w:t>утвержденного Отделом</w:t>
      </w:r>
      <w:r w:rsidR="007E2AF7" w:rsidRPr="00485F01">
        <w:rPr>
          <w:rFonts w:ascii="Times New Roman" w:hAnsi="Times New Roman" w:cs="Times New Roman"/>
          <w:sz w:val="24"/>
          <w:szCs w:val="24"/>
        </w:rPr>
        <w:t>.</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Список составляется на бланке с указанием фамилии, имени, отчества, занимаемой должности или места жительства каждого лица, имеющего право присутствия при проведении мероприятия по муниципальному земельному контролю.</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5.9. Ограничения при проведении проверки.</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При проведении проверки должностные лица органа муниципального контроля не вправе:</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5.9.1</w:t>
      </w:r>
      <w:r w:rsidR="007E2AF7" w:rsidRPr="00485F01">
        <w:rPr>
          <w:rFonts w:ascii="Times New Roman" w:hAnsi="Times New Roman" w:cs="Times New Roman"/>
          <w:sz w:val="24"/>
          <w:szCs w:val="24"/>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7E2AF7" w:rsidRPr="00811B05" w:rsidRDefault="00335538" w:rsidP="005C67B6">
      <w:pPr>
        <w:pStyle w:val="a6"/>
        <w:jc w:val="both"/>
        <w:rPr>
          <w:rFonts w:ascii="Times New Roman" w:hAnsi="Times New Roman" w:cs="Times New Roman"/>
          <w:color w:val="FF0000"/>
          <w:sz w:val="24"/>
          <w:szCs w:val="24"/>
        </w:rPr>
      </w:pPr>
      <w:r>
        <w:rPr>
          <w:rFonts w:ascii="Times New Roman" w:hAnsi="Times New Roman" w:cs="Times New Roman"/>
          <w:sz w:val="24"/>
          <w:szCs w:val="24"/>
        </w:rPr>
        <w:t xml:space="preserve">  5.9.2</w:t>
      </w:r>
      <w:r w:rsidR="007E2AF7" w:rsidRPr="00485F01">
        <w:rPr>
          <w:rFonts w:ascii="Times New Roman" w:hAnsi="Times New Roman" w:cs="Times New Roman"/>
          <w:sz w:val="24"/>
          <w:szCs w:val="24"/>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w:t>
      </w:r>
      <w:r w:rsidR="007E2AF7" w:rsidRPr="00811B05">
        <w:rPr>
          <w:rFonts w:ascii="Times New Roman" w:hAnsi="Times New Roman" w:cs="Times New Roman"/>
          <w:color w:val="000000" w:themeColor="text1"/>
          <w:sz w:val="24"/>
          <w:szCs w:val="24"/>
        </w:rPr>
        <w:t>уполномоченного представителя, за исключением случая проведения такой проверки по основанию, предусмотренному подпункт</w:t>
      </w:r>
      <w:r w:rsidR="00811B05" w:rsidRPr="00811B05">
        <w:rPr>
          <w:rFonts w:ascii="Times New Roman" w:hAnsi="Times New Roman" w:cs="Times New Roman"/>
          <w:color w:val="000000" w:themeColor="text1"/>
          <w:sz w:val="24"/>
          <w:szCs w:val="24"/>
        </w:rPr>
        <w:t xml:space="preserve">ом </w:t>
      </w:r>
      <w:r w:rsidR="007E2AF7" w:rsidRPr="00811B05">
        <w:rPr>
          <w:rFonts w:ascii="Times New Roman" w:hAnsi="Times New Roman" w:cs="Times New Roman"/>
          <w:color w:val="000000" w:themeColor="text1"/>
          <w:sz w:val="24"/>
          <w:szCs w:val="24"/>
        </w:rPr>
        <w:t>2 пункта 5.3.2 настоящего Положения;</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5.9.3.</w:t>
      </w:r>
      <w:r w:rsidR="007E2AF7" w:rsidRPr="00485F01">
        <w:rPr>
          <w:rFonts w:ascii="Times New Roman" w:hAnsi="Times New Roman" w:cs="Times New Roman"/>
          <w:sz w:val="24"/>
          <w:szCs w:val="24"/>
        </w:rPr>
        <w:t xml:space="preserve"> требовать представления документов, информации, образцов и проб обследования, если они не являются объектами проверки или не относятся к предмету проверки, а также изымать оригиналы таких документов;</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5.9.4.</w:t>
      </w:r>
      <w:r w:rsidR="007E2AF7" w:rsidRPr="00485F01">
        <w:rPr>
          <w:rFonts w:ascii="Times New Roman" w:hAnsi="Times New Roman" w:cs="Times New Roman"/>
          <w:sz w:val="24"/>
          <w:szCs w:val="24"/>
        </w:rPr>
        <w:t xml:space="preserve"> отбирать образцы и пробы обследования объектов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w:t>
      </w:r>
      <w:proofErr w:type="gramEnd"/>
      <w:r w:rsidR="007E2AF7" w:rsidRPr="00485F01">
        <w:rPr>
          <w:rFonts w:ascii="Times New Roman" w:hAnsi="Times New Roman" w:cs="Times New Roman"/>
          <w:sz w:val="24"/>
          <w:szCs w:val="24"/>
        </w:rPr>
        <w:t xml:space="preserve"> исследований, испытаний, измерений;</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5.9.5.</w:t>
      </w:r>
      <w:r w:rsidR="007E2AF7" w:rsidRPr="00485F01">
        <w:rPr>
          <w:rFonts w:ascii="Times New Roman" w:hAnsi="Times New Roman" w:cs="Times New Roman"/>
          <w:sz w:val="24"/>
          <w:szCs w:val="24"/>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5.9.6.</w:t>
      </w:r>
      <w:r w:rsidR="007E2AF7" w:rsidRPr="00485F01">
        <w:rPr>
          <w:rFonts w:ascii="Times New Roman" w:hAnsi="Times New Roman" w:cs="Times New Roman"/>
          <w:sz w:val="24"/>
          <w:szCs w:val="24"/>
        </w:rPr>
        <w:t xml:space="preserve"> превышать установленные сроки проведения проверки;</w:t>
      </w:r>
    </w:p>
    <w:p w:rsidR="007E2AF7"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5.9.7.</w:t>
      </w:r>
      <w:r w:rsidR="007E2AF7" w:rsidRPr="00485F01">
        <w:rPr>
          <w:rFonts w:ascii="Times New Roman" w:hAnsi="Times New Roman" w:cs="Times New Roman"/>
          <w:sz w:val="24"/>
          <w:szCs w:val="24"/>
        </w:rPr>
        <w:t xml:space="preserve">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C64CD" w:rsidRPr="00485F01" w:rsidRDefault="007C64CD" w:rsidP="005C67B6">
      <w:pPr>
        <w:pStyle w:val="a6"/>
        <w:jc w:val="both"/>
        <w:rPr>
          <w:rFonts w:ascii="Times New Roman" w:hAnsi="Times New Roman" w:cs="Times New Roman"/>
          <w:sz w:val="24"/>
          <w:szCs w:val="24"/>
        </w:rPr>
      </w:pPr>
    </w:p>
    <w:p w:rsidR="007E2AF7" w:rsidRPr="007C64CD" w:rsidRDefault="007E2AF7" w:rsidP="00811B05">
      <w:pPr>
        <w:pStyle w:val="a6"/>
        <w:jc w:val="center"/>
        <w:rPr>
          <w:rFonts w:ascii="Times New Roman" w:hAnsi="Times New Roman" w:cs="Times New Roman"/>
          <w:b/>
          <w:sz w:val="24"/>
          <w:szCs w:val="24"/>
        </w:rPr>
      </w:pPr>
      <w:r w:rsidRPr="007C64CD">
        <w:rPr>
          <w:rFonts w:ascii="Times New Roman" w:hAnsi="Times New Roman" w:cs="Times New Roman"/>
          <w:b/>
          <w:sz w:val="24"/>
          <w:szCs w:val="24"/>
        </w:rPr>
        <w:t>6. Порядок оформления результатов проверки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E2AF7" w:rsidRPr="00485F01">
        <w:rPr>
          <w:rFonts w:ascii="Times New Roman" w:hAnsi="Times New Roman" w:cs="Times New Roman"/>
          <w:sz w:val="24"/>
          <w:szCs w:val="24"/>
        </w:rPr>
        <w:t xml:space="preserve">6.1. </w:t>
      </w:r>
      <w:r w:rsidR="00811B05">
        <w:rPr>
          <w:rFonts w:ascii="Times New Roman" w:hAnsi="Times New Roman" w:cs="Times New Roman"/>
          <w:sz w:val="24"/>
          <w:szCs w:val="24"/>
        </w:rPr>
        <w:t>Отдел</w:t>
      </w:r>
      <w:r w:rsidR="007E2AF7" w:rsidRPr="00485F01">
        <w:rPr>
          <w:rFonts w:ascii="Times New Roman" w:hAnsi="Times New Roman" w:cs="Times New Roman"/>
          <w:sz w:val="24"/>
          <w:szCs w:val="24"/>
        </w:rPr>
        <w:t>, вед</w:t>
      </w:r>
      <w:r w:rsidR="00811B05">
        <w:rPr>
          <w:rFonts w:ascii="Times New Roman" w:hAnsi="Times New Roman" w:cs="Times New Roman"/>
          <w:sz w:val="24"/>
          <w:szCs w:val="24"/>
        </w:rPr>
        <w:t>е</w:t>
      </w:r>
      <w:r w:rsidR="007E2AF7" w:rsidRPr="00485F01">
        <w:rPr>
          <w:rFonts w:ascii="Times New Roman" w:hAnsi="Times New Roman" w:cs="Times New Roman"/>
          <w:sz w:val="24"/>
          <w:szCs w:val="24"/>
        </w:rPr>
        <w:t>т необходимую документацию о проводимых проверках, а также документы делопроизводства в установленном порядке.</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6.2. По результатам проверки </w:t>
      </w:r>
      <w:r w:rsidR="00811B05">
        <w:rPr>
          <w:rFonts w:ascii="Times New Roman" w:hAnsi="Times New Roman" w:cs="Times New Roman"/>
          <w:sz w:val="24"/>
          <w:szCs w:val="24"/>
        </w:rPr>
        <w:t>Отделом, проводящим</w:t>
      </w:r>
      <w:r w:rsidR="007E2AF7" w:rsidRPr="00485F01">
        <w:rPr>
          <w:rFonts w:ascii="Times New Roman" w:hAnsi="Times New Roman" w:cs="Times New Roman"/>
          <w:sz w:val="24"/>
          <w:szCs w:val="24"/>
        </w:rPr>
        <w:t xml:space="preserve"> проверку, составляется а</w:t>
      </w:r>
      <w:proofErr w:type="gramStart"/>
      <w:r w:rsidR="007E2AF7" w:rsidRPr="00485F01">
        <w:rPr>
          <w:rFonts w:ascii="Times New Roman" w:hAnsi="Times New Roman" w:cs="Times New Roman"/>
          <w:sz w:val="24"/>
          <w:szCs w:val="24"/>
        </w:rPr>
        <w:t>кт в дв</w:t>
      </w:r>
      <w:proofErr w:type="gramEnd"/>
      <w:r w:rsidR="007E2AF7" w:rsidRPr="00485F01">
        <w:rPr>
          <w:rFonts w:ascii="Times New Roman" w:hAnsi="Times New Roman" w:cs="Times New Roman"/>
          <w:sz w:val="24"/>
          <w:szCs w:val="24"/>
        </w:rPr>
        <w:t>ух экземплярах, а при выявлении нарушений, за которые предусмотрена административная ответственность, - в трех экземплярах. Типовая форма акта проверки является приложением N 4 к настоящему Положению.</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В акте проверки указываются:</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дата, время и место составления акта проверки;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наименование органа муниципального контроля;</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дата и номер распоряжения </w:t>
      </w:r>
      <w:r w:rsidR="00144F64">
        <w:rPr>
          <w:rFonts w:ascii="Times New Roman" w:hAnsi="Times New Roman" w:cs="Times New Roman"/>
          <w:sz w:val="24"/>
          <w:szCs w:val="24"/>
        </w:rPr>
        <w:t>главы администрации МР «Кизилюртовский район»</w:t>
      </w:r>
      <w:r w:rsidR="007E2AF7" w:rsidRPr="00485F01">
        <w:rPr>
          <w:rFonts w:ascii="Times New Roman" w:hAnsi="Times New Roman" w:cs="Times New Roman"/>
          <w:sz w:val="24"/>
          <w:szCs w:val="24"/>
        </w:rPr>
        <w:t>;</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фамилии, имена, отчества и должности должностных лиц, проводивших проверку;</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007E2AF7" w:rsidRPr="00485F01">
        <w:rPr>
          <w:rFonts w:ascii="Times New Roman" w:hAnsi="Times New Roman" w:cs="Times New Roman"/>
          <w:sz w:val="24"/>
          <w:szCs w:val="24"/>
        </w:rPr>
        <w:t>присутствовавших</w:t>
      </w:r>
      <w:proofErr w:type="gramEnd"/>
      <w:r w:rsidR="007E2AF7" w:rsidRPr="00485F01">
        <w:rPr>
          <w:rFonts w:ascii="Times New Roman" w:hAnsi="Times New Roman" w:cs="Times New Roman"/>
          <w:sz w:val="24"/>
          <w:szCs w:val="24"/>
        </w:rPr>
        <w:t xml:space="preserve"> при проведении проверки;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дата, время, продолжительность и место проведения проверки;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E2AF7" w:rsidRPr="00485F01" w:rsidRDefault="00335538" w:rsidP="005C67B6">
      <w:pPr>
        <w:pStyle w:val="a6"/>
        <w:jc w:val="both"/>
        <w:rPr>
          <w:rFonts w:ascii="Times New Roman" w:hAnsi="Times New Roman" w:cs="Times New Roman"/>
          <w:sz w:val="24"/>
          <w:szCs w:val="24"/>
        </w:rPr>
      </w:pPr>
      <w:proofErr w:type="gramStart"/>
      <w:r>
        <w:rPr>
          <w:rFonts w:ascii="Times New Roman" w:hAnsi="Times New Roman" w:cs="Times New Roman"/>
          <w:sz w:val="24"/>
          <w:szCs w:val="24"/>
        </w:rPr>
        <w:t>-</w:t>
      </w:r>
      <w:r w:rsidR="007E2AF7" w:rsidRPr="00485F01">
        <w:rPr>
          <w:rFonts w:ascii="Times New Roman" w:hAnsi="Times New Roman" w:cs="Times New Roman"/>
          <w:sz w:val="24"/>
          <w:szCs w:val="24"/>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007E2AF7" w:rsidRPr="00485F01">
        <w:rPr>
          <w:rFonts w:ascii="Times New Roman" w:hAnsi="Times New Roman" w:cs="Times New Roman"/>
          <w:sz w:val="24"/>
          <w:szCs w:val="24"/>
        </w:rPr>
        <w:t xml:space="preserve"> отсутствием у юридического лица, индивидуального предпринимателя указанного журнала;</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подписи должностного лица или должностных лиц, проводивших проверку.</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6.3. </w:t>
      </w:r>
      <w:proofErr w:type="gramStart"/>
      <w:r w:rsidR="007E2AF7" w:rsidRPr="00485F01">
        <w:rPr>
          <w:rFonts w:ascii="Times New Roman" w:hAnsi="Times New Roman" w:cs="Times New Roman"/>
          <w:sz w:val="24"/>
          <w:szCs w:val="24"/>
        </w:rPr>
        <w:t xml:space="preserve">К акту проверки прилагаются </w:t>
      </w:r>
      <w:proofErr w:type="spellStart"/>
      <w:r w:rsidR="007E2AF7" w:rsidRPr="00485F01">
        <w:rPr>
          <w:rFonts w:ascii="Times New Roman" w:hAnsi="Times New Roman" w:cs="Times New Roman"/>
          <w:sz w:val="24"/>
          <w:szCs w:val="24"/>
        </w:rPr>
        <w:t>фототаблица</w:t>
      </w:r>
      <w:proofErr w:type="spellEnd"/>
      <w:r w:rsidR="007E2AF7" w:rsidRPr="00485F01">
        <w:rPr>
          <w:rFonts w:ascii="Times New Roman" w:hAnsi="Times New Roman" w:cs="Times New Roman"/>
          <w:sz w:val="24"/>
          <w:szCs w:val="24"/>
        </w:rPr>
        <w:t xml:space="preserve"> (приложение N 5 к настоящему Положению), обмер площади земельного участка (приложение N 6 к настоящему Положению), протоколы отбора образцов, проб обследования,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информация, подтверждающая устранение нарушения земельного</w:t>
      </w:r>
      <w:proofErr w:type="gramEnd"/>
      <w:r w:rsidR="007E2AF7" w:rsidRPr="00485F01">
        <w:rPr>
          <w:rFonts w:ascii="Times New Roman" w:hAnsi="Times New Roman" w:cs="Times New Roman"/>
          <w:sz w:val="24"/>
          <w:szCs w:val="24"/>
        </w:rPr>
        <w:t xml:space="preserve"> законодательства.</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К акту при необходимости прилагаются копии документов о правах на землю, копии нормативных правовых актов и распорядительных документов органов местного самоуправления, договоров аренды земли, объяснения заинтересованных лиц, показания свидетелей и другие документы или их копии, связанные с результатами проверки.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6.4. Акт проверки оформляется непосредственно после ее завершения. Акт подписывается муниципальным инспектором (муниципальными инспекторами), проводившим проверку, физическим лицом, индивидуальным предпринимателем или законным представителем юридического лица, в отношении которых проводилась проверка, а также при необходимости свидетелями и потерпевшими лицами.</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Один экземпляр акта с копиями приложений вручается руководителю юридического лица или его заместителю, индивидуальному предпринимателю, гражданину или их законным представителям под расписку об ознакомлении.</w:t>
      </w:r>
    </w:p>
    <w:p w:rsidR="007E2AF7" w:rsidRPr="00485F01" w:rsidRDefault="007E2AF7" w:rsidP="00ED2CF0">
      <w:pPr>
        <w:pStyle w:val="a6"/>
        <w:jc w:val="both"/>
        <w:rPr>
          <w:rFonts w:ascii="Times New Roman" w:hAnsi="Times New Roman" w:cs="Times New Roman"/>
          <w:sz w:val="24"/>
          <w:szCs w:val="24"/>
        </w:rPr>
      </w:pPr>
      <w:r w:rsidRPr="00485F01">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от подписи об этом делается отметка в акте, которая заверяется подписями лиц (лица), проводивших проверку. В этом случае копия акта направляется землепользователю заказным письмом с уведомлением о вручении, которое приобщается к экземпляру акта, оставшемуся в органе муниципального земельного контроля, проводившем проверку.</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w:t>
      </w:r>
      <w:r w:rsidR="007E2AF7" w:rsidRPr="00485F01">
        <w:rPr>
          <w:rFonts w:ascii="Times New Roman" w:hAnsi="Times New Roman" w:cs="Times New Roman"/>
          <w:sz w:val="24"/>
          <w:szCs w:val="24"/>
        </w:rPr>
        <w:lastRenderedPageBreak/>
        <w:t xml:space="preserve">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007E2AF7" w:rsidRPr="00485F01">
        <w:rPr>
          <w:rFonts w:ascii="Times New Roman" w:hAnsi="Times New Roman" w:cs="Times New Roman"/>
          <w:sz w:val="24"/>
          <w:szCs w:val="24"/>
        </w:rPr>
        <w:t>расписку</w:t>
      </w:r>
      <w:proofErr w:type="gramEnd"/>
      <w:r w:rsidR="007E2AF7" w:rsidRPr="00485F01">
        <w:rPr>
          <w:rFonts w:ascii="Times New Roman" w:hAnsi="Times New Roman" w:cs="Times New Roman"/>
          <w:sz w:val="24"/>
          <w:szCs w:val="24"/>
        </w:rPr>
        <w:t xml:space="preserve"> либо направляется заказным почтовым отправлением с уведомлением о вручении, </w:t>
      </w:r>
      <w:proofErr w:type="gramStart"/>
      <w:r w:rsidR="007E2AF7" w:rsidRPr="00485F01">
        <w:rPr>
          <w:rFonts w:ascii="Times New Roman" w:hAnsi="Times New Roman" w:cs="Times New Roman"/>
          <w:sz w:val="24"/>
          <w:szCs w:val="24"/>
        </w:rPr>
        <w:t>которое</w:t>
      </w:r>
      <w:proofErr w:type="gramEnd"/>
      <w:r w:rsidR="007E2AF7" w:rsidRPr="00485F01">
        <w:rPr>
          <w:rFonts w:ascii="Times New Roman" w:hAnsi="Times New Roman" w:cs="Times New Roman"/>
          <w:sz w:val="24"/>
          <w:szCs w:val="24"/>
        </w:rPr>
        <w:t xml:space="preserve"> приобщается к экземпляру акта проверки, хранящемуся в деле органа муниципального контроля.</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6.6. В случае если для проведения внеплановой выездной проверки требуется согласование ее проведения с </w:t>
      </w:r>
      <w:r w:rsidR="00FB2ECE" w:rsidRPr="00485F01">
        <w:rPr>
          <w:rFonts w:ascii="Times New Roman" w:hAnsi="Times New Roman" w:cs="Times New Roman"/>
          <w:sz w:val="24"/>
          <w:szCs w:val="24"/>
        </w:rPr>
        <w:t>П</w:t>
      </w:r>
      <w:r w:rsidR="007E2AF7" w:rsidRPr="00485F01">
        <w:rPr>
          <w:rFonts w:ascii="Times New Roman" w:hAnsi="Times New Roman" w:cs="Times New Roman"/>
          <w:sz w:val="24"/>
          <w:szCs w:val="24"/>
        </w:rPr>
        <w:t>рокуратурой по надзору за исполнением законов на особо режимных объектах, копия акта проверки направляется в Прокуратуру в течение пяти рабочих дней со дня составления акта проверки.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6.8.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E2AF7" w:rsidRPr="00485F01" w:rsidRDefault="007E2AF7" w:rsidP="005C67B6">
      <w:pPr>
        <w:pStyle w:val="a6"/>
        <w:jc w:val="both"/>
        <w:rPr>
          <w:rFonts w:ascii="Times New Roman" w:hAnsi="Times New Roman" w:cs="Times New Roman"/>
          <w:sz w:val="24"/>
          <w:szCs w:val="24"/>
        </w:rPr>
      </w:pPr>
      <w:proofErr w:type="gramStart"/>
      <w:r w:rsidRPr="00485F01">
        <w:rPr>
          <w:rFonts w:ascii="Times New Roman" w:hAnsi="Times New Roman" w:cs="Times New Roman"/>
          <w:sz w:val="24"/>
          <w:szCs w:val="24"/>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485F01">
        <w:rPr>
          <w:rFonts w:ascii="Times New Roman" w:hAnsi="Times New Roman" w:cs="Times New Roman"/>
          <w:sz w:val="24"/>
          <w:szCs w:val="24"/>
        </w:rPr>
        <w:t xml:space="preserve"> подписи.</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Журнал учета проверок должен быть прошит, пронумерован и удостоверен печатью юридического лица, индивидуального предпринимателя.</w:t>
      </w:r>
    </w:p>
    <w:p w:rsidR="007E2AF7" w:rsidRPr="00485F01" w:rsidRDefault="007E2AF7" w:rsidP="005C67B6">
      <w:pPr>
        <w:pStyle w:val="a6"/>
        <w:jc w:val="both"/>
        <w:rPr>
          <w:rFonts w:ascii="Times New Roman" w:hAnsi="Times New Roman" w:cs="Times New Roman"/>
          <w:sz w:val="24"/>
          <w:szCs w:val="24"/>
        </w:rPr>
      </w:pPr>
      <w:r w:rsidRPr="00485F01">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6.9. </w:t>
      </w:r>
      <w:r w:rsidR="00D04185">
        <w:rPr>
          <w:rFonts w:ascii="Times New Roman" w:hAnsi="Times New Roman" w:cs="Times New Roman"/>
          <w:sz w:val="24"/>
          <w:szCs w:val="24"/>
        </w:rPr>
        <w:t xml:space="preserve"> После составления </w:t>
      </w:r>
      <w:r w:rsidR="007E2AF7" w:rsidRPr="00485F01">
        <w:rPr>
          <w:rFonts w:ascii="Times New Roman" w:hAnsi="Times New Roman" w:cs="Times New Roman"/>
          <w:sz w:val="24"/>
          <w:szCs w:val="24"/>
        </w:rPr>
        <w:t>Акт</w:t>
      </w:r>
      <w:r w:rsidR="00D04185">
        <w:rPr>
          <w:rFonts w:ascii="Times New Roman" w:hAnsi="Times New Roman" w:cs="Times New Roman"/>
          <w:sz w:val="24"/>
          <w:szCs w:val="24"/>
        </w:rPr>
        <w:t>а</w:t>
      </w:r>
      <w:r w:rsidR="007E2AF7" w:rsidRPr="00485F01">
        <w:rPr>
          <w:rFonts w:ascii="Times New Roman" w:hAnsi="Times New Roman" w:cs="Times New Roman"/>
          <w:sz w:val="24"/>
          <w:szCs w:val="24"/>
        </w:rPr>
        <w:t xml:space="preserve"> проверки </w:t>
      </w:r>
      <w:r w:rsidR="00D04185">
        <w:rPr>
          <w:rFonts w:ascii="Times New Roman" w:hAnsi="Times New Roman" w:cs="Times New Roman"/>
          <w:sz w:val="24"/>
          <w:szCs w:val="24"/>
        </w:rPr>
        <w:t xml:space="preserve">в течение </w:t>
      </w:r>
      <w:r w:rsidR="007E2AF7" w:rsidRPr="00485F01">
        <w:rPr>
          <w:rFonts w:ascii="Times New Roman" w:hAnsi="Times New Roman" w:cs="Times New Roman"/>
          <w:sz w:val="24"/>
          <w:szCs w:val="24"/>
        </w:rPr>
        <w:t xml:space="preserve">3 рабочих дней </w:t>
      </w:r>
      <w:r w:rsidR="004A6E37">
        <w:rPr>
          <w:rFonts w:ascii="Times New Roman" w:hAnsi="Times New Roman" w:cs="Times New Roman"/>
          <w:sz w:val="24"/>
          <w:szCs w:val="24"/>
        </w:rPr>
        <w:t xml:space="preserve"> Отдел </w:t>
      </w:r>
      <w:r w:rsidR="007E2AF7" w:rsidRPr="00485F01">
        <w:rPr>
          <w:rFonts w:ascii="Times New Roman" w:hAnsi="Times New Roman" w:cs="Times New Roman"/>
          <w:sz w:val="24"/>
          <w:szCs w:val="24"/>
        </w:rPr>
        <w:t>принимает решение об осуществлении дальнейших действий в соответствии со своей компетенцией и настоящим Положением:</w:t>
      </w:r>
    </w:p>
    <w:p w:rsidR="007E2AF7" w:rsidRPr="00485F01" w:rsidRDefault="004A6E37"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В случае выявления при проведении проверки нарушений в использовании земель правообладателю земельного участка или его законному представителю выдается предписание об устранении выявленных нарушений (далее по тексту - Предписание) с указанием сроков их устранения (приложение N 8 к настоящему Положению).</w:t>
      </w:r>
    </w:p>
    <w:p w:rsidR="007E2AF7" w:rsidRPr="00485F01" w:rsidRDefault="004A6E37" w:rsidP="00ED2CF0">
      <w:pPr>
        <w:pStyle w:val="a6"/>
        <w:jc w:val="both"/>
        <w:rPr>
          <w:rFonts w:ascii="Times New Roman" w:hAnsi="Times New Roman" w:cs="Times New Roman"/>
          <w:sz w:val="24"/>
          <w:szCs w:val="24"/>
        </w:rPr>
      </w:pPr>
      <w:proofErr w:type="gramStart"/>
      <w:r>
        <w:rPr>
          <w:rFonts w:ascii="Times New Roman" w:hAnsi="Times New Roman" w:cs="Times New Roman"/>
          <w:sz w:val="24"/>
          <w:szCs w:val="24"/>
        </w:rPr>
        <w:t>-</w:t>
      </w:r>
      <w:r w:rsidR="007E2AF7" w:rsidRPr="00485F01">
        <w:rPr>
          <w:rFonts w:ascii="Times New Roman" w:hAnsi="Times New Roman" w:cs="Times New Roman"/>
          <w:sz w:val="24"/>
          <w:szCs w:val="24"/>
        </w:rPr>
        <w:t xml:space="preserve"> В случае обнаружения достаточных данных в соответствии со ст. 7.2 настоящего Положения, указывающих на наличие события административного правонарушения, руководителю юридического лица или его заместителю, индивидуальному предпринимателю, гражданину или их законным представителям вручается уведомление (приложение N 7 к настоящему Положению), </w:t>
      </w:r>
      <w:r w:rsidR="00FB2ECE" w:rsidRPr="00485F01">
        <w:rPr>
          <w:rFonts w:ascii="Times New Roman" w:hAnsi="Times New Roman" w:cs="Times New Roman"/>
          <w:sz w:val="24"/>
          <w:szCs w:val="24"/>
        </w:rPr>
        <w:t xml:space="preserve">о необходимости прибыть в Отдел </w:t>
      </w:r>
      <w:r w:rsidR="007E2AF7" w:rsidRPr="00485F01">
        <w:rPr>
          <w:rFonts w:ascii="Times New Roman" w:hAnsi="Times New Roman" w:cs="Times New Roman"/>
          <w:sz w:val="24"/>
          <w:szCs w:val="24"/>
        </w:rPr>
        <w:t>для проведения мероприятий по осуществлению государственного земельного контроля (порядок установления дат прибытия определяется соглашением с указанным</w:t>
      </w:r>
      <w:proofErr w:type="gramEnd"/>
      <w:r w:rsidR="007E2AF7" w:rsidRPr="00485F01">
        <w:rPr>
          <w:rFonts w:ascii="Times New Roman" w:hAnsi="Times New Roman" w:cs="Times New Roman"/>
          <w:sz w:val="24"/>
          <w:szCs w:val="24"/>
        </w:rPr>
        <w:t xml:space="preserve"> отделом), которое вручается под роспись правообладателю земельного участка или его законному представителю.</w:t>
      </w:r>
    </w:p>
    <w:p w:rsidR="007E2AF7" w:rsidRPr="00485F01" w:rsidRDefault="004A6E37"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При выявлении в ходе мероприятий по муниципальному земельному контролю нарушений земельного законодательства, за которые установлена административная ответственность либо </w:t>
      </w:r>
      <w:proofErr w:type="gramStart"/>
      <w:r w:rsidR="007E2AF7" w:rsidRPr="00485F01">
        <w:rPr>
          <w:rFonts w:ascii="Times New Roman" w:hAnsi="Times New Roman" w:cs="Times New Roman"/>
          <w:sz w:val="24"/>
          <w:szCs w:val="24"/>
        </w:rPr>
        <w:t>ответственность</w:t>
      </w:r>
      <w:proofErr w:type="gramEnd"/>
      <w:r w:rsidR="007E2AF7" w:rsidRPr="00485F01">
        <w:rPr>
          <w:rFonts w:ascii="Times New Roman" w:hAnsi="Times New Roman" w:cs="Times New Roman"/>
          <w:sz w:val="24"/>
          <w:szCs w:val="24"/>
        </w:rPr>
        <w:t xml:space="preserve"> за которые не предусмотрена </w:t>
      </w:r>
      <w:hyperlink r:id="rId17" w:history="1">
        <w:r w:rsidR="007E2AF7" w:rsidRPr="00485F01">
          <w:rPr>
            <w:rStyle w:val="a3"/>
            <w:rFonts w:ascii="Times New Roman" w:eastAsiaTheme="majorEastAsia" w:hAnsi="Times New Roman" w:cs="Times New Roman"/>
            <w:sz w:val="24"/>
            <w:szCs w:val="24"/>
          </w:rPr>
          <w:t>Кодексом</w:t>
        </w:r>
      </w:hyperlink>
      <w:r w:rsidR="007E2AF7" w:rsidRPr="00485F01">
        <w:rPr>
          <w:rFonts w:ascii="Times New Roman" w:hAnsi="Times New Roman" w:cs="Times New Roman"/>
          <w:sz w:val="24"/>
          <w:szCs w:val="24"/>
        </w:rPr>
        <w:t xml:space="preserve"> об административных правонарушениях Российской Федерации, материалы проверок также направляются в соответствующие органы, уполномоченные в соответствии с законодательством Российской Федерации и </w:t>
      </w:r>
      <w:r w:rsidR="00A10D70" w:rsidRPr="00485F01">
        <w:rPr>
          <w:rFonts w:ascii="Times New Roman" w:hAnsi="Times New Roman" w:cs="Times New Roman"/>
          <w:sz w:val="24"/>
          <w:szCs w:val="24"/>
        </w:rPr>
        <w:t>Республики Дагестан</w:t>
      </w:r>
      <w:r w:rsidR="007E2AF7" w:rsidRPr="00485F01">
        <w:rPr>
          <w:rFonts w:ascii="Times New Roman" w:hAnsi="Times New Roman" w:cs="Times New Roman"/>
          <w:sz w:val="24"/>
          <w:szCs w:val="24"/>
        </w:rPr>
        <w:t xml:space="preserve"> рассматривать дела о данных нарушениях, допущенных при использовании земель, для привлечения лиц к ответственности.</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6.9.4. </w:t>
      </w:r>
      <w:proofErr w:type="gramStart"/>
      <w:r w:rsidR="007E2AF7" w:rsidRPr="00485F01">
        <w:rPr>
          <w:rFonts w:ascii="Times New Roman" w:hAnsi="Times New Roman" w:cs="Times New Roman"/>
          <w:sz w:val="24"/>
          <w:szCs w:val="24"/>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w:t>
      </w:r>
      <w:r w:rsidR="007E2AF7" w:rsidRPr="00485F01">
        <w:rPr>
          <w:rFonts w:ascii="Times New Roman" w:hAnsi="Times New Roman" w:cs="Times New Roman"/>
          <w:sz w:val="24"/>
          <w:szCs w:val="24"/>
        </w:rPr>
        <w:lastRenderedPageBreak/>
        <w:t>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roofErr w:type="gramEnd"/>
      <w:r w:rsidR="007E2AF7" w:rsidRPr="00485F01">
        <w:rPr>
          <w:rFonts w:ascii="Times New Roman" w:hAnsi="Times New Roman" w:cs="Times New Roman"/>
          <w:sz w:val="24"/>
          <w:szCs w:val="24"/>
        </w:rPr>
        <w:t xml:space="preserve"> </w:t>
      </w:r>
      <w:proofErr w:type="gramStart"/>
      <w:r w:rsidR="007E2AF7" w:rsidRPr="00485F01">
        <w:rPr>
          <w:rFonts w:ascii="Times New Roman" w:hAnsi="Times New Roman" w:cs="Times New Roman"/>
          <w:sz w:val="24"/>
          <w:szCs w:val="24"/>
        </w:rPr>
        <w:t xml:space="preserve">или такой вред причинен, </w:t>
      </w:r>
      <w:r w:rsidR="004A6E37">
        <w:rPr>
          <w:rFonts w:ascii="Times New Roman" w:hAnsi="Times New Roman" w:cs="Times New Roman"/>
          <w:sz w:val="24"/>
          <w:szCs w:val="24"/>
        </w:rPr>
        <w:t>Отдел</w:t>
      </w:r>
      <w:r w:rsidR="007E2AF7" w:rsidRPr="00485F01">
        <w:rPr>
          <w:rFonts w:ascii="Times New Roman" w:hAnsi="Times New Roman" w:cs="Times New Roman"/>
          <w:sz w:val="24"/>
          <w:szCs w:val="24"/>
        </w:rPr>
        <w:t xml:space="preserve"> обязан незамедлительно принять меры по недопущению причинения вреда или прекращению его причинения вплоть до принятия мер по временному запрету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8" w:history="1">
        <w:r w:rsidR="007E2AF7" w:rsidRPr="00485F01">
          <w:rPr>
            <w:rStyle w:val="a3"/>
            <w:rFonts w:ascii="Times New Roman" w:eastAsiaTheme="majorEastAsia" w:hAnsi="Times New Roman" w:cs="Times New Roman"/>
            <w:sz w:val="24"/>
            <w:szCs w:val="24"/>
          </w:rPr>
          <w:t>Кодексом</w:t>
        </w:r>
      </w:hyperlink>
      <w:r w:rsidR="007E2AF7" w:rsidRPr="00485F01">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w:t>
      </w:r>
      <w:proofErr w:type="gramEnd"/>
      <w:r w:rsidR="007E2AF7" w:rsidRPr="00485F01">
        <w:rPr>
          <w:rFonts w:ascii="Times New Roman" w:hAnsi="Times New Roman" w:cs="Times New Roman"/>
          <w:sz w:val="24"/>
          <w:szCs w:val="24"/>
        </w:rPr>
        <w:t xml:space="preserve">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6.10. </w:t>
      </w:r>
      <w:proofErr w:type="gramStart"/>
      <w:r w:rsidR="007E2AF7" w:rsidRPr="00485F01">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007E2AF7" w:rsidRPr="00485F01">
        <w:rPr>
          <w:rFonts w:ascii="Times New Roman" w:hAnsi="Times New Roman" w:cs="Times New Roman"/>
          <w:sz w:val="24"/>
          <w:szCs w:val="24"/>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6.11. Результаты проверки, проведенной органом муниципального </w:t>
      </w:r>
      <w:proofErr w:type="gramStart"/>
      <w:r w:rsidR="007E2AF7" w:rsidRPr="00485F01">
        <w:rPr>
          <w:rFonts w:ascii="Times New Roman" w:hAnsi="Times New Roman" w:cs="Times New Roman"/>
          <w:sz w:val="24"/>
          <w:szCs w:val="24"/>
        </w:rPr>
        <w:t>контроля</w:t>
      </w:r>
      <w:proofErr w:type="gramEnd"/>
      <w:r w:rsidR="007E2AF7" w:rsidRPr="00485F01">
        <w:rPr>
          <w:rFonts w:ascii="Times New Roman" w:hAnsi="Times New Roman" w:cs="Times New Roman"/>
          <w:sz w:val="24"/>
          <w:szCs w:val="24"/>
        </w:rPr>
        <w:t xml:space="preserve"> с грубым нарушением установленных действующим законодательством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7E2AF7" w:rsidRPr="00485F01" w:rsidRDefault="007E2AF7" w:rsidP="00335538">
      <w:pPr>
        <w:pStyle w:val="a6"/>
        <w:jc w:val="center"/>
        <w:rPr>
          <w:rFonts w:ascii="Times New Roman" w:hAnsi="Times New Roman" w:cs="Times New Roman"/>
          <w:sz w:val="24"/>
          <w:szCs w:val="24"/>
        </w:rPr>
      </w:pPr>
    </w:p>
    <w:p w:rsidR="007E2AF7" w:rsidRPr="007C64CD" w:rsidRDefault="007E2AF7" w:rsidP="00335538">
      <w:pPr>
        <w:pStyle w:val="a6"/>
        <w:jc w:val="center"/>
        <w:rPr>
          <w:rFonts w:ascii="Times New Roman" w:hAnsi="Times New Roman" w:cs="Times New Roman"/>
          <w:b/>
          <w:sz w:val="24"/>
          <w:szCs w:val="24"/>
        </w:rPr>
      </w:pPr>
      <w:r w:rsidRPr="007C64CD">
        <w:rPr>
          <w:rFonts w:ascii="Times New Roman" w:hAnsi="Times New Roman" w:cs="Times New Roman"/>
          <w:b/>
          <w:sz w:val="24"/>
          <w:szCs w:val="24"/>
        </w:rPr>
        <w:t>7. Порядок передачи материалов проверок в</w:t>
      </w:r>
      <w:r w:rsidR="0074256F">
        <w:rPr>
          <w:rFonts w:ascii="Times New Roman" w:hAnsi="Times New Roman" w:cs="Times New Roman"/>
          <w:b/>
          <w:sz w:val="24"/>
          <w:szCs w:val="24"/>
        </w:rPr>
        <w:t xml:space="preserve"> Кизи</w:t>
      </w:r>
      <w:r w:rsidR="00A10D70" w:rsidRPr="007C64CD">
        <w:rPr>
          <w:rFonts w:ascii="Times New Roman" w:hAnsi="Times New Roman" w:cs="Times New Roman"/>
          <w:b/>
          <w:sz w:val="24"/>
          <w:szCs w:val="24"/>
        </w:rPr>
        <w:t xml:space="preserve">люртовский межмуниципальный </w:t>
      </w:r>
      <w:r w:rsidRPr="007C64CD">
        <w:rPr>
          <w:rFonts w:ascii="Times New Roman" w:hAnsi="Times New Roman" w:cs="Times New Roman"/>
          <w:b/>
          <w:sz w:val="24"/>
          <w:szCs w:val="24"/>
        </w:rPr>
        <w:t xml:space="preserve"> отдел </w:t>
      </w:r>
      <w:proofErr w:type="spellStart"/>
      <w:r w:rsidR="00A10D70" w:rsidRPr="007C64CD">
        <w:rPr>
          <w:rFonts w:ascii="Times New Roman" w:hAnsi="Times New Roman" w:cs="Times New Roman"/>
          <w:b/>
          <w:sz w:val="24"/>
          <w:szCs w:val="24"/>
        </w:rPr>
        <w:t>Россреестра</w:t>
      </w:r>
      <w:proofErr w:type="spellEnd"/>
      <w:r w:rsidR="00A10D70" w:rsidRPr="007C64CD">
        <w:rPr>
          <w:rFonts w:ascii="Times New Roman" w:hAnsi="Times New Roman" w:cs="Times New Roman"/>
          <w:b/>
          <w:sz w:val="24"/>
          <w:szCs w:val="24"/>
        </w:rPr>
        <w:t xml:space="preserve"> по</w:t>
      </w:r>
      <w:r w:rsidR="0074256F">
        <w:rPr>
          <w:rFonts w:ascii="Times New Roman" w:hAnsi="Times New Roman" w:cs="Times New Roman"/>
          <w:b/>
          <w:sz w:val="24"/>
          <w:szCs w:val="24"/>
        </w:rPr>
        <w:t xml:space="preserve"> </w:t>
      </w:r>
      <w:r w:rsidR="00A10D70" w:rsidRPr="007C64CD">
        <w:rPr>
          <w:rFonts w:ascii="Times New Roman" w:hAnsi="Times New Roman" w:cs="Times New Roman"/>
          <w:b/>
          <w:sz w:val="24"/>
          <w:szCs w:val="24"/>
        </w:rPr>
        <w:t>РД.</w:t>
      </w:r>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7.1. </w:t>
      </w:r>
      <w:proofErr w:type="gramStart"/>
      <w:r w:rsidR="007E2AF7" w:rsidRPr="00485F01">
        <w:rPr>
          <w:rFonts w:ascii="Times New Roman" w:hAnsi="Times New Roman" w:cs="Times New Roman"/>
          <w:sz w:val="24"/>
          <w:szCs w:val="24"/>
        </w:rPr>
        <w:t xml:space="preserve">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5-дневный срок после проведения проверки направляются в </w:t>
      </w:r>
      <w:r w:rsidR="00A10D70" w:rsidRPr="00485F01">
        <w:rPr>
          <w:rFonts w:ascii="Times New Roman" w:hAnsi="Times New Roman" w:cs="Times New Roman"/>
          <w:sz w:val="24"/>
          <w:szCs w:val="24"/>
        </w:rPr>
        <w:t xml:space="preserve"> </w:t>
      </w:r>
      <w:proofErr w:type="spellStart"/>
      <w:r w:rsidR="00A10D70" w:rsidRPr="00485F01">
        <w:rPr>
          <w:rFonts w:ascii="Times New Roman" w:hAnsi="Times New Roman" w:cs="Times New Roman"/>
          <w:sz w:val="24"/>
          <w:szCs w:val="24"/>
        </w:rPr>
        <w:t>Кизизлюртовский</w:t>
      </w:r>
      <w:proofErr w:type="spellEnd"/>
      <w:r w:rsidR="00A10D70" w:rsidRPr="00485F01">
        <w:rPr>
          <w:rFonts w:ascii="Times New Roman" w:hAnsi="Times New Roman" w:cs="Times New Roman"/>
          <w:sz w:val="24"/>
          <w:szCs w:val="24"/>
        </w:rPr>
        <w:t xml:space="preserve"> межмуниципальный  отдел </w:t>
      </w:r>
      <w:proofErr w:type="spellStart"/>
      <w:r w:rsidR="00A10D70" w:rsidRPr="00485F01">
        <w:rPr>
          <w:rFonts w:ascii="Times New Roman" w:hAnsi="Times New Roman" w:cs="Times New Roman"/>
          <w:sz w:val="24"/>
          <w:szCs w:val="24"/>
        </w:rPr>
        <w:t>Россреестра</w:t>
      </w:r>
      <w:proofErr w:type="spellEnd"/>
      <w:r w:rsidR="00A10D70" w:rsidRPr="00485F01">
        <w:rPr>
          <w:rFonts w:ascii="Times New Roman" w:hAnsi="Times New Roman" w:cs="Times New Roman"/>
          <w:sz w:val="24"/>
          <w:szCs w:val="24"/>
        </w:rPr>
        <w:t xml:space="preserve"> по РД </w:t>
      </w:r>
      <w:r w:rsidR="007E2AF7" w:rsidRPr="00485F01">
        <w:rPr>
          <w:rFonts w:ascii="Times New Roman" w:hAnsi="Times New Roman" w:cs="Times New Roman"/>
          <w:sz w:val="24"/>
          <w:szCs w:val="24"/>
        </w:rPr>
        <w:t>для рассмотрения и принятия решения.</w:t>
      </w:r>
      <w:proofErr w:type="gramEnd"/>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7.2. </w:t>
      </w:r>
      <w:r w:rsidR="002D7516">
        <w:rPr>
          <w:rFonts w:ascii="Times New Roman" w:hAnsi="Times New Roman" w:cs="Times New Roman"/>
          <w:sz w:val="24"/>
          <w:szCs w:val="24"/>
        </w:rPr>
        <w:t>Отдел</w:t>
      </w:r>
      <w:r w:rsidR="007E2AF7" w:rsidRPr="00485F01">
        <w:rPr>
          <w:rFonts w:ascii="Times New Roman" w:hAnsi="Times New Roman" w:cs="Times New Roman"/>
          <w:sz w:val="24"/>
          <w:szCs w:val="24"/>
        </w:rPr>
        <w:t xml:space="preserve"> направляет материалы в </w:t>
      </w:r>
      <w:proofErr w:type="spellStart"/>
      <w:r w:rsidR="00A10D70" w:rsidRPr="00485F01">
        <w:rPr>
          <w:rFonts w:ascii="Times New Roman" w:hAnsi="Times New Roman" w:cs="Times New Roman"/>
          <w:sz w:val="24"/>
          <w:szCs w:val="24"/>
        </w:rPr>
        <w:t>Кизизлюртовский</w:t>
      </w:r>
      <w:proofErr w:type="spellEnd"/>
      <w:r w:rsidR="00A10D70" w:rsidRPr="00485F01">
        <w:rPr>
          <w:rFonts w:ascii="Times New Roman" w:hAnsi="Times New Roman" w:cs="Times New Roman"/>
          <w:sz w:val="24"/>
          <w:szCs w:val="24"/>
        </w:rPr>
        <w:t xml:space="preserve"> межмуниципальный  отдел </w:t>
      </w:r>
      <w:proofErr w:type="spellStart"/>
      <w:r w:rsidR="00A10D70" w:rsidRPr="00485F01">
        <w:rPr>
          <w:rFonts w:ascii="Times New Roman" w:hAnsi="Times New Roman" w:cs="Times New Roman"/>
          <w:sz w:val="24"/>
          <w:szCs w:val="24"/>
        </w:rPr>
        <w:t>Россреестра</w:t>
      </w:r>
      <w:proofErr w:type="spellEnd"/>
      <w:r w:rsidR="00A10D70" w:rsidRPr="00485F01">
        <w:rPr>
          <w:rFonts w:ascii="Times New Roman" w:hAnsi="Times New Roman" w:cs="Times New Roman"/>
          <w:sz w:val="24"/>
          <w:szCs w:val="24"/>
        </w:rPr>
        <w:t xml:space="preserve"> по</w:t>
      </w:r>
      <w:r w:rsidR="00700E22" w:rsidRPr="00485F01">
        <w:rPr>
          <w:rFonts w:ascii="Times New Roman" w:hAnsi="Times New Roman" w:cs="Times New Roman"/>
          <w:sz w:val="24"/>
          <w:szCs w:val="24"/>
        </w:rPr>
        <w:t xml:space="preserve"> </w:t>
      </w:r>
      <w:r w:rsidR="00A10D70" w:rsidRPr="00485F01">
        <w:rPr>
          <w:rFonts w:ascii="Times New Roman" w:hAnsi="Times New Roman" w:cs="Times New Roman"/>
          <w:sz w:val="24"/>
          <w:szCs w:val="24"/>
        </w:rPr>
        <w:t>РД</w:t>
      </w:r>
      <w:r w:rsidR="007E2AF7" w:rsidRPr="00485F01">
        <w:rPr>
          <w:rFonts w:ascii="Times New Roman" w:hAnsi="Times New Roman" w:cs="Times New Roman"/>
          <w:sz w:val="24"/>
          <w:szCs w:val="24"/>
        </w:rPr>
        <w:t xml:space="preserve"> в случае выявления признаков, указывающих на наличие следующих видов административных правонарушений, ответственность за которые предусмотрена статьями </w:t>
      </w:r>
      <w:hyperlink r:id="rId19" w:history="1">
        <w:proofErr w:type="spellStart"/>
        <w:r w:rsidR="007E2AF7" w:rsidRPr="00485F01">
          <w:rPr>
            <w:rStyle w:val="a3"/>
            <w:rFonts w:ascii="Times New Roman" w:eastAsiaTheme="majorEastAsia" w:hAnsi="Times New Roman" w:cs="Times New Roman"/>
            <w:sz w:val="24"/>
            <w:szCs w:val="24"/>
          </w:rPr>
          <w:t>КоАП</w:t>
        </w:r>
        <w:proofErr w:type="spellEnd"/>
      </w:hyperlink>
      <w:r w:rsidR="007E2AF7" w:rsidRPr="00485F01">
        <w:rPr>
          <w:rFonts w:ascii="Times New Roman" w:hAnsi="Times New Roman" w:cs="Times New Roman"/>
          <w:sz w:val="24"/>
          <w:szCs w:val="24"/>
        </w:rPr>
        <w:t xml:space="preserve"> РФ:</w:t>
      </w:r>
    </w:p>
    <w:p w:rsidR="007E2AF7" w:rsidRPr="00485F01" w:rsidRDefault="00AA1569"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w:t>
      </w:r>
      <w:hyperlink r:id="rId20" w:history="1">
        <w:r w:rsidR="007E2AF7" w:rsidRPr="00485F01">
          <w:rPr>
            <w:rStyle w:val="a3"/>
            <w:rFonts w:ascii="Times New Roman" w:eastAsiaTheme="majorEastAsia" w:hAnsi="Times New Roman" w:cs="Times New Roman"/>
            <w:sz w:val="24"/>
            <w:szCs w:val="24"/>
          </w:rPr>
          <w:t>ст. 7.1</w:t>
        </w:r>
      </w:hyperlink>
      <w:r w:rsidR="007E2AF7" w:rsidRPr="00485F01">
        <w:rPr>
          <w:rFonts w:ascii="Times New Roman" w:hAnsi="Times New Roman" w:cs="Times New Roman"/>
          <w:sz w:val="24"/>
          <w:szCs w:val="24"/>
        </w:rPr>
        <w:t xml:space="preserve"> </w:t>
      </w:r>
      <w:proofErr w:type="spellStart"/>
      <w:r w:rsidR="007E2AF7" w:rsidRPr="00485F01">
        <w:rPr>
          <w:rFonts w:ascii="Times New Roman" w:hAnsi="Times New Roman" w:cs="Times New Roman"/>
          <w:sz w:val="24"/>
          <w:szCs w:val="24"/>
        </w:rPr>
        <w:t>КоАП</w:t>
      </w:r>
      <w:proofErr w:type="spellEnd"/>
      <w:r w:rsidR="007E2AF7" w:rsidRPr="00485F01">
        <w:rPr>
          <w:rFonts w:ascii="Times New Roman" w:hAnsi="Times New Roman" w:cs="Times New Roman"/>
          <w:sz w:val="24"/>
          <w:szCs w:val="24"/>
        </w:rPr>
        <w:t xml:space="preserve"> РФ -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w:t>
      </w:r>
    </w:p>
    <w:p w:rsidR="007E2AF7" w:rsidRPr="00485F01" w:rsidRDefault="00AA1569" w:rsidP="005C67B6">
      <w:pPr>
        <w:pStyle w:val="a6"/>
        <w:jc w:val="both"/>
        <w:rPr>
          <w:rFonts w:ascii="Times New Roman" w:hAnsi="Times New Roman" w:cs="Times New Roman"/>
          <w:sz w:val="24"/>
          <w:szCs w:val="24"/>
        </w:rPr>
      </w:pPr>
      <w:r>
        <w:rPr>
          <w:rFonts w:ascii="Times New Roman" w:hAnsi="Times New Roman" w:cs="Times New Roman"/>
          <w:sz w:val="24"/>
          <w:szCs w:val="24"/>
        </w:rPr>
        <w:t>-</w:t>
      </w:r>
      <w:hyperlink r:id="rId21" w:history="1">
        <w:proofErr w:type="gramStart"/>
        <w:r w:rsidR="007E2AF7" w:rsidRPr="00485F01">
          <w:rPr>
            <w:rStyle w:val="a3"/>
            <w:rFonts w:ascii="Times New Roman" w:eastAsiaTheme="majorEastAsia" w:hAnsi="Times New Roman" w:cs="Times New Roman"/>
            <w:sz w:val="24"/>
            <w:szCs w:val="24"/>
          </w:rPr>
          <w:t>ч</w:t>
        </w:r>
        <w:proofErr w:type="gramEnd"/>
        <w:r w:rsidR="007E2AF7" w:rsidRPr="00485F01">
          <w:rPr>
            <w:rStyle w:val="a3"/>
            <w:rFonts w:ascii="Times New Roman" w:eastAsiaTheme="majorEastAsia" w:hAnsi="Times New Roman" w:cs="Times New Roman"/>
            <w:sz w:val="24"/>
            <w:szCs w:val="24"/>
          </w:rPr>
          <w:t>. 1 ст. 7.2</w:t>
        </w:r>
      </w:hyperlink>
      <w:r w:rsidR="007E2AF7" w:rsidRPr="00485F01">
        <w:rPr>
          <w:rFonts w:ascii="Times New Roman" w:hAnsi="Times New Roman" w:cs="Times New Roman"/>
          <w:sz w:val="24"/>
          <w:szCs w:val="24"/>
        </w:rPr>
        <w:t xml:space="preserve"> </w:t>
      </w:r>
      <w:proofErr w:type="spellStart"/>
      <w:r w:rsidR="007E2AF7" w:rsidRPr="00485F01">
        <w:rPr>
          <w:rFonts w:ascii="Times New Roman" w:hAnsi="Times New Roman" w:cs="Times New Roman"/>
          <w:sz w:val="24"/>
          <w:szCs w:val="24"/>
        </w:rPr>
        <w:t>КоАП</w:t>
      </w:r>
      <w:proofErr w:type="spellEnd"/>
      <w:r w:rsidR="007E2AF7" w:rsidRPr="00485F01">
        <w:rPr>
          <w:rFonts w:ascii="Times New Roman" w:hAnsi="Times New Roman" w:cs="Times New Roman"/>
          <w:sz w:val="24"/>
          <w:szCs w:val="24"/>
        </w:rPr>
        <w:t xml:space="preserve"> РФ - уничтожение межевых знаков границ земельных участков;</w:t>
      </w:r>
    </w:p>
    <w:p w:rsidR="007E2AF7" w:rsidRPr="00485F01" w:rsidRDefault="00AA1569"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w:t>
      </w:r>
      <w:hyperlink r:id="rId22" w:history="1">
        <w:r w:rsidR="007E2AF7" w:rsidRPr="00485F01">
          <w:rPr>
            <w:rStyle w:val="a3"/>
            <w:rFonts w:ascii="Times New Roman" w:eastAsiaTheme="majorEastAsia" w:hAnsi="Times New Roman" w:cs="Times New Roman"/>
            <w:sz w:val="24"/>
            <w:szCs w:val="24"/>
          </w:rPr>
          <w:t>ст. 7.10</w:t>
        </w:r>
      </w:hyperlink>
      <w:r w:rsidR="007E2AF7" w:rsidRPr="00485F01">
        <w:rPr>
          <w:rFonts w:ascii="Times New Roman" w:hAnsi="Times New Roman" w:cs="Times New Roman"/>
          <w:sz w:val="24"/>
          <w:szCs w:val="24"/>
        </w:rPr>
        <w:t xml:space="preserve"> </w:t>
      </w:r>
      <w:proofErr w:type="spellStart"/>
      <w:r w:rsidR="007E2AF7" w:rsidRPr="00485F01">
        <w:rPr>
          <w:rFonts w:ascii="Times New Roman" w:hAnsi="Times New Roman" w:cs="Times New Roman"/>
          <w:sz w:val="24"/>
          <w:szCs w:val="24"/>
        </w:rPr>
        <w:t>КоАП</w:t>
      </w:r>
      <w:proofErr w:type="spellEnd"/>
      <w:r w:rsidR="007E2AF7" w:rsidRPr="00485F01">
        <w:rPr>
          <w:rFonts w:ascii="Times New Roman" w:hAnsi="Times New Roman" w:cs="Times New Roman"/>
          <w:sz w:val="24"/>
          <w:szCs w:val="24"/>
        </w:rPr>
        <w:t xml:space="preserve"> РФ - самовольная переуступка права пользования землей;</w:t>
      </w:r>
    </w:p>
    <w:p w:rsidR="007E2AF7" w:rsidRPr="00485F01" w:rsidRDefault="00AA1569" w:rsidP="005C67B6">
      <w:pPr>
        <w:pStyle w:val="a6"/>
        <w:jc w:val="both"/>
        <w:rPr>
          <w:rFonts w:ascii="Times New Roman" w:hAnsi="Times New Roman" w:cs="Times New Roman"/>
          <w:sz w:val="24"/>
          <w:szCs w:val="24"/>
        </w:rPr>
      </w:pPr>
      <w:proofErr w:type="gramStart"/>
      <w:r>
        <w:rPr>
          <w:rFonts w:ascii="Times New Roman" w:hAnsi="Times New Roman" w:cs="Times New Roman"/>
          <w:sz w:val="24"/>
          <w:szCs w:val="24"/>
        </w:rPr>
        <w:t>-</w:t>
      </w:r>
      <w:r w:rsidR="007E2AF7" w:rsidRPr="00485F01">
        <w:rPr>
          <w:rFonts w:ascii="Times New Roman" w:hAnsi="Times New Roman" w:cs="Times New Roman"/>
          <w:sz w:val="24"/>
          <w:szCs w:val="24"/>
        </w:rPr>
        <w:t xml:space="preserve"> </w:t>
      </w:r>
      <w:hyperlink r:id="rId23" w:history="1">
        <w:r w:rsidR="007E2AF7" w:rsidRPr="00485F01">
          <w:rPr>
            <w:rStyle w:val="a3"/>
            <w:rFonts w:ascii="Times New Roman" w:eastAsiaTheme="majorEastAsia" w:hAnsi="Times New Roman" w:cs="Times New Roman"/>
            <w:sz w:val="24"/>
            <w:szCs w:val="24"/>
          </w:rPr>
          <w:t>ст. 8.5</w:t>
        </w:r>
      </w:hyperlink>
      <w:r w:rsidR="007E2AF7" w:rsidRPr="00485F01">
        <w:rPr>
          <w:rFonts w:ascii="Times New Roman" w:hAnsi="Times New Roman" w:cs="Times New Roman"/>
          <w:sz w:val="24"/>
          <w:szCs w:val="24"/>
        </w:rPr>
        <w:t xml:space="preserve"> </w:t>
      </w:r>
      <w:proofErr w:type="spellStart"/>
      <w:r w:rsidR="007E2AF7" w:rsidRPr="00485F01">
        <w:rPr>
          <w:rFonts w:ascii="Times New Roman" w:hAnsi="Times New Roman" w:cs="Times New Roman"/>
          <w:sz w:val="24"/>
          <w:szCs w:val="24"/>
        </w:rPr>
        <w:t>КоАП</w:t>
      </w:r>
      <w:proofErr w:type="spellEnd"/>
      <w:r w:rsidR="007E2AF7" w:rsidRPr="00485F01">
        <w:rPr>
          <w:rFonts w:ascii="Times New Roman" w:hAnsi="Times New Roman" w:cs="Times New Roman"/>
          <w:sz w:val="24"/>
          <w:szCs w:val="24"/>
        </w:rPr>
        <w:t xml:space="preserve"> РФ - сокрытие или искажение или несвоевременное сообщение полной и достоверной информации о состоянии окружающей 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объектов и других объектов окружающей природной среды</w:t>
      </w:r>
      <w:proofErr w:type="gramEnd"/>
      <w:r w:rsidR="007E2AF7" w:rsidRPr="00485F01">
        <w:rPr>
          <w:rFonts w:ascii="Times New Roman" w:hAnsi="Times New Roman" w:cs="Times New Roman"/>
          <w:sz w:val="24"/>
          <w:szCs w:val="24"/>
        </w:rPr>
        <w:t xml:space="preserve"> лицами, обязанными сообщать такую информацию;</w:t>
      </w:r>
    </w:p>
    <w:p w:rsidR="007E2AF7" w:rsidRPr="00485F01" w:rsidRDefault="00AA1569" w:rsidP="005C67B6">
      <w:pPr>
        <w:pStyle w:val="a6"/>
        <w:jc w:val="both"/>
        <w:rPr>
          <w:rFonts w:ascii="Times New Roman" w:hAnsi="Times New Roman" w:cs="Times New Roman"/>
          <w:sz w:val="24"/>
          <w:szCs w:val="24"/>
        </w:rPr>
      </w:pPr>
      <w:r>
        <w:rPr>
          <w:rFonts w:ascii="Times New Roman" w:hAnsi="Times New Roman" w:cs="Times New Roman"/>
          <w:sz w:val="24"/>
          <w:szCs w:val="24"/>
        </w:rPr>
        <w:t>-</w:t>
      </w:r>
      <w:r w:rsidR="007E2AF7" w:rsidRPr="00485F01">
        <w:rPr>
          <w:rFonts w:ascii="Times New Roman" w:hAnsi="Times New Roman" w:cs="Times New Roman"/>
          <w:sz w:val="24"/>
          <w:szCs w:val="24"/>
        </w:rPr>
        <w:t xml:space="preserve"> </w:t>
      </w:r>
      <w:hyperlink r:id="rId24" w:history="1">
        <w:r w:rsidR="007E2AF7" w:rsidRPr="00485F01">
          <w:rPr>
            <w:rStyle w:val="a3"/>
            <w:rFonts w:ascii="Times New Roman" w:eastAsiaTheme="majorEastAsia" w:hAnsi="Times New Roman" w:cs="Times New Roman"/>
            <w:sz w:val="24"/>
            <w:szCs w:val="24"/>
          </w:rPr>
          <w:t>ст. 8.6</w:t>
        </w:r>
      </w:hyperlink>
      <w:r w:rsidR="007E2AF7" w:rsidRPr="00485F01">
        <w:rPr>
          <w:rFonts w:ascii="Times New Roman" w:hAnsi="Times New Roman" w:cs="Times New Roman"/>
          <w:sz w:val="24"/>
          <w:szCs w:val="24"/>
        </w:rPr>
        <w:t xml:space="preserve"> </w:t>
      </w:r>
      <w:proofErr w:type="spellStart"/>
      <w:r w:rsidR="007E2AF7" w:rsidRPr="00485F01">
        <w:rPr>
          <w:rFonts w:ascii="Times New Roman" w:hAnsi="Times New Roman" w:cs="Times New Roman"/>
          <w:sz w:val="24"/>
          <w:szCs w:val="24"/>
        </w:rPr>
        <w:t>КоАП</w:t>
      </w:r>
      <w:proofErr w:type="spellEnd"/>
      <w:r w:rsidR="007E2AF7" w:rsidRPr="00485F01">
        <w:rPr>
          <w:rFonts w:ascii="Times New Roman" w:hAnsi="Times New Roman" w:cs="Times New Roman"/>
          <w:sz w:val="24"/>
          <w:szCs w:val="24"/>
        </w:rPr>
        <w:t xml:space="preserve"> РФ - самовольное снятие плодородного слоя почвы, уничтожение плодородного слоя почвы, а равно порча земель в результате нарушения правил обращения с пестицидами и </w:t>
      </w:r>
      <w:proofErr w:type="spellStart"/>
      <w:r w:rsidR="007E2AF7" w:rsidRPr="00485F01">
        <w:rPr>
          <w:rFonts w:ascii="Times New Roman" w:hAnsi="Times New Roman" w:cs="Times New Roman"/>
          <w:sz w:val="24"/>
          <w:szCs w:val="24"/>
        </w:rPr>
        <w:t>агрохимикатами</w:t>
      </w:r>
      <w:proofErr w:type="spellEnd"/>
      <w:r w:rsidR="007E2AF7" w:rsidRPr="00485F01">
        <w:rPr>
          <w:rFonts w:ascii="Times New Roman" w:hAnsi="Times New Roman" w:cs="Times New Roman"/>
          <w:sz w:val="24"/>
          <w:szCs w:val="24"/>
        </w:rPr>
        <w:t xml:space="preserve"> или иными опасными для здоровья людей и окружающей среды веществами и отходами производства и потребления;</w:t>
      </w:r>
    </w:p>
    <w:p w:rsidR="007E2AF7" w:rsidRPr="00485F01" w:rsidRDefault="00AA1569" w:rsidP="005C67B6">
      <w:pPr>
        <w:pStyle w:val="a6"/>
        <w:jc w:val="both"/>
        <w:rPr>
          <w:rFonts w:ascii="Times New Roman" w:hAnsi="Times New Roman" w:cs="Times New Roman"/>
          <w:sz w:val="24"/>
          <w:szCs w:val="24"/>
        </w:rPr>
      </w:pPr>
      <w:r>
        <w:rPr>
          <w:rFonts w:ascii="Times New Roman" w:hAnsi="Times New Roman" w:cs="Times New Roman"/>
          <w:sz w:val="24"/>
          <w:szCs w:val="24"/>
        </w:rPr>
        <w:lastRenderedPageBreak/>
        <w:t>-</w:t>
      </w:r>
      <w:hyperlink r:id="rId25" w:history="1">
        <w:r w:rsidR="007E2AF7" w:rsidRPr="00485F01">
          <w:rPr>
            <w:rStyle w:val="a3"/>
            <w:rFonts w:ascii="Times New Roman" w:eastAsiaTheme="majorEastAsia" w:hAnsi="Times New Roman" w:cs="Times New Roman"/>
            <w:sz w:val="24"/>
            <w:szCs w:val="24"/>
          </w:rPr>
          <w:t>ст. 8.7</w:t>
        </w:r>
      </w:hyperlink>
      <w:r w:rsidR="007E2AF7" w:rsidRPr="00485F01">
        <w:rPr>
          <w:rFonts w:ascii="Times New Roman" w:hAnsi="Times New Roman" w:cs="Times New Roman"/>
          <w:sz w:val="24"/>
          <w:szCs w:val="24"/>
        </w:rPr>
        <w:t xml:space="preserve"> </w:t>
      </w:r>
      <w:proofErr w:type="spellStart"/>
      <w:r w:rsidR="007E2AF7" w:rsidRPr="00485F01">
        <w:rPr>
          <w:rFonts w:ascii="Times New Roman" w:hAnsi="Times New Roman" w:cs="Times New Roman"/>
          <w:sz w:val="24"/>
          <w:szCs w:val="24"/>
        </w:rPr>
        <w:t>КоАП</w:t>
      </w:r>
      <w:proofErr w:type="spellEnd"/>
      <w:r w:rsidR="007E2AF7" w:rsidRPr="00485F01">
        <w:rPr>
          <w:rFonts w:ascii="Times New Roman" w:hAnsi="Times New Roman" w:cs="Times New Roman"/>
          <w:sz w:val="24"/>
          <w:szCs w:val="24"/>
        </w:rPr>
        <w:t xml:space="preserve"> РФ - невыполнение или несвоевременное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осуществляемых для внутрихозяйственных или собственных надобностей;</w:t>
      </w:r>
    </w:p>
    <w:p w:rsidR="007E2AF7" w:rsidRPr="00485F01" w:rsidRDefault="00AA1569" w:rsidP="005C67B6">
      <w:pPr>
        <w:pStyle w:val="a6"/>
        <w:jc w:val="both"/>
        <w:rPr>
          <w:rFonts w:ascii="Times New Roman" w:hAnsi="Times New Roman" w:cs="Times New Roman"/>
          <w:sz w:val="24"/>
          <w:szCs w:val="24"/>
        </w:rPr>
      </w:pPr>
      <w:proofErr w:type="gramStart"/>
      <w:r>
        <w:rPr>
          <w:rFonts w:ascii="Times New Roman" w:hAnsi="Times New Roman" w:cs="Times New Roman"/>
          <w:sz w:val="24"/>
          <w:szCs w:val="24"/>
        </w:rPr>
        <w:t>-</w:t>
      </w:r>
      <w:r w:rsidR="007E2AF7" w:rsidRPr="00485F01">
        <w:rPr>
          <w:rFonts w:ascii="Times New Roman" w:hAnsi="Times New Roman" w:cs="Times New Roman"/>
          <w:sz w:val="24"/>
          <w:szCs w:val="24"/>
        </w:rPr>
        <w:t xml:space="preserve"> </w:t>
      </w:r>
      <w:hyperlink r:id="rId26" w:history="1">
        <w:r w:rsidR="007E2AF7" w:rsidRPr="00485F01">
          <w:rPr>
            <w:rStyle w:val="a3"/>
            <w:rFonts w:ascii="Times New Roman" w:eastAsiaTheme="majorEastAsia" w:hAnsi="Times New Roman" w:cs="Times New Roman"/>
            <w:sz w:val="24"/>
            <w:szCs w:val="24"/>
          </w:rPr>
          <w:t>ст. 8.8</w:t>
        </w:r>
      </w:hyperlink>
      <w:r w:rsidR="007E2AF7" w:rsidRPr="00485F01">
        <w:rPr>
          <w:rFonts w:ascii="Times New Roman" w:hAnsi="Times New Roman" w:cs="Times New Roman"/>
          <w:sz w:val="24"/>
          <w:szCs w:val="24"/>
        </w:rPr>
        <w:t xml:space="preserve"> </w:t>
      </w:r>
      <w:proofErr w:type="spellStart"/>
      <w:r w:rsidR="007E2AF7" w:rsidRPr="00485F01">
        <w:rPr>
          <w:rFonts w:ascii="Times New Roman" w:hAnsi="Times New Roman" w:cs="Times New Roman"/>
          <w:sz w:val="24"/>
          <w:szCs w:val="24"/>
        </w:rPr>
        <w:t>КоАП</w:t>
      </w:r>
      <w:proofErr w:type="spellEnd"/>
      <w:r w:rsidR="007E2AF7" w:rsidRPr="00485F01">
        <w:rPr>
          <w:rFonts w:ascii="Times New Roman" w:hAnsi="Times New Roman" w:cs="Times New Roman"/>
          <w:sz w:val="24"/>
          <w:szCs w:val="24"/>
        </w:rPr>
        <w:t xml:space="preserve"> РФ - использование земель не по целевому назначению,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а равно невыполнение установленных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roofErr w:type="gramEnd"/>
    </w:p>
    <w:p w:rsidR="007E2AF7" w:rsidRPr="00485F01"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7.3. При обнаружении нарушений земельного законодательства, ответственность за которые не предусмотрена </w:t>
      </w:r>
      <w:hyperlink r:id="rId27" w:history="1">
        <w:r w:rsidR="007E2AF7" w:rsidRPr="00485F01">
          <w:rPr>
            <w:rStyle w:val="a3"/>
            <w:rFonts w:ascii="Times New Roman" w:eastAsiaTheme="majorEastAsia" w:hAnsi="Times New Roman" w:cs="Times New Roman"/>
            <w:sz w:val="24"/>
            <w:szCs w:val="24"/>
          </w:rPr>
          <w:t>Кодексом</w:t>
        </w:r>
      </w:hyperlink>
      <w:r w:rsidR="007E2AF7" w:rsidRPr="00485F01">
        <w:rPr>
          <w:rFonts w:ascii="Times New Roman" w:hAnsi="Times New Roman" w:cs="Times New Roman"/>
          <w:sz w:val="24"/>
          <w:szCs w:val="24"/>
        </w:rPr>
        <w:t xml:space="preserve"> об административных правонарушениях Российской Федерации, материалы об указанных нарушениях подлежат передаче в </w:t>
      </w:r>
      <w:r w:rsidR="00264F61">
        <w:rPr>
          <w:rFonts w:ascii="Times New Roman" w:hAnsi="Times New Roman" w:cs="Times New Roman"/>
          <w:sz w:val="24"/>
          <w:szCs w:val="24"/>
        </w:rPr>
        <w:t>суд.</w:t>
      </w:r>
    </w:p>
    <w:p w:rsidR="007E2AF7" w:rsidRDefault="00335538" w:rsidP="005C67B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7E2AF7" w:rsidRPr="00485F01">
        <w:rPr>
          <w:rFonts w:ascii="Times New Roman" w:hAnsi="Times New Roman" w:cs="Times New Roman"/>
          <w:sz w:val="24"/>
          <w:szCs w:val="24"/>
        </w:rPr>
        <w:t xml:space="preserve">7.4. </w:t>
      </w:r>
      <w:proofErr w:type="gramStart"/>
      <w:r w:rsidR="007E2AF7" w:rsidRPr="00485F01">
        <w:rPr>
          <w:rFonts w:ascii="Times New Roman" w:hAnsi="Times New Roman" w:cs="Times New Roman"/>
          <w:sz w:val="24"/>
          <w:szCs w:val="24"/>
        </w:rPr>
        <w:t xml:space="preserve">По результатам рассмотрения направленных материалов определение о возвращении на доработку материалов проверки соблюдения земельного законодательства при осуществлении муниципального земельного контроля, определение об отказе в возбуждении административного дела, копии постановления о назначении административного наказания и Предписания, полученные в результате рассмотрения дела об административном правонарушении, а также судебный акт, полученный по результатам рассмотрения административного дела в суде, направляются </w:t>
      </w:r>
      <w:proofErr w:type="spellStart"/>
      <w:r w:rsidR="00700E22" w:rsidRPr="00485F01">
        <w:rPr>
          <w:rFonts w:ascii="Times New Roman" w:hAnsi="Times New Roman" w:cs="Times New Roman"/>
          <w:sz w:val="24"/>
          <w:szCs w:val="24"/>
        </w:rPr>
        <w:t>Кизизлюртовским</w:t>
      </w:r>
      <w:proofErr w:type="spellEnd"/>
      <w:r w:rsidR="00700E22" w:rsidRPr="00485F01">
        <w:rPr>
          <w:rFonts w:ascii="Times New Roman" w:hAnsi="Times New Roman" w:cs="Times New Roman"/>
          <w:sz w:val="24"/>
          <w:szCs w:val="24"/>
        </w:rPr>
        <w:t xml:space="preserve"> межмуниципальным  отделом  </w:t>
      </w:r>
      <w:proofErr w:type="spellStart"/>
      <w:r w:rsidR="00700E22" w:rsidRPr="00485F01">
        <w:rPr>
          <w:rFonts w:ascii="Times New Roman" w:hAnsi="Times New Roman" w:cs="Times New Roman"/>
          <w:sz w:val="24"/>
          <w:szCs w:val="24"/>
        </w:rPr>
        <w:t>Россреестра</w:t>
      </w:r>
      <w:proofErr w:type="spellEnd"/>
      <w:proofErr w:type="gramEnd"/>
      <w:r w:rsidR="00700E22" w:rsidRPr="00485F01">
        <w:rPr>
          <w:rFonts w:ascii="Times New Roman" w:hAnsi="Times New Roman" w:cs="Times New Roman"/>
          <w:sz w:val="24"/>
          <w:szCs w:val="24"/>
        </w:rPr>
        <w:t xml:space="preserve"> по РД</w:t>
      </w:r>
      <w:r w:rsidR="007E2AF7" w:rsidRPr="00485F01">
        <w:rPr>
          <w:rFonts w:ascii="Times New Roman" w:hAnsi="Times New Roman" w:cs="Times New Roman"/>
          <w:sz w:val="24"/>
          <w:szCs w:val="24"/>
        </w:rPr>
        <w:t xml:space="preserve"> в </w:t>
      </w:r>
      <w:r w:rsidR="00AA1569">
        <w:rPr>
          <w:rFonts w:ascii="Times New Roman" w:hAnsi="Times New Roman" w:cs="Times New Roman"/>
          <w:sz w:val="24"/>
          <w:szCs w:val="24"/>
        </w:rPr>
        <w:t>Отдел</w:t>
      </w:r>
      <w:r w:rsidR="007E2AF7" w:rsidRPr="00485F01">
        <w:rPr>
          <w:rFonts w:ascii="Times New Roman" w:hAnsi="Times New Roman" w:cs="Times New Roman"/>
          <w:sz w:val="24"/>
          <w:szCs w:val="24"/>
        </w:rPr>
        <w:t>.</w:t>
      </w:r>
    </w:p>
    <w:p w:rsidR="00AA1569" w:rsidRPr="00485F01" w:rsidRDefault="00AA1569" w:rsidP="005C67B6">
      <w:pPr>
        <w:pStyle w:val="a6"/>
        <w:jc w:val="both"/>
        <w:rPr>
          <w:rFonts w:ascii="Times New Roman" w:hAnsi="Times New Roman" w:cs="Times New Roman"/>
          <w:sz w:val="24"/>
          <w:szCs w:val="24"/>
        </w:rPr>
      </w:pPr>
    </w:p>
    <w:p w:rsidR="007E2AF7" w:rsidRPr="00485F01" w:rsidRDefault="007E2AF7" w:rsidP="00335538">
      <w:pPr>
        <w:pStyle w:val="a6"/>
        <w:jc w:val="center"/>
        <w:rPr>
          <w:rFonts w:ascii="Times New Roman" w:eastAsia="Times New Roman" w:hAnsi="Times New Roman" w:cs="Times New Roman"/>
          <w:b/>
          <w:bCs/>
          <w:sz w:val="24"/>
          <w:szCs w:val="24"/>
        </w:rPr>
      </w:pPr>
      <w:r w:rsidRPr="00485F01">
        <w:rPr>
          <w:rFonts w:ascii="Times New Roman" w:eastAsia="Times New Roman" w:hAnsi="Times New Roman" w:cs="Times New Roman"/>
          <w:b/>
          <w:bCs/>
          <w:sz w:val="24"/>
          <w:szCs w:val="24"/>
        </w:rPr>
        <w:t>8. Права, обязанности и ответственность землепользователей при проведении мероприятий по муниципальному земельному контролю</w:t>
      </w:r>
    </w:p>
    <w:p w:rsidR="007E2AF7" w:rsidRPr="00485F01" w:rsidRDefault="00335538" w:rsidP="005C67B6">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2AF7" w:rsidRPr="00485F01">
        <w:rPr>
          <w:rFonts w:ascii="Times New Roman" w:eastAsia="Times New Roman" w:hAnsi="Times New Roman" w:cs="Times New Roman"/>
          <w:sz w:val="24"/>
          <w:szCs w:val="24"/>
        </w:rPr>
        <w:t>8.1. Землепользователи, их представители при проведении мероприятий по муниципальному земельному контролю имеют право:</w:t>
      </w:r>
    </w:p>
    <w:p w:rsidR="007E2AF7" w:rsidRPr="00485F01" w:rsidRDefault="00AA1569" w:rsidP="005C67B6">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E2AF7" w:rsidRPr="00485F01">
        <w:rPr>
          <w:rFonts w:ascii="Times New Roman" w:eastAsia="Times New Roman" w:hAnsi="Times New Roman" w:cs="Times New Roman"/>
          <w:sz w:val="24"/>
          <w:szCs w:val="24"/>
        </w:rPr>
        <w:t xml:space="preserve"> непосредственно присутствовать при проведении проверки, давать объяснения по вопросам, относящимся к предмету проверки;</w:t>
      </w:r>
    </w:p>
    <w:p w:rsidR="007E2AF7" w:rsidRPr="00485F01" w:rsidRDefault="00AA1569" w:rsidP="005C67B6">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E2AF7" w:rsidRPr="00485F01">
        <w:rPr>
          <w:rFonts w:ascii="Times New Roman" w:eastAsia="Times New Roman" w:hAnsi="Times New Roman" w:cs="Times New Roman"/>
          <w:sz w:val="24"/>
          <w:szCs w:val="24"/>
        </w:rPr>
        <w:t xml:space="preserve"> получать от </w:t>
      </w:r>
      <w:r>
        <w:rPr>
          <w:rFonts w:ascii="Times New Roman" w:eastAsia="Times New Roman" w:hAnsi="Times New Roman" w:cs="Times New Roman"/>
          <w:sz w:val="24"/>
          <w:szCs w:val="24"/>
        </w:rPr>
        <w:t xml:space="preserve">Отдела </w:t>
      </w:r>
      <w:r w:rsidR="007E2AF7" w:rsidRPr="00485F01">
        <w:rPr>
          <w:rFonts w:ascii="Times New Roman" w:eastAsia="Times New Roman" w:hAnsi="Times New Roman" w:cs="Times New Roman"/>
          <w:sz w:val="24"/>
          <w:szCs w:val="24"/>
        </w:rPr>
        <w:t>информацию, которая относится к предмету проверки и предоставление которой предусмотрено настоящим Положением;</w:t>
      </w:r>
    </w:p>
    <w:p w:rsidR="007E2AF7" w:rsidRPr="00485F01" w:rsidRDefault="00AA1569" w:rsidP="005C67B6">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E2AF7" w:rsidRPr="00485F01">
        <w:rPr>
          <w:rFonts w:ascii="Times New Roman" w:eastAsia="Times New Roman" w:hAnsi="Times New Roman" w:cs="Times New Roman"/>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Pr>
          <w:rFonts w:ascii="Times New Roman" w:eastAsia="Times New Roman" w:hAnsi="Times New Roman" w:cs="Times New Roman"/>
          <w:sz w:val="24"/>
          <w:szCs w:val="24"/>
        </w:rPr>
        <w:t xml:space="preserve"> Отдела</w:t>
      </w:r>
      <w:r w:rsidR="007E2AF7" w:rsidRPr="00485F01">
        <w:rPr>
          <w:rFonts w:ascii="Times New Roman" w:eastAsia="Times New Roman" w:hAnsi="Times New Roman" w:cs="Times New Roman"/>
          <w:sz w:val="24"/>
          <w:szCs w:val="24"/>
        </w:rPr>
        <w:t>;</w:t>
      </w:r>
    </w:p>
    <w:p w:rsidR="007E2AF7" w:rsidRPr="00485F01" w:rsidRDefault="00AA1569" w:rsidP="005C67B6">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E2AF7" w:rsidRPr="00485F01">
        <w:rPr>
          <w:rFonts w:ascii="Times New Roman" w:eastAsia="Times New Roman" w:hAnsi="Times New Roman" w:cs="Times New Roman"/>
          <w:sz w:val="24"/>
          <w:szCs w:val="24"/>
        </w:rPr>
        <w:t xml:space="preserve"> обжаловать действия (бездействие) должностных лиц </w:t>
      </w:r>
      <w:r>
        <w:rPr>
          <w:rFonts w:ascii="Times New Roman" w:eastAsia="Times New Roman" w:hAnsi="Times New Roman" w:cs="Times New Roman"/>
          <w:sz w:val="24"/>
          <w:szCs w:val="24"/>
        </w:rPr>
        <w:t>Отдела,</w:t>
      </w:r>
      <w:r w:rsidR="007E2AF7" w:rsidRPr="00485F01">
        <w:rPr>
          <w:rFonts w:ascii="Times New Roman" w:eastAsia="Times New Roman" w:hAnsi="Times New Roman" w:cs="Times New Roman"/>
          <w:sz w:val="24"/>
          <w:szCs w:val="24"/>
        </w:rPr>
        <w:t xml:space="preserve">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E2AF7" w:rsidRPr="00485F01" w:rsidRDefault="00335538" w:rsidP="005C67B6">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2AF7" w:rsidRPr="00485F01">
        <w:rPr>
          <w:rFonts w:ascii="Times New Roman" w:eastAsia="Times New Roman" w:hAnsi="Times New Roman" w:cs="Times New Roman"/>
          <w:sz w:val="24"/>
          <w:szCs w:val="24"/>
        </w:rPr>
        <w:t xml:space="preserve">8.2. Землепользователи по требованию </w:t>
      </w:r>
      <w:r w:rsidR="00AA1569">
        <w:rPr>
          <w:rFonts w:ascii="Times New Roman" w:eastAsia="Times New Roman" w:hAnsi="Times New Roman" w:cs="Times New Roman"/>
          <w:sz w:val="24"/>
          <w:szCs w:val="24"/>
        </w:rPr>
        <w:t xml:space="preserve">Отдела </w:t>
      </w:r>
      <w:r w:rsidR="007E2AF7" w:rsidRPr="00485F01">
        <w:rPr>
          <w:rFonts w:ascii="Times New Roman" w:eastAsia="Times New Roman" w:hAnsi="Times New Roman" w:cs="Times New Roman"/>
          <w:sz w:val="24"/>
          <w:szCs w:val="24"/>
        </w:rPr>
        <w:t>обязаны:</w:t>
      </w:r>
    </w:p>
    <w:p w:rsidR="007E2AF7" w:rsidRPr="00485F01" w:rsidRDefault="00AA1569" w:rsidP="005C67B6">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E2AF7" w:rsidRPr="00485F01">
        <w:rPr>
          <w:rFonts w:ascii="Times New Roman" w:eastAsia="Times New Roman" w:hAnsi="Times New Roman" w:cs="Times New Roman"/>
          <w:sz w:val="24"/>
          <w:szCs w:val="24"/>
        </w:rPr>
        <w:t xml:space="preserve"> обеспечивать свое присутствие или присутствие своих представителей при проведении мероприятий по муниципальному земельному контролю;</w:t>
      </w:r>
    </w:p>
    <w:p w:rsidR="007E2AF7" w:rsidRPr="00485F01" w:rsidRDefault="00AA1569" w:rsidP="005C67B6">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E2AF7" w:rsidRPr="00485F01">
        <w:rPr>
          <w:rFonts w:ascii="Times New Roman" w:eastAsia="Times New Roman" w:hAnsi="Times New Roman" w:cs="Times New Roman"/>
          <w:sz w:val="24"/>
          <w:szCs w:val="24"/>
        </w:rPr>
        <w:t xml:space="preserve">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7E2AF7" w:rsidRPr="00485F01" w:rsidRDefault="00AA1569" w:rsidP="005C67B6">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E2AF7" w:rsidRPr="00485F01">
        <w:rPr>
          <w:rFonts w:ascii="Times New Roman" w:eastAsia="Times New Roman" w:hAnsi="Times New Roman" w:cs="Times New Roman"/>
          <w:sz w:val="24"/>
          <w:szCs w:val="24"/>
        </w:rPr>
        <w:t xml:space="preserve"> обязаны вести журнал учета проверок.</w:t>
      </w:r>
    </w:p>
    <w:p w:rsidR="007E2AF7" w:rsidRPr="00485F01" w:rsidRDefault="00335538" w:rsidP="005C67B6">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2AF7" w:rsidRPr="00485F01">
        <w:rPr>
          <w:rFonts w:ascii="Times New Roman" w:eastAsia="Times New Roman" w:hAnsi="Times New Roman" w:cs="Times New Roman"/>
          <w:sz w:val="24"/>
          <w:szCs w:val="24"/>
        </w:rPr>
        <w:t>8.3. Ответственность землепользователей.</w:t>
      </w:r>
    </w:p>
    <w:p w:rsidR="007E2AF7" w:rsidRPr="00485F01" w:rsidRDefault="007E2AF7" w:rsidP="005C67B6">
      <w:pPr>
        <w:pStyle w:val="a6"/>
        <w:jc w:val="both"/>
        <w:rPr>
          <w:rFonts w:ascii="Times New Roman" w:eastAsia="Times New Roman" w:hAnsi="Times New Roman" w:cs="Times New Roman"/>
          <w:sz w:val="24"/>
          <w:szCs w:val="24"/>
        </w:rPr>
      </w:pPr>
      <w:proofErr w:type="gramStart"/>
      <w:r w:rsidRPr="00485F01">
        <w:rPr>
          <w:rFonts w:ascii="Times New Roman" w:eastAsia="Times New Roman" w:hAnsi="Times New Roman" w:cs="Times New Roman"/>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w:t>
      </w:r>
      <w:r w:rsidR="00AA1569">
        <w:rPr>
          <w:rFonts w:ascii="Times New Roman" w:eastAsia="Times New Roman" w:hAnsi="Times New Roman" w:cs="Times New Roman"/>
          <w:sz w:val="24"/>
          <w:szCs w:val="24"/>
        </w:rPr>
        <w:t>Отдела,</w:t>
      </w:r>
      <w:r w:rsidRPr="00485F01">
        <w:rPr>
          <w:rFonts w:ascii="Times New Roman" w:eastAsia="Times New Roman" w:hAnsi="Times New Roman" w:cs="Times New Roman"/>
          <w:sz w:val="24"/>
          <w:szCs w:val="24"/>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7E2AF7" w:rsidRPr="00485F01" w:rsidRDefault="007E2AF7" w:rsidP="005C67B6">
      <w:pPr>
        <w:pStyle w:val="a6"/>
        <w:jc w:val="both"/>
        <w:rPr>
          <w:rFonts w:ascii="Times New Roman" w:eastAsia="Times New Roman" w:hAnsi="Times New Roman" w:cs="Times New Roman"/>
          <w:sz w:val="24"/>
          <w:szCs w:val="24"/>
        </w:rPr>
      </w:pPr>
    </w:p>
    <w:p w:rsidR="007E2AF7" w:rsidRPr="00485F01" w:rsidRDefault="007E2AF7" w:rsidP="00335538">
      <w:pPr>
        <w:pStyle w:val="a6"/>
        <w:jc w:val="center"/>
        <w:rPr>
          <w:rFonts w:ascii="Times New Roman" w:eastAsia="Times New Roman" w:hAnsi="Times New Roman" w:cs="Times New Roman"/>
          <w:b/>
          <w:bCs/>
          <w:sz w:val="24"/>
          <w:szCs w:val="24"/>
        </w:rPr>
      </w:pPr>
      <w:r w:rsidRPr="00485F01">
        <w:rPr>
          <w:rFonts w:ascii="Times New Roman" w:eastAsia="Times New Roman" w:hAnsi="Times New Roman" w:cs="Times New Roman"/>
          <w:b/>
          <w:bCs/>
          <w:sz w:val="24"/>
          <w:szCs w:val="24"/>
        </w:rPr>
        <w:t>9. Ведение учета проверок соблюдения земельного законодательства</w:t>
      </w:r>
    </w:p>
    <w:p w:rsidR="007E2AF7" w:rsidRPr="00485F01" w:rsidRDefault="00335538" w:rsidP="005C67B6">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2AF7" w:rsidRPr="00485F01">
        <w:rPr>
          <w:rFonts w:ascii="Times New Roman" w:eastAsia="Times New Roman" w:hAnsi="Times New Roman" w:cs="Times New Roman"/>
          <w:sz w:val="24"/>
          <w:szCs w:val="24"/>
        </w:rPr>
        <w:t xml:space="preserve">9.1. </w:t>
      </w:r>
      <w:r w:rsidR="00AA1569">
        <w:rPr>
          <w:rFonts w:ascii="Times New Roman" w:eastAsia="Times New Roman" w:hAnsi="Times New Roman" w:cs="Times New Roman"/>
          <w:sz w:val="24"/>
          <w:szCs w:val="24"/>
        </w:rPr>
        <w:t xml:space="preserve">Отдел </w:t>
      </w:r>
      <w:r w:rsidR="007E2AF7" w:rsidRPr="00485F01">
        <w:rPr>
          <w:rFonts w:ascii="Times New Roman" w:eastAsia="Times New Roman" w:hAnsi="Times New Roman" w:cs="Times New Roman"/>
          <w:sz w:val="24"/>
          <w:szCs w:val="24"/>
        </w:rPr>
        <w:t xml:space="preserve"> вед</w:t>
      </w:r>
      <w:r w:rsidR="00AA1569">
        <w:rPr>
          <w:rFonts w:ascii="Times New Roman" w:eastAsia="Times New Roman" w:hAnsi="Times New Roman" w:cs="Times New Roman"/>
          <w:sz w:val="24"/>
          <w:szCs w:val="24"/>
        </w:rPr>
        <w:t>е</w:t>
      </w:r>
      <w:r w:rsidR="007E2AF7" w:rsidRPr="00485F01">
        <w:rPr>
          <w:rFonts w:ascii="Times New Roman" w:eastAsia="Times New Roman" w:hAnsi="Times New Roman" w:cs="Times New Roman"/>
          <w:sz w:val="24"/>
          <w:szCs w:val="24"/>
        </w:rPr>
        <w:t>т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Типовую книгу проверок соблюдения земельного законодательства (приложение N 9 к настоящему Положению).</w:t>
      </w:r>
    </w:p>
    <w:p w:rsidR="007E2AF7" w:rsidRPr="00485F01" w:rsidRDefault="00335538" w:rsidP="005C67B6">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2AF7" w:rsidRPr="00485F01">
        <w:rPr>
          <w:rFonts w:ascii="Times New Roman" w:eastAsia="Times New Roman" w:hAnsi="Times New Roman" w:cs="Times New Roman"/>
          <w:sz w:val="24"/>
          <w:szCs w:val="24"/>
        </w:rPr>
        <w:t>9.2. Книга проверок соблюдения земельного законодательства включает в себя следующие позиции:</w:t>
      </w:r>
    </w:p>
    <w:p w:rsidR="007E2AF7" w:rsidRPr="00485F01" w:rsidRDefault="007E2AF7" w:rsidP="005C67B6">
      <w:pPr>
        <w:pStyle w:val="a6"/>
        <w:jc w:val="both"/>
        <w:rPr>
          <w:rFonts w:ascii="Times New Roman" w:eastAsia="Times New Roman" w:hAnsi="Times New Roman" w:cs="Times New Roman"/>
          <w:sz w:val="24"/>
          <w:szCs w:val="24"/>
        </w:rPr>
      </w:pPr>
      <w:r w:rsidRPr="00485F01">
        <w:rPr>
          <w:rFonts w:ascii="Times New Roman" w:eastAsia="Times New Roman" w:hAnsi="Times New Roman" w:cs="Times New Roman"/>
          <w:sz w:val="24"/>
          <w:szCs w:val="24"/>
        </w:rPr>
        <w:t>В колонке 1 указывается порядковый номер проводимой проверки. Нумерация сквозная и начинается с начала года.</w:t>
      </w:r>
    </w:p>
    <w:p w:rsidR="007E2AF7" w:rsidRPr="00485F01" w:rsidRDefault="007E2AF7" w:rsidP="005C67B6">
      <w:pPr>
        <w:pStyle w:val="a6"/>
        <w:jc w:val="both"/>
        <w:rPr>
          <w:rFonts w:ascii="Times New Roman" w:eastAsia="Times New Roman" w:hAnsi="Times New Roman" w:cs="Times New Roman"/>
          <w:sz w:val="24"/>
          <w:szCs w:val="24"/>
        </w:rPr>
      </w:pPr>
      <w:r w:rsidRPr="00485F01">
        <w:rPr>
          <w:rFonts w:ascii="Times New Roman" w:eastAsia="Times New Roman" w:hAnsi="Times New Roman" w:cs="Times New Roman"/>
          <w:sz w:val="24"/>
          <w:szCs w:val="24"/>
        </w:rPr>
        <w:t>В колонке 2 указываются наименование юридического лица, фамилия и инициалы должностного лица, индивидуального предпринимателя или гражданина, в отношении которого проводится проверка.</w:t>
      </w:r>
    </w:p>
    <w:p w:rsidR="007E2AF7" w:rsidRPr="00485F01" w:rsidRDefault="007E2AF7" w:rsidP="005C67B6">
      <w:pPr>
        <w:pStyle w:val="a6"/>
        <w:jc w:val="both"/>
        <w:rPr>
          <w:rFonts w:ascii="Times New Roman" w:eastAsia="Times New Roman" w:hAnsi="Times New Roman" w:cs="Times New Roman"/>
          <w:sz w:val="24"/>
          <w:szCs w:val="24"/>
        </w:rPr>
      </w:pPr>
      <w:r w:rsidRPr="00485F01">
        <w:rPr>
          <w:rFonts w:ascii="Times New Roman" w:eastAsia="Times New Roman" w:hAnsi="Times New Roman" w:cs="Times New Roman"/>
          <w:sz w:val="24"/>
          <w:szCs w:val="24"/>
        </w:rPr>
        <w:t>В колонку 3 вписывается адрес проверяемого земельного участка.</w:t>
      </w:r>
    </w:p>
    <w:p w:rsidR="007E2AF7" w:rsidRPr="00485F01" w:rsidRDefault="007E2AF7" w:rsidP="005C67B6">
      <w:pPr>
        <w:pStyle w:val="a6"/>
        <w:jc w:val="both"/>
        <w:rPr>
          <w:rFonts w:ascii="Times New Roman" w:eastAsia="Times New Roman" w:hAnsi="Times New Roman" w:cs="Times New Roman"/>
          <w:sz w:val="24"/>
          <w:szCs w:val="24"/>
        </w:rPr>
      </w:pPr>
      <w:r w:rsidRPr="00485F01">
        <w:rPr>
          <w:rFonts w:ascii="Times New Roman" w:eastAsia="Times New Roman" w:hAnsi="Times New Roman" w:cs="Times New Roman"/>
          <w:sz w:val="24"/>
          <w:szCs w:val="24"/>
        </w:rPr>
        <w:t>В колонке 4 записывается общая площадь проверенного земельного участка в квадратных метрах. Через дробь - площадь земельного участка, на котором выявлено нарушение, в квадратных метрах.</w:t>
      </w:r>
    </w:p>
    <w:p w:rsidR="007E2AF7" w:rsidRPr="00485F01" w:rsidRDefault="007E2AF7" w:rsidP="005C67B6">
      <w:pPr>
        <w:pStyle w:val="a6"/>
        <w:jc w:val="both"/>
        <w:rPr>
          <w:rFonts w:ascii="Times New Roman" w:eastAsia="Times New Roman" w:hAnsi="Times New Roman" w:cs="Times New Roman"/>
          <w:sz w:val="24"/>
          <w:szCs w:val="24"/>
        </w:rPr>
      </w:pPr>
      <w:r w:rsidRPr="00485F01">
        <w:rPr>
          <w:rFonts w:ascii="Times New Roman" w:eastAsia="Times New Roman" w:hAnsi="Times New Roman" w:cs="Times New Roman"/>
          <w:sz w:val="24"/>
          <w:szCs w:val="24"/>
        </w:rPr>
        <w:t>В колонке 5 указываются номер и дата вынесения распоряжения о проведении проверки соблюдения земельного законодательства.</w:t>
      </w:r>
    </w:p>
    <w:p w:rsidR="007E2AF7" w:rsidRPr="00485F01" w:rsidRDefault="007E2AF7" w:rsidP="005C67B6">
      <w:pPr>
        <w:pStyle w:val="a6"/>
        <w:jc w:val="both"/>
        <w:rPr>
          <w:rFonts w:ascii="Times New Roman" w:eastAsia="Times New Roman" w:hAnsi="Times New Roman" w:cs="Times New Roman"/>
          <w:sz w:val="24"/>
          <w:szCs w:val="24"/>
        </w:rPr>
      </w:pPr>
      <w:r w:rsidRPr="00485F01">
        <w:rPr>
          <w:rFonts w:ascii="Times New Roman" w:eastAsia="Times New Roman" w:hAnsi="Times New Roman" w:cs="Times New Roman"/>
          <w:sz w:val="24"/>
          <w:szCs w:val="24"/>
        </w:rPr>
        <w:t>В колонке 6 ставятся дата и номер акта (число, месяц). При отсутствии нарушений указанная колонка является заключительной и далее строка не заполняется.</w:t>
      </w:r>
    </w:p>
    <w:p w:rsidR="007E2AF7" w:rsidRPr="00485F01" w:rsidRDefault="007E2AF7" w:rsidP="005C67B6">
      <w:pPr>
        <w:pStyle w:val="a6"/>
        <w:jc w:val="both"/>
        <w:rPr>
          <w:rFonts w:ascii="Times New Roman" w:eastAsia="Times New Roman" w:hAnsi="Times New Roman" w:cs="Times New Roman"/>
          <w:sz w:val="24"/>
          <w:szCs w:val="24"/>
        </w:rPr>
      </w:pPr>
      <w:r w:rsidRPr="00485F01">
        <w:rPr>
          <w:rFonts w:ascii="Times New Roman" w:eastAsia="Times New Roman" w:hAnsi="Times New Roman" w:cs="Times New Roman"/>
          <w:sz w:val="24"/>
          <w:szCs w:val="24"/>
        </w:rPr>
        <w:t xml:space="preserve">В колонке 7 записывается статья </w:t>
      </w:r>
      <w:hyperlink r:id="rId28" w:history="1">
        <w:proofErr w:type="spellStart"/>
        <w:r w:rsidRPr="00485F01">
          <w:rPr>
            <w:rFonts w:ascii="Times New Roman" w:eastAsia="Times New Roman" w:hAnsi="Times New Roman" w:cs="Times New Roman"/>
            <w:color w:val="0000FF"/>
            <w:sz w:val="24"/>
            <w:szCs w:val="24"/>
            <w:u w:val="single"/>
          </w:rPr>
          <w:t>КоАП</w:t>
        </w:r>
        <w:proofErr w:type="spellEnd"/>
      </w:hyperlink>
      <w:r w:rsidRPr="00485F01">
        <w:rPr>
          <w:rFonts w:ascii="Times New Roman" w:eastAsia="Times New Roman" w:hAnsi="Times New Roman" w:cs="Times New Roman"/>
          <w:sz w:val="24"/>
          <w:szCs w:val="24"/>
        </w:rPr>
        <w:t xml:space="preserve"> РФ, предусматривающая административную ответственность за выявленное нарушение земельного законодательства.</w:t>
      </w:r>
    </w:p>
    <w:p w:rsidR="007E2AF7" w:rsidRPr="00485F01" w:rsidRDefault="007E2AF7" w:rsidP="005C67B6">
      <w:pPr>
        <w:pStyle w:val="a6"/>
        <w:jc w:val="both"/>
        <w:rPr>
          <w:rFonts w:ascii="Times New Roman" w:eastAsia="Times New Roman" w:hAnsi="Times New Roman" w:cs="Times New Roman"/>
          <w:sz w:val="24"/>
          <w:szCs w:val="24"/>
        </w:rPr>
      </w:pPr>
      <w:r w:rsidRPr="00485F01">
        <w:rPr>
          <w:rFonts w:ascii="Times New Roman" w:eastAsia="Times New Roman" w:hAnsi="Times New Roman" w:cs="Times New Roman"/>
          <w:sz w:val="24"/>
          <w:szCs w:val="24"/>
        </w:rPr>
        <w:t>В колонке 8 указывается дата передачи акта и приложенных к нему документов в Управление для рассмотрения.</w:t>
      </w:r>
    </w:p>
    <w:p w:rsidR="007E2AF7" w:rsidRPr="00485F01" w:rsidRDefault="007E2AF7" w:rsidP="005C67B6">
      <w:pPr>
        <w:pStyle w:val="a6"/>
        <w:jc w:val="both"/>
        <w:rPr>
          <w:rFonts w:ascii="Times New Roman" w:eastAsia="Times New Roman" w:hAnsi="Times New Roman" w:cs="Times New Roman"/>
          <w:sz w:val="24"/>
          <w:szCs w:val="24"/>
        </w:rPr>
      </w:pPr>
      <w:r w:rsidRPr="00485F01">
        <w:rPr>
          <w:rFonts w:ascii="Times New Roman" w:eastAsia="Times New Roman" w:hAnsi="Times New Roman" w:cs="Times New Roman"/>
          <w:sz w:val="24"/>
          <w:szCs w:val="24"/>
        </w:rPr>
        <w:t>В колонке 9 записываются дата и номер определения о возврате материалов проверки на доработку.</w:t>
      </w:r>
    </w:p>
    <w:p w:rsidR="007E2AF7" w:rsidRPr="00485F01" w:rsidRDefault="007E2AF7" w:rsidP="005C67B6">
      <w:pPr>
        <w:pStyle w:val="a6"/>
        <w:jc w:val="both"/>
        <w:rPr>
          <w:rFonts w:ascii="Times New Roman" w:eastAsia="Times New Roman" w:hAnsi="Times New Roman" w:cs="Times New Roman"/>
          <w:sz w:val="24"/>
          <w:szCs w:val="24"/>
        </w:rPr>
      </w:pPr>
      <w:r w:rsidRPr="00485F01">
        <w:rPr>
          <w:rFonts w:ascii="Times New Roman" w:eastAsia="Times New Roman" w:hAnsi="Times New Roman" w:cs="Times New Roman"/>
          <w:sz w:val="24"/>
          <w:szCs w:val="24"/>
        </w:rPr>
        <w:t>В колонке 10 записываются дата и номер определения об отказе в возбуждении дела об административном правонарушении.</w:t>
      </w:r>
    </w:p>
    <w:p w:rsidR="007E2AF7" w:rsidRPr="00485F01" w:rsidRDefault="007E2AF7" w:rsidP="005C67B6">
      <w:pPr>
        <w:pStyle w:val="a6"/>
        <w:jc w:val="both"/>
        <w:rPr>
          <w:rFonts w:ascii="Times New Roman" w:eastAsia="Times New Roman" w:hAnsi="Times New Roman" w:cs="Times New Roman"/>
          <w:sz w:val="24"/>
          <w:szCs w:val="24"/>
        </w:rPr>
      </w:pPr>
      <w:r w:rsidRPr="00485F01">
        <w:rPr>
          <w:rFonts w:ascii="Times New Roman" w:eastAsia="Times New Roman" w:hAnsi="Times New Roman" w:cs="Times New Roman"/>
          <w:sz w:val="24"/>
          <w:szCs w:val="24"/>
        </w:rPr>
        <w:t>В случае отсутствия таких определений строки прочеркиваются.</w:t>
      </w:r>
    </w:p>
    <w:p w:rsidR="007E2AF7" w:rsidRPr="00485F01" w:rsidRDefault="007E2AF7" w:rsidP="005C67B6">
      <w:pPr>
        <w:pStyle w:val="a6"/>
        <w:jc w:val="both"/>
        <w:rPr>
          <w:rFonts w:ascii="Times New Roman" w:eastAsia="Times New Roman" w:hAnsi="Times New Roman" w:cs="Times New Roman"/>
          <w:sz w:val="24"/>
          <w:szCs w:val="24"/>
        </w:rPr>
      </w:pPr>
      <w:r w:rsidRPr="00485F01">
        <w:rPr>
          <w:rFonts w:ascii="Times New Roman" w:eastAsia="Times New Roman" w:hAnsi="Times New Roman" w:cs="Times New Roman"/>
          <w:sz w:val="24"/>
          <w:szCs w:val="24"/>
        </w:rPr>
        <w:t>В колонке 11 записываются дата и номер постановления о наложении административного наказания.</w:t>
      </w:r>
    </w:p>
    <w:p w:rsidR="007E2AF7" w:rsidRPr="00485F01" w:rsidRDefault="007E2AF7" w:rsidP="005C67B6">
      <w:pPr>
        <w:pStyle w:val="a6"/>
        <w:jc w:val="both"/>
        <w:rPr>
          <w:rFonts w:ascii="Times New Roman" w:eastAsia="Times New Roman" w:hAnsi="Times New Roman" w:cs="Times New Roman"/>
          <w:sz w:val="24"/>
          <w:szCs w:val="24"/>
        </w:rPr>
      </w:pPr>
      <w:r w:rsidRPr="00485F01">
        <w:rPr>
          <w:rFonts w:ascii="Times New Roman" w:eastAsia="Times New Roman" w:hAnsi="Times New Roman" w:cs="Times New Roman"/>
          <w:sz w:val="24"/>
          <w:szCs w:val="24"/>
        </w:rPr>
        <w:t>В колонке 12 указываются дата и номер Предписания.</w:t>
      </w:r>
    </w:p>
    <w:p w:rsidR="007E2AF7" w:rsidRPr="00485F01" w:rsidRDefault="007E2AF7" w:rsidP="005C67B6">
      <w:pPr>
        <w:pStyle w:val="a6"/>
        <w:jc w:val="both"/>
        <w:rPr>
          <w:rFonts w:ascii="Times New Roman" w:eastAsia="Times New Roman" w:hAnsi="Times New Roman" w:cs="Times New Roman"/>
          <w:sz w:val="24"/>
          <w:szCs w:val="24"/>
        </w:rPr>
      </w:pPr>
      <w:r w:rsidRPr="00485F01">
        <w:rPr>
          <w:rFonts w:ascii="Times New Roman" w:eastAsia="Times New Roman" w:hAnsi="Times New Roman" w:cs="Times New Roman"/>
          <w:sz w:val="24"/>
          <w:szCs w:val="24"/>
        </w:rPr>
        <w:t xml:space="preserve">Колонка 13 - дата </w:t>
      </w:r>
      <w:proofErr w:type="gramStart"/>
      <w:r w:rsidRPr="00485F01">
        <w:rPr>
          <w:rFonts w:ascii="Times New Roman" w:eastAsia="Times New Roman" w:hAnsi="Times New Roman" w:cs="Times New Roman"/>
          <w:sz w:val="24"/>
          <w:szCs w:val="24"/>
        </w:rPr>
        <w:t>составления акта проверки исполнения Предписания</w:t>
      </w:r>
      <w:proofErr w:type="gramEnd"/>
      <w:r w:rsidRPr="00485F01">
        <w:rPr>
          <w:rFonts w:ascii="Times New Roman" w:eastAsia="Times New Roman" w:hAnsi="Times New Roman" w:cs="Times New Roman"/>
          <w:sz w:val="24"/>
          <w:szCs w:val="24"/>
        </w:rPr>
        <w:t>.</w:t>
      </w:r>
    </w:p>
    <w:p w:rsidR="007E2AF7" w:rsidRPr="00485F01" w:rsidRDefault="007E2AF7" w:rsidP="005C67B6">
      <w:pPr>
        <w:pStyle w:val="a6"/>
        <w:jc w:val="both"/>
        <w:rPr>
          <w:rFonts w:ascii="Times New Roman" w:eastAsia="Times New Roman" w:hAnsi="Times New Roman" w:cs="Times New Roman"/>
          <w:sz w:val="24"/>
          <w:szCs w:val="24"/>
        </w:rPr>
      </w:pPr>
      <w:r w:rsidRPr="00485F01">
        <w:rPr>
          <w:rFonts w:ascii="Times New Roman" w:eastAsia="Times New Roman" w:hAnsi="Times New Roman" w:cs="Times New Roman"/>
          <w:sz w:val="24"/>
          <w:szCs w:val="24"/>
        </w:rPr>
        <w:t xml:space="preserve">В колонке 14 указывается дата </w:t>
      </w:r>
      <w:proofErr w:type="gramStart"/>
      <w:r w:rsidRPr="00485F01">
        <w:rPr>
          <w:rFonts w:ascii="Times New Roman" w:eastAsia="Times New Roman" w:hAnsi="Times New Roman" w:cs="Times New Roman"/>
          <w:sz w:val="24"/>
          <w:szCs w:val="24"/>
        </w:rPr>
        <w:t>передачи акта проверки исполнения Предписания</w:t>
      </w:r>
      <w:proofErr w:type="gramEnd"/>
      <w:r w:rsidRPr="00485F01">
        <w:rPr>
          <w:rFonts w:ascii="Times New Roman" w:eastAsia="Times New Roman" w:hAnsi="Times New Roman" w:cs="Times New Roman"/>
          <w:sz w:val="24"/>
          <w:szCs w:val="24"/>
        </w:rPr>
        <w:t xml:space="preserve"> и приложенных к нему документов в Управление для рассмотрения.</w:t>
      </w:r>
    </w:p>
    <w:p w:rsidR="007E2AF7" w:rsidRPr="00485F01" w:rsidRDefault="007E2AF7" w:rsidP="005C67B6">
      <w:pPr>
        <w:pStyle w:val="a6"/>
        <w:jc w:val="both"/>
        <w:rPr>
          <w:rFonts w:ascii="Times New Roman" w:eastAsia="Times New Roman" w:hAnsi="Times New Roman" w:cs="Times New Roman"/>
          <w:sz w:val="24"/>
          <w:szCs w:val="24"/>
        </w:rPr>
      </w:pPr>
      <w:r w:rsidRPr="00485F01">
        <w:rPr>
          <w:rFonts w:ascii="Times New Roman" w:eastAsia="Times New Roman" w:hAnsi="Times New Roman" w:cs="Times New Roman"/>
          <w:sz w:val="24"/>
          <w:szCs w:val="24"/>
        </w:rPr>
        <w:t xml:space="preserve">В колонке 15 записываются дата и номер решения суда (мирового судьи), если нарушение земельного законодательства не было устранено, материалы по которому </w:t>
      </w:r>
      <w:r w:rsidR="00D352ED" w:rsidRPr="00485F01">
        <w:rPr>
          <w:rFonts w:ascii="Times New Roman" w:eastAsia="Times New Roman" w:hAnsi="Times New Roman" w:cs="Times New Roman"/>
          <w:sz w:val="24"/>
          <w:szCs w:val="24"/>
        </w:rPr>
        <w:t>были переданы в суд.</w:t>
      </w:r>
    </w:p>
    <w:p w:rsidR="007E2AF7" w:rsidRPr="00485F01" w:rsidRDefault="007E2AF7" w:rsidP="005C67B6">
      <w:pPr>
        <w:pStyle w:val="a6"/>
        <w:jc w:val="both"/>
        <w:rPr>
          <w:rFonts w:ascii="Times New Roman" w:eastAsia="Times New Roman" w:hAnsi="Times New Roman" w:cs="Times New Roman"/>
          <w:sz w:val="24"/>
          <w:szCs w:val="24"/>
        </w:rPr>
      </w:pPr>
      <w:r w:rsidRPr="00485F01">
        <w:rPr>
          <w:rFonts w:ascii="Times New Roman" w:eastAsia="Times New Roman" w:hAnsi="Times New Roman" w:cs="Times New Roman"/>
          <w:sz w:val="24"/>
          <w:szCs w:val="24"/>
        </w:rPr>
        <w:t>Колонка 16 - архивный номер и дата передачи акта и материалов в архив.</w:t>
      </w:r>
    </w:p>
    <w:p w:rsidR="002730D0" w:rsidRDefault="002730D0" w:rsidP="005C67B6">
      <w:pPr>
        <w:pStyle w:val="a6"/>
        <w:jc w:val="both"/>
        <w:rPr>
          <w:rFonts w:ascii="Times New Roman" w:hAnsi="Times New Roman" w:cs="Times New Roman"/>
          <w:sz w:val="24"/>
          <w:szCs w:val="24"/>
        </w:rPr>
      </w:pPr>
    </w:p>
    <w:p w:rsidR="009C3368" w:rsidRDefault="009C3368" w:rsidP="005C67B6">
      <w:pPr>
        <w:pStyle w:val="a6"/>
        <w:jc w:val="both"/>
        <w:rPr>
          <w:rFonts w:ascii="Times New Roman" w:hAnsi="Times New Roman" w:cs="Times New Roman"/>
          <w:sz w:val="24"/>
          <w:szCs w:val="24"/>
        </w:rPr>
      </w:pPr>
    </w:p>
    <w:p w:rsidR="009C3368" w:rsidRPr="00335538" w:rsidRDefault="009C3368" w:rsidP="00485F01">
      <w:pPr>
        <w:pStyle w:val="a6"/>
        <w:rPr>
          <w:rFonts w:ascii="Times New Roman" w:hAnsi="Times New Roman" w:cs="Times New Roman"/>
          <w:b/>
          <w:sz w:val="24"/>
          <w:szCs w:val="24"/>
        </w:rPr>
      </w:pPr>
    </w:p>
    <w:p w:rsidR="002730D0" w:rsidRPr="00335538" w:rsidRDefault="005C67B6" w:rsidP="00485F01">
      <w:pPr>
        <w:pStyle w:val="a6"/>
        <w:rPr>
          <w:rFonts w:ascii="Times New Roman" w:hAnsi="Times New Roman" w:cs="Times New Roman"/>
          <w:b/>
        </w:rPr>
      </w:pPr>
      <w:proofErr w:type="spellStart"/>
      <w:r w:rsidRPr="00335538">
        <w:rPr>
          <w:rFonts w:ascii="Times New Roman" w:hAnsi="Times New Roman" w:cs="Times New Roman"/>
          <w:b/>
        </w:rPr>
        <w:t>Подг</w:t>
      </w:r>
      <w:proofErr w:type="spellEnd"/>
      <w:r w:rsidR="002730D0" w:rsidRPr="00335538">
        <w:rPr>
          <w:rFonts w:ascii="Times New Roman" w:hAnsi="Times New Roman" w:cs="Times New Roman"/>
          <w:b/>
        </w:rPr>
        <w:t>.</w:t>
      </w:r>
    </w:p>
    <w:p w:rsidR="00D352ED" w:rsidRPr="00335538" w:rsidRDefault="007C64CD" w:rsidP="00485F01">
      <w:pPr>
        <w:pStyle w:val="a6"/>
        <w:rPr>
          <w:rFonts w:ascii="Times New Roman" w:hAnsi="Times New Roman" w:cs="Times New Roman"/>
          <w:b/>
        </w:rPr>
      </w:pPr>
      <w:r w:rsidRPr="00335538">
        <w:rPr>
          <w:rFonts w:ascii="Times New Roman" w:hAnsi="Times New Roman" w:cs="Times New Roman"/>
          <w:b/>
        </w:rPr>
        <w:t>Н</w:t>
      </w:r>
      <w:r w:rsidR="00D352ED" w:rsidRPr="00335538">
        <w:rPr>
          <w:rFonts w:ascii="Times New Roman" w:hAnsi="Times New Roman" w:cs="Times New Roman"/>
          <w:b/>
        </w:rPr>
        <w:t xml:space="preserve">ачальник отдела архитектуры </w:t>
      </w:r>
    </w:p>
    <w:p w:rsidR="007C64CD" w:rsidRPr="00335538" w:rsidRDefault="00D352ED" w:rsidP="007F0B6F">
      <w:pPr>
        <w:pStyle w:val="a6"/>
        <w:rPr>
          <w:rFonts w:ascii="Times New Roman" w:eastAsia="Times New Roman" w:hAnsi="Times New Roman" w:cs="Times New Roman"/>
          <w:b/>
        </w:rPr>
      </w:pPr>
      <w:r w:rsidRPr="00335538">
        <w:rPr>
          <w:rFonts w:ascii="Times New Roman" w:hAnsi="Times New Roman" w:cs="Times New Roman"/>
          <w:b/>
        </w:rPr>
        <w:t xml:space="preserve">и градостроительства                                                         </w:t>
      </w:r>
      <w:r w:rsidR="005C67B6" w:rsidRPr="00335538">
        <w:rPr>
          <w:rFonts w:ascii="Times New Roman" w:hAnsi="Times New Roman" w:cs="Times New Roman"/>
          <w:b/>
        </w:rPr>
        <w:t xml:space="preserve">                         </w:t>
      </w:r>
      <w:r w:rsidRPr="00335538">
        <w:rPr>
          <w:rFonts w:ascii="Times New Roman" w:hAnsi="Times New Roman" w:cs="Times New Roman"/>
          <w:b/>
        </w:rPr>
        <w:t xml:space="preserve">      </w:t>
      </w:r>
      <w:r w:rsidR="00335538">
        <w:rPr>
          <w:rFonts w:ascii="Times New Roman" w:hAnsi="Times New Roman" w:cs="Times New Roman"/>
          <w:b/>
        </w:rPr>
        <w:t xml:space="preserve">                </w:t>
      </w:r>
      <w:r w:rsidR="00ED2CF0" w:rsidRPr="00335538">
        <w:rPr>
          <w:rFonts w:ascii="Times New Roman" w:hAnsi="Times New Roman" w:cs="Times New Roman"/>
          <w:b/>
        </w:rPr>
        <w:t xml:space="preserve">           </w:t>
      </w:r>
      <w:r w:rsidRPr="00335538">
        <w:rPr>
          <w:rFonts w:ascii="Times New Roman" w:hAnsi="Times New Roman" w:cs="Times New Roman"/>
          <w:b/>
        </w:rPr>
        <w:t xml:space="preserve">  Магомедов С.И.                                                                                   </w:t>
      </w:r>
    </w:p>
    <w:p w:rsidR="009C3368" w:rsidRPr="00ED2CF0" w:rsidRDefault="00A51F1A" w:rsidP="007F0B6F">
      <w:pPr>
        <w:pStyle w:val="a6"/>
        <w:jc w:val="right"/>
        <w:rPr>
          <w:rFonts w:ascii="Times New Roman" w:eastAsia="Times New Roman" w:hAnsi="Times New Roman" w:cs="Times New Roman"/>
          <w:sz w:val="28"/>
          <w:szCs w:val="28"/>
        </w:rPr>
      </w:pPr>
      <w:r w:rsidRPr="00ED2CF0">
        <w:rPr>
          <w:rFonts w:ascii="Times New Roman" w:eastAsia="Times New Roman" w:hAnsi="Times New Roman" w:cs="Times New Roman"/>
          <w:sz w:val="28"/>
          <w:szCs w:val="28"/>
        </w:rPr>
        <w:t xml:space="preserve">  </w:t>
      </w:r>
      <w:r w:rsidR="00DD480D" w:rsidRPr="00ED2CF0">
        <w:rPr>
          <w:rFonts w:ascii="Times New Roman" w:eastAsia="Times New Roman" w:hAnsi="Times New Roman" w:cs="Times New Roman"/>
          <w:sz w:val="28"/>
          <w:szCs w:val="28"/>
        </w:rPr>
        <w:t xml:space="preserve">  </w:t>
      </w:r>
    </w:p>
    <w:p w:rsidR="009C3368" w:rsidRDefault="009C3368" w:rsidP="007F0B6F">
      <w:pPr>
        <w:pStyle w:val="a6"/>
        <w:jc w:val="right"/>
        <w:rPr>
          <w:rFonts w:ascii="Times New Roman" w:eastAsia="Times New Roman" w:hAnsi="Times New Roman" w:cs="Times New Roman"/>
          <w:sz w:val="28"/>
          <w:szCs w:val="28"/>
        </w:rPr>
      </w:pPr>
    </w:p>
    <w:p w:rsidR="009C3368" w:rsidRDefault="009C3368" w:rsidP="007F0B6F">
      <w:pPr>
        <w:pStyle w:val="a6"/>
        <w:jc w:val="right"/>
        <w:rPr>
          <w:rFonts w:ascii="Times New Roman" w:eastAsia="Times New Roman" w:hAnsi="Times New Roman" w:cs="Times New Roman"/>
          <w:sz w:val="28"/>
          <w:szCs w:val="28"/>
        </w:rPr>
      </w:pPr>
    </w:p>
    <w:p w:rsidR="009C3368" w:rsidRDefault="009C3368" w:rsidP="007F0B6F">
      <w:pPr>
        <w:pStyle w:val="a6"/>
        <w:jc w:val="right"/>
        <w:rPr>
          <w:rFonts w:ascii="Times New Roman" w:eastAsia="Times New Roman" w:hAnsi="Times New Roman" w:cs="Times New Roman"/>
          <w:sz w:val="28"/>
          <w:szCs w:val="28"/>
        </w:rPr>
      </w:pPr>
    </w:p>
    <w:p w:rsidR="007F0B6F" w:rsidRPr="007F0B6F" w:rsidRDefault="007E2AF7" w:rsidP="007F0B6F">
      <w:pPr>
        <w:pStyle w:val="a6"/>
        <w:jc w:val="right"/>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Приложение N 1 </w:t>
      </w:r>
      <w:r w:rsidRPr="006661A9">
        <w:rPr>
          <w:rFonts w:ascii="Times New Roman" w:eastAsia="Times New Roman" w:hAnsi="Times New Roman" w:cs="Times New Roman"/>
          <w:sz w:val="28"/>
          <w:szCs w:val="28"/>
        </w:rPr>
        <w:br/>
      </w:r>
      <w:r w:rsidR="007F0B6F" w:rsidRPr="007F0B6F">
        <w:rPr>
          <w:rFonts w:ascii="Times New Roman" w:eastAsia="Times New Roman" w:hAnsi="Times New Roman" w:cs="Times New Roman"/>
          <w:sz w:val="28"/>
          <w:szCs w:val="28"/>
        </w:rPr>
        <w:t xml:space="preserve">к Постановлению главы администрации </w:t>
      </w:r>
    </w:p>
    <w:p w:rsidR="007F0B6F" w:rsidRPr="007F0B6F" w:rsidRDefault="007F0B6F" w:rsidP="007F0B6F">
      <w:pPr>
        <w:pStyle w:val="a6"/>
        <w:jc w:val="right"/>
        <w:rPr>
          <w:rFonts w:ascii="Times New Roman" w:eastAsia="Times New Roman" w:hAnsi="Times New Roman" w:cs="Times New Roman"/>
          <w:sz w:val="28"/>
          <w:szCs w:val="28"/>
        </w:rPr>
      </w:pPr>
      <w:r w:rsidRPr="007F0B6F">
        <w:rPr>
          <w:rFonts w:ascii="Times New Roman" w:eastAsia="Times New Roman" w:hAnsi="Times New Roman" w:cs="Times New Roman"/>
          <w:sz w:val="28"/>
          <w:szCs w:val="28"/>
        </w:rPr>
        <w:t xml:space="preserve">№___ от «____»_______2015г. </w:t>
      </w:r>
    </w:p>
    <w:p w:rsidR="007F0B6F" w:rsidRPr="007F0B6F" w:rsidRDefault="007F0B6F" w:rsidP="007F0B6F">
      <w:pPr>
        <w:pStyle w:val="a6"/>
        <w:jc w:val="right"/>
        <w:rPr>
          <w:rFonts w:ascii="Times New Roman" w:hAnsi="Times New Roman" w:cs="Times New Roman"/>
          <w:sz w:val="28"/>
          <w:szCs w:val="28"/>
        </w:rPr>
      </w:pPr>
      <w:r w:rsidRPr="007F0B6F">
        <w:rPr>
          <w:rFonts w:ascii="Times New Roman" w:eastAsia="Times New Roman" w:hAnsi="Times New Roman" w:cs="Times New Roman"/>
          <w:sz w:val="28"/>
          <w:szCs w:val="28"/>
        </w:rPr>
        <w:t xml:space="preserve"> </w:t>
      </w:r>
      <w:r w:rsidRPr="007F0B6F">
        <w:rPr>
          <w:rFonts w:ascii="Times New Roman" w:hAnsi="Times New Roman" w:cs="Times New Roman"/>
          <w:sz w:val="28"/>
          <w:szCs w:val="28"/>
        </w:rPr>
        <w:t>«Об утверждении Положения о порядке осуществления</w:t>
      </w:r>
    </w:p>
    <w:p w:rsidR="007F0B6F" w:rsidRPr="007F0B6F" w:rsidRDefault="007F0B6F" w:rsidP="007F0B6F">
      <w:pPr>
        <w:pStyle w:val="a6"/>
        <w:jc w:val="right"/>
        <w:rPr>
          <w:rFonts w:ascii="Times New Roman" w:hAnsi="Times New Roman" w:cs="Times New Roman"/>
          <w:sz w:val="28"/>
          <w:szCs w:val="28"/>
        </w:rPr>
      </w:pPr>
      <w:r w:rsidRPr="007F0B6F">
        <w:rPr>
          <w:rFonts w:ascii="Times New Roman" w:hAnsi="Times New Roman" w:cs="Times New Roman"/>
          <w:sz w:val="28"/>
          <w:szCs w:val="28"/>
        </w:rPr>
        <w:t xml:space="preserve"> муниципального земельного контроля на территории </w:t>
      </w:r>
    </w:p>
    <w:p w:rsidR="007F0B6F" w:rsidRPr="007F0B6F" w:rsidRDefault="007F0B6F" w:rsidP="007F0B6F">
      <w:pPr>
        <w:pStyle w:val="a6"/>
        <w:jc w:val="right"/>
        <w:rPr>
          <w:rFonts w:ascii="Times New Roman" w:hAnsi="Times New Roman" w:cs="Times New Roman"/>
          <w:sz w:val="28"/>
          <w:szCs w:val="28"/>
        </w:rPr>
      </w:pPr>
      <w:r w:rsidRPr="007F0B6F">
        <w:rPr>
          <w:rFonts w:ascii="Times New Roman" w:hAnsi="Times New Roman" w:cs="Times New Roman"/>
          <w:sz w:val="28"/>
          <w:szCs w:val="28"/>
        </w:rPr>
        <w:t>МР «Кизилюртовский район»</w:t>
      </w:r>
    </w:p>
    <w:p w:rsidR="007E2AF7" w:rsidRPr="006661A9" w:rsidRDefault="0034057F" w:rsidP="0034057F">
      <w:pPr>
        <w:spacing w:after="240" w:line="240" w:lineRule="auto"/>
        <w:jc w:val="center"/>
        <w:rPr>
          <w:rFonts w:ascii="Times New Roman" w:eastAsia="Times New Roman" w:hAnsi="Times New Roman" w:cs="Times New Roman"/>
          <w:sz w:val="28"/>
          <w:szCs w:val="28"/>
        </w:rPr>
      </w:pPr>
      <w:r w:rsidRPr="0034057F">
        <w:rPr>
          <w:rFonts w:ascii="Times New Roman" w:eastAsia="Times New Roman" w:hAnsi="Times New Roman" w:cs="Times New Roman"/>
          <w:noProof/>
          <w:sz w:val="28"/>
          <w:szCs w:val="28"/>
        </w:rPr>
        <w:lastRenderedPageBreak/>
        <w:drawing>
          <wp:inline distT="0" distB="0" distL="0" distR="0">
            <wp:extent cx="422105" cy="361107"/>
            <wp:effectExtent l="38100" t="0" r="16045" b="96093"/>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421260" cy="36038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7C64CD" w:rsidRPr="00C55F33" w:rsidRDefault="007C64CD" w:rsidP="0034057F">
      <w:pPr>
        <w:pStyle w:val="a6"/>
        <w:jc w:val="center"/>
        <w:rPr>
          <w:rFonts w:ascii="Times New Roman" w:hAnsi="Times New Roman" w:cs="Times New Roman"/>
          <w:sz w:val="28"/>
          <w:szCs w:val="28"/>
        </w:rPr>
      </w:pPr>
      <w:r w:rsidRPr="00C55F33">
        <w:rPr>
          <w:rFonts w:ascii="Times New Roman" w:hAnsi="Times New Roman" w:cs="Times New Roman"/>
          <w:sz w:val="28"/>
          <w:szCs w:val="28"/>
        </w:rPr>
        <w:t>ОТДЕЛ АРХИТЕКТУРЫ И ГРАДОСТРОИТЕЛЬСТВА</w:t>
      </w:r>
    </w:p>
    <w:p w:rsidR="007C64CD" w:rsidRPr="00C55F33" w:rsidRDefault="007C64CD" w:rsidP="0034057F">
      <w:pPr>
        <w:pStyle w:val="a6"/>
        <w:jc w:val="center"/>
        <w:rPr>
          <w:rFonts w:ascii="Times New Roman" w:hAnsi="Times New Roman" w:cs="Times New Roman"/>
          <w:bCs/>
          <w:caps/>
          <w:sz w:val="28"/>
          <w:szCs w:val="28"/>
        </w:rPr>
      </w:pPr>
      <w:r w:rsidRPr="00C55F33">
        <w:rPr>
          <w:rFonts w:ascii="Times New Roman" w:hAnsi="Times New Roman" w:cs="Times New Roman"/>
          <w:bCs/>
          <w:caps/>
          <w:sz w:val="28"/>
          <w:szCs w:val="28"/>
        </w:rPr>
        <w:t>АдминистрациИ мР «Кизилюртовский район»</w:t>
      </w:r>
    </w:p>
    <w:p w:rsidR="007C64CD" w:rsidRPr="00465E11" w:rsidRDefault="007C64CD" w:rsidP="0034057F">
      <w:pPr>
        <w:pStyle w:val="a6"/>
        <w:rPr>
          <w:bCs/>
          <w:caps/>
        </w:rPr>
      </w:pPr>
      <w:r>
        <w:rPr>
          <w:bCs/>
          <w:caps/>
          <w:color w:val="000080"/>
        </w:rPr>
        <w:tab/>
      </w:r>
      <w:r w:rsidR="000728C1" w:rsidRPr="000728C1">
        <w:rPr>
          <w:color w:val="000080"/>
          <w:sz w:val="24"/>
        </w:rPr>
        <w:pict>
          <v:line id="_x0000_s1026" style="position:absolute;flip:y;z-index:251660288;mso-position-horizontal-relative:text;mso-position-vertical-relative:text" from="0,2.2pt" to="485.95pt,2.25pt" strokeweight="3pt">
            <v:stroke linestyle="thickThin"/>
          </v:line>
        </w:pict>
      </w:r>
    </w:p>
    <w:p w:rsidR="007C64CD" w:rsidRPr="00465E11" w:rsidRDefault="007C64CD" w:rsidP="007C64CD">
      <w:pPr>
        <w:pStyle w:val="a6"/>
        <w:jc w:val="center"/>
        <w:rPr>
          <w:color w:val="00005D"/>
          <w:sz w:val="16"/>
          <w:szCs w:val="16"/>
        </w:rPr>
      </w:pPr>
      <w:r w:rsidRPr="00465E11">
        <w:rPr>
          <w:color w:val="00005D"/>
          <w:sz w:val="16"/>
          <w:szCs w:val="16"/>
        </w:rPr>
        <w:t>ИНН 0546020985, ОГР</w:t>
      </w:r>
      <w:r w:rsidR="005C67B6">
        <w:rPr>
          <w:color w:val="00005D"/>
          <w:sz w:val="16"/>
          <w:szCs w:val="16"/>
        </w:rPr>
        <w:t>Н</w:t>
      </w:r>
      <w:r w:rsidRPr="00465E11">
        <w:rPr>
          <w:color w:val="00005D"/>
          <w:sz w:val="16"/>
          <w:szCs w:val="16"/>
        </w:rPr>
        <w:t xml:space="preserve"> 1020502236985; </w:t>
      </w:r>
      <w:r w:rsidR="00C55F33">
        <w:rPr>
          <w:color w:val="00005D"/>
          <w:sz w:val="16"/>
          <w:szCs w:val="16"/>
        </w:rPr>
        <w:t xml:space="preserve"> 368124  Российская Федерация, Республика Дагестан, </w:t>
      </w:r>
      <w:proofErr w:type="gramStart"/>
      <w:r w:rsidR="00C55F33">
        <w:rPr>
          <w:color w:val="00005D"/>
          <w:sz w:val="16"/>
          <w:szCs w:val="16"/>
        </w:rPr>
        <w:t>г</w:t>
      </w:r>
      <w:proofErr w:type="gramEnd"/>
      <w:r w:rsidR="00C55F33">
        <w:rPr>
          <w:color w:val="00005D"/>
          <w:sz w:val="16"/>
          <w:szCs w:val="16"/>
        </w:rPr>
        <w:t xml:space="preserve">. Кизилюрт, </w:t>
      </w:r>
      <w:r w:rsidRPr="00465E11">
        <w:rPr>
          <w:color w:val="00005D"/>
          <w:sz w:val="16"/>
          <w:szCs w:val="16"/>
        </w:rPr>
        <w:t>ул. Гагарина 52 «а</w:t>
      </w:r>
      <w:r w:rsidR="00C55F33">
        <w:rPr>
          <w:color w:val="00005D"/>
          <w:sz w:val="16"/>
          <w:szCs w:val="16"/>
        </w:rPr>
        <w:t>».</w:t>
      </w:r>
    </w:p>
    <w:p w:rsidR="007C64CD" w:rsidRPr="008C747B" w:rsidRDefault="007C64CD" w:rsidP="007C64CD">
      <w:pPr>
        <w:jc w:val="center"/>
        <w:rPr>
          <w:rFonts w:ascii="Times New Roman" w:hAnsi="Times New Roman"/>
          <w:color w:val="00005D"/>
          <w:sz w:val="20"/>
          <w:szCs w:val="24"/>
        </w:rPr>
      </w:pPr>
    </w:p>
    <w:p w:rsidR="007C64CD" w:rsidRDefault="007C64CD" w:rsidP="007C64CD">
      <w:pPr>
        <w:tabs>
          <w:tab w:val="left" w:pos="1110"/>
        </w:tabs>
        <w:rPr>
          <w:rFonts w:ascii="Times New Roman" w:hAnsi="Times New Roman" w:cs="Times New Roman"/>
          <w:b/>
          <w:sz w:val="28"/>
          <w:szCs w:val="28"/>
        </w:rPr>
      </w:pPr>
    </w:p>
    <w:p w:rsidR="007F0B6F" w:rsidRDefault="007E2AF7" w:rsidP="007C6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w:t>
      </w:r>
    </w:p>
    <w:p w:rsidR="007E2AF7" w:rsidRPr="006661A9" w:rsidRDefault="007E2AF7" w:rsidP="00340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7F0B6F" w:rsidRPr="007F0B6F" w:rsidRDefault="007E2AF7" w:rsidP="007F0B6F">
      <w:pPr>
        <w:pStyle w:val="a6"/>
        <w:jc w:val="right"/>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Приложение N 2 </w:t>
      </w:r>
      <w:r w:rsidRPr="006661A9">
        <w:rPr>
          <w:rFonts w:ascii="Times New Roman" w:eastAsia="Times New Roman" w:hAnsi="Times New Roman" w:cs="Times New Roman"/>
          <w:sz w:val="28"/>
          <w:szCs w:val="28"/>
        </w:rPr>
        <w:br/>
      </w:r>
      <w:r w:rsidR="007F0B6F" w:rsidRPr="007F0B6F">
        <w:rPr>
          <w:rFonts w:ascii="Times New Roman" w:eastAsia="Times New Roman" w:hAnsi="Times New Roman" w:cs="Times New Roman"/>
          <w:sz w:val="28"/>
          <w:szCs w:val="28"/>
        </w:rPr>
        <w:t xml:space="preserve">к Постановлению главы администрации </w:t>
      </w:r>
    </w:p>
    <w:p w:rsidR="007F0B6F" w:rsidRPr="007F0B6F" w:rsidRDefault="007F0B6F" w:rsidP="007F0B6F">
      <w:pPr>
        <w:pStyle w:val="a6"/>
        <w:jc w:val="right"/>
        <w:rPr>
          <w:rFonts w:ascii="Times New Roman" w:eastAsia="Times New Roman" w:hAnsi="Times New Roman" w:cs="Times New Roman"/>
          <w:sz w:val="28"/>
          <w:szCs w:val="28"/>
        </w:rPr>
      </w:pPr>
      <w:r w:rsidRPr="007F0B6F">
        <w:rPr>
          <w:rFonts w:ascii="Times New Roman" w:eastAsia="Times New Roman" w:hAnsi="Times New Roman" w:cs="Times New Roman"/>
          <w:sz w:val="28"/>
          <w:szCs w:val="28"/>
        </w:rPr>
        <w:t xml:space="preserve">№___ от «____»_______2015г. </w:t>
      </w:r>
    </w:p>
    <w:p w:rsidR="007F0B6F" w:rsidRPr="007F0B6F" w:rsidRDefault="007F0B6F" w:rsidP="007F0B6F">
      <w:pPr>
        <w:pStyle w:val="a6"/>
        <w:jc w:val="right"/>
        <w:rPr>
          <w:rFonts w:ascii="Times New Roman" w:hAnsi="Times New Roman" w:cs="Times New Roman"/>
          <w:sz w:val="28"/>
          <w:szCs w:val="28"/>
        </w:rPr>
      </w:pPr>
      <w:r w:rsidRPr="007F0B6F">
        <w:rPr>
          <w:rFonts w:ascii="Times New Roman" w:eastAsia="Times New Roman" w:hAnsi="Times New Roman" w:cs="Times New Roman"/>
          <w:sz w:val="28"/>
          <w:szCs w:val="28"/>
        </w:rPr>
        <w:t xml:space="preserve"> </w:t>
      </w:r>
      <w:r w:rsidRPr="007F0B6F">
        <w:rPr>
          <w:rFonts w:ascii="Times New Roman" w:hAnsi="Times New Roman" w:cs="Times New Roman"/>
          <w:sz w:val="28"/>
          <w:szCs w:val="28"/>
        </w:rPr>
        <w:t>«Об утверждении Положения о порядке осуществления</w:t>
      </w:r>
    </w:p>
    <w:p w:rsidR="007F0B6F" w:rsidRPr="007F0B6F" w:rsidRDefault="007F0B6F" w:rsidP="007F0B6F">
      <w:pPr>
        <w:pStyle w:val="a6"/>
        <w:jc w:val="right"/>
        <w:rPr>
          <w:rFonts w:ascii="Times New Roman" w:hAnsi="Times New Roman" w:cs="Times New Roman"/>
          <w:sz w:val="28"/>
          <w:szCs w:val="28"/>
        </w:rPr>
      </w:pPr>
      <w:r w:rsidRPr="007F0B6F">
        <w:rPr>
          <w:rFonts w:ascii="Times New Roman" w:hAnsi="Times New Roman" w:cs="Times New Roman"/>
          <w:sz w:val="28"/>
          <w:szCs w:val="28"/>
        </w:rPr>
        <w:t xml:space="preserve"> муниципального земельного контроля на территории </w:t>
      </w:r>
    </w:p>
    <w:p w:rsidR="0034057F" w:rsidRPr="00C55F33" w:rsidRDefault="007F0B6F" w:rsidP="00C55F33">
      <w:pPr>
        <w:pStyle w:val="a6"/>
        <w:jc w:val="right"/>
        <w:rPr>
          <w:rFonts w:ascii="Times New Roman" w:hAnsi="Times New Roman" w:cs="Times New Roman"/>
          <w:sz w:val="28"/>
          <w:szCs w:val="28"/>
        </w:rPr>
      </w:pPr>
      <w:r w:rsidRPr="007F0B6F">
        <w:rPr>
          <w:rFonts w:ascii="Times New Roman" w:hAnsi="Times New Roman" w:cs="Times New Roman"/>
          <w:sz w:val="28"/>
          <w:szCs w:val="28"/>
        </w:rPr>
        <w:t>МР «Кизилюртовский район»</w:t>
      </w:r>
    </w:p>
    <w:p w:rsidR="007E2AF7" w:rsidRPr="006661A9" w:rsidRDefault="007E2AF7" w:rsidP="00E0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РАСПОРЯЖЕНИЕ N ____</w:t>
      </w:r>
    </w:p>
    <w:p w:rsidR="007E2AF7" w:rsidRPr="006661A9" w:rsidRDefault="007E2AF7" w:rsidP="00E0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О ПРОВЕДЕНИИ ______________</w:t>
      </w:r>
      <w:r w:rsidR="0034057F">
        <w:rPr>
          <w:rFonts w:ascii="Times New Roman" w:eastAsia="Times New Roman" w:hAnsi="Times New Roman" w:cs="Times New Roman"/>
          <w:sz w:val="28"/>
          <w:szCs w:val="28"/>
        </w:rPr>
        <w:t>_____</w:t>
      </w:r>
      <w:r w:rsidRPr="006661A9">
        <w:rPr>
          <w:rFonts w:ascii="Times New Roman" w:eastAsia="Times New Roman" w:hAnsi="Times New Roman" w:cs="Times New Roman"/>
          <w:sz w:val="28"/>
          <w:szCs w:val="28"/>
        </w:rPr>
        <w:t>ПРОВЕРКИ</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(плановой/внеплановой, документарной/выездной)</w:t>
      </w:r>
    </w:p>
    <w:p w:rsidR="007E2AF7" w:rsidRPr="006661A9" w:rsidRDefault="007E2AF7" w:rsidP="00340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юридического лица, индивидуального предпринимателя</w:t>
      </w:r>
    </w:p>
    <w:p w:rsidR="007E2AF7" w:rsidRPr="0034057F" w:rsidRDefault="007E2AF7" w:rsidP="00C55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2"/>
          <w:szCs w:val="28"/>
        </w:rPr>
      </w:pPr>
      <w:r w:rsidRPr="006661A9">
        <w:rPr>
          <w:rFonts w:ascii="Times New Roman" w:eastAsia="Times New Roman" w:hAnsi="Times New Roman" w:cs="Times New Roman"/>
          <w:sz w:val="28"/>
          <w:szCs w:val="28"/>
        </w:rPr>
        <w:t xml:space="preserve">    </w:t>
      </w:r>
    </w:p>
    <w:p w:rsidR="007E2AF7" w:rsidRPr="006661A9" w:rsidRDefault="00C55F33"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7E2AF7" w:rsidRPr="006661A9">
        <w:rPr>
          <w:rFonts w:ascii="Times New Roman" w:eastAsia="Times New Roman" w:hAnsi="Times New Roman" w:cs="Times New Roman"/>
          <w:sz w:val="28"/>
          <w:szCs w:val="28"/>
        </w:rPr>
        <w:t>уководствуясь  ст. 72  Земельного  кодекса РФ,  на основании  Положения  о</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roofErr w:type="gramStart"/>
      <w:r w:rsidRPr="006661A9">
        <w:rPr>
          <w:rFonts w:ascii="Times New Roman" w:eastAsia="Times New Roman" w:hAnsi="Times New Roman" w:cs="Times New Roman"/>
          <w:sz w:val="28"/>
          <w:szCs w:val="28"/>
        </w:rPr>
        <w:t>порядке</w:t>
      </w:r>
      <w:proofErr w:type="gramEnd"/>
      <w:r w:rsidRPr="006661A9">
        <w:rPr>
          <w:rFonts w:ascii="Times New Roman" w:eastAsia="Times New Roman" w:hAnsi="Times New Roman" w:cs="Times New Roman"/>
          <w:sz w:val="28"/>
          <w:szCs w:val="28"/>
        </w:rPr>
        <w:t xml:space="preserve">  осуществления  муниципального  земельного  контроля  на </w:t>
      </w:r>
      <w:proofErr w:type="spellStart"/>
      <w:r w:rsidRPr="006661A9">
        <w:rPr>
          <w:rFonts w:ascii="Times New Roman" w:eastAsia="Times New Roman" w:hAnsi="Times New Roman" w:cs="Times New Roman"/>
          <w:sz w:val="28"/>
          <w:szCs w:val="28"/>
        </w:rPr>
        <w:t>территории</w:t>
      </w:r>
      <w:r w:rsidR="00485F01">
        <w:rPr>
          <w:rFonts w:ascii="Times New Roman" w:eastAsia="Times New Roman" w:hAnsi="Times New Roman" w:cs="Times New Roman"/>
          <w:sz w:val="28"/>
          <w:szCs w:val="28"/>
        </w:rPr>
        <w:t>МР</w:t>
      </w:r>
      <w:proofErr w:type="spellEnd"/>
      <w:r w:rsidR="00485F01">
        <w:rPr>
          <w:rFonts w:ascii="Times New Roman" w:eastAsia="Times New Roman" w:hAnsi="Times New Roman" w:cs="Times New Roman"/>
          <w:sz w:val="28"/>
          <w:szCs w:val="28"/>
        </w:rPr>
        <w:t xml:space="preserve"> «Кизилюртовский район»</w:t>
      </w:r>
      <w:r w:rsidRPr="006661A9">
        <w:rPr>
          <w:rFonts w:ascii="Times New Roman" w:eastAsia="Times New Roman" w:hAnsi="Times New Roman" w:cs="Times New Roman"/>
          <w:sz w:val="28"/>
          <w:szCs w:val="28"/>
        </w:rPr>
        <w:t xml:space="preserve">   </w:t>
      </w:r>
      <w:r w:rsidR="00C55F33">
        <w:rPr>
          <w:rFonts w:ascii="Times New Roman" w:eastAsia="Times New Roman" w:hAnsi="Times New Roman" w:cs="Times New Roman"/>
          <w:sz w:val="28"/>
          <w:szCs w:val="28"/>
        </w:rPr>
        <w:t xml:space="preserve"> </w:t>
      </w:r>
      <w:proofErr w:type="spellStart"/>
      <w:r w:rsidR="00C55F33">
        <w:rPr>
          <w:rFonts w:ascii="Times New Roman" w:eastAsia="Times New Roman" w:hAnsi="Times New Roman" w:cs="Times New Roman"/>
          <w:sz w:val="28"/>
          <w:szCs w:val="28"/>
        </w:rPr>
        <w:t>вцелях</w:t>
      </w:r>
      <w:proofErr w:type="spellEnd"/>
      <w:r w:rsidR="00C55F33">
        <w:rPr>
          <w:rFonts w:ascii="Times New Roman" w:eastAsia="Times New Roman" w:hAnsi="Times New Roman" w:cs="Times New Roman"/>
          <w:sz w:val="28"/>
          <w:szCs w:val="28"/>
        </w:rPr>
        <w:t xml:space="preserve"> проведения проверки соблюдения земельного законодательства </w:t>
      </w:r>
      <w:r w:rsidR="0034057F">
        <w:rPr>
          <w:rFonts w:ascii="Times New Roman" w:eastAsia="Times New Roman" w:hAnsi="Times New Roman" w:cs="Times New Roman"/>
          <w:sz w:val="28"/>
          <w:szCs w:val="28"/>
        </w:rPr>
        <w:t xml:space="preserve"> </w:t>
      </w:r>
    </w:p>
    <w:p w:rsidR="009C3368" w:rsidRPr="009C3368" w:rsidRDefault="007E2AF7" w:rsidP="009C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rPr>
      </w:pPr>
      <w:proofErr w:type="gramStart"/>
      <w:r w:rsidRPr="006661A9">
        <w:rPr>
          <w:rFonts w:ascii="Times New Roman" w:eastAsia="Times New Roman" w:hAnsi="Times New Roman" w:cs="Times New Roman"/>
          <w:sz w:val="28"/>
          <w:szCs w:val="28"/>
        </w:rPr>
        <w:t xml:space="preserve">__________________________________________________________________    </w:t>
      </w:r>
      <w:r w:rsidR="009C3368" w:rsidRPr="006661A9">
        <w:rPr>
          <w:rFonts w:ascii="Times New Roman" w:eastAsia="Times New Roman" w:hAnsi="Times New Roman" w:cs="Times New Roman"/>
          <w:sz w:val="28"/>
          <w:szCs w:val="28"/>
        </w:rPr>
        <w:t xml:space="preserve">    </w:t>
      </w:r>
      <w:r w:rsidR="009C3368" w:rsidRPr="009C3368">
        <w:rPr>
          <w:rFonts w:ascii="Times New Roman" w:eastAsia="Times New Roman" w:hAnsi="Times New Roman" w:cs="Times New Roman"/>
          <w:sz w:val="18"/>
          <w:szCs w:val="18"/>
        </w:rPr>
        <w:t>(полное и (в случае, если имеется) сокращенное наименование, в том</w:t>
      </w:r>
      <w:r w:rsidR="009C3368">
        <w:rPr>
          <w:rFonts w:ascii="Times New Roman" w:eastAsia="Times New Roman" w:hAnsi="Times New Roman" w:cs="Times New Roman"/>
          <w:sz w:val="18"/>
          <w:szCs w:val="18"/>
        </w:rPr>
        <w:t xml:space="preserve"> </w:t>
      </w:r>
      <w:r w:rsidR="009C3368" w:rsidRPr="009C3368">
        <w:rPr>
          <w:rFonts w:ascii="Times New Roman" w:eastAsia="Times New Roman" w:hAnsi="Times New Roman" w:cs="Times New Roman"/>
          <w:sz w:val="18"/>
          <w:szCs w:val="18"/>
        </w:rPr>
        <w:t xml:space="preserve"> числе фирменное наименование, адрес (место нахождения) постоянно</w:t>
      </w:r>
      <w:r w:rsidR="009C3368">
        <w:rPr>
          <w:rFonts w:ascii="Times New Roman" w:eastAsia="Times New Roman" w:hAnsi="Times New Roman" w:cs="Times New Roman"/>
          <w:sz w:val="18"/>
          <w:szCs w:val="18"/>
        </w:rPr>
        <w:t xml:space="preserve"> </w:t>
      </w:r>
      <w:r w:rsidR="009C3368" w:rsidRPr="009C3368">
        <w:rPr>
          <w:rFonts w:ascii="Times New Roman" w:eastAsia="Times New Roman" w:hAnsi="Times New Roman" w:cs="Times New Roman"/>
          <w:sz w:val="18"/>
          <w:szCs w:val="18"/>
        </w:rPr>
        <w:t>действующего исполнительного органа юридического лица, государственный</w:t>
      </w:r>
      <w:proofErr w:type="gramEnd"/>
    </w:p>
    <w:p w:rsidR="009C3368" w:rsidRPr="009C3368" w:rsidRDefault="009C3368" w:rsidP="009C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rPr>
      </w:pPr>
      <w:r w:rsidRPr="009C3368">
        <w:rPr>
          <w:rFonts w:ascii="Times New Roman" w:eastAsia="Times New Roman" w:hAnsi="Times New Roman" w:cs="Times New Roman"/>
          <w:sz w:val="18"/>
          <w:szCs w:val="18"/>
        </w:rPr>
        <w:t>регистрационный номер записи о государственной регистрации юридического</w:t>
      </w:r>
      <w:r>
        <w:rPr>
          <w:rFonts w:ascii="Times New Roman" w:eastAsia="Times New Roman" w:hAnsi="Times New Roman" w:cs="Times New Roman"/>
          <w:sz w:val="18"/>
          <w:szCs w:val="18"/>
        </w:rPr>
        <w:t xml:space="preserve"> </w:t>
      </w:r>
      <w:r w:rsidRPr="009C3368">
        <w:rPr>
          <w:rFonts w:ascii="Times New Roman" w:eastAsia="Times New Roman" w:hAnsi="Times New Roman" w:cs="Times New Roman"/>
          <w:sz w:val="18"/>
          <w:szCs w:val="18"/>
        </w:rPr>
        <w:t xml:space="preserve"> лица/фамилия, имя и (в случае, если имеется) отчество, место жительства</w:t>
      </w:r>
      <w:r>
        <w:rPr>
          <w:rFonts w:ascii="Times New Roman" w:eastAsia="Times New Roman" w:hAnsi="Times New Roman" w:cs="Times New Roman"/>
          <w:sz w:val="18"/>
          <w:szCs w:val="18"/>
        </w:rPr>
        <w:t xml:space="preserve"> </w:t>
      </w:r>
      <w:r w:rsidRPr="009C3368">
        <w:rPr>
          <w:rFonts w:ascii="Times New Roman" w:eastAsia="Times New Roman" w:hAnsi="Times New Roman" w:cs="Times New Roman"/>
          <w:sz w:val="18"/>
          <w:szCs w:val="18"/>
        </w:rPr>
        <w:t xml:space="preserve"> индивидуального предпринимателя, государственный регистрационный номер</w:t>
      </w:r>
    </w:p>
    <w:p w:rsidR="007E2AF7" w:rsidRPr="009C3368" w:rsidRDefault="009C3368" w:rsidP="009C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rPr>
      </w:pPr>
      <w:r w:rsidRPr="009C3368">
        <w:rPr>
          <w:rFonts w:ascii="Times New Roman" w:eastAsia="Times New Roman" w:hAnsi="Times New Roman" w:cs="Times New Roman"/>
          <w:sz w:val="18"/>
          <w:szCs w:val="18"/>
        </w:rPr>
        <w:t>записи о государственной регистрации индивидуального предпринимателя</w:t>
      </w:r>
      <w:r>
        <w:rPr>
          <w:rFonts w:ascii="Times New Roman" w:eastAsia="Times New Roman" w:hAnsi="Times New Roman" w:cs="Times New Roman"/>
          <w:sz w:val="18"/>
          <w:szCs w:val="18"/>
        </w:rPr>
        <w:t xml:space="preserve"> </w:t>
      </w:r>
      <w:r w:rsidRPr="009C3368">
        <w:rPr>
          <w:rFonts w:ascii="Times New Roman" w:eastAsia="Times New Roman" w:hAnsi="Times New Roman" w:cs="Times New Roman"/>
          <w:sz w:val="18"/>
          <w:szCs w:val="18"/>
        </w:rPr>
        <w:t xml:space="preserve"> идентификационный номер налогоплательщика; номер реестровой записи и дата</w:t>
      </w:r>
      <w:r>
        <w:rPr>
          <w:rFonts w:ascii="Times New Roman" w:eastAsia="Times New Roman" w:hAnsi="Times New Roman" w:cs="Times New Roman"/>
          <w:sz w:val="18"/>
          <w:szCs w:val="18"/>
        </w:rPr>
        <w:t xml:space="preserve"> </w:t>
      </w:r>
      <w:r w:rsidRPr="009C3368">
        <w:rPr>
          <w:rFonts w:ascii="Times New Roman" w:eastAsia="Times New Roman" w:hAnsi="Times New Roman" w:cs="Times New Roman"/>
          <w:sz w:val="18"/>
          <w:szCs w:val="18"/>
        </w:rPr>
        <w:t xml:space="preserve"> включения сведений в реестр субъектов малого   или среднего предпринимательства)</w:t>
      </w:r>
      <w:r>
        <w:rPr>
          <w:rFonts w:ascii="Times New Roman" w:eastAsia="Times New Roman" w:hAnsi="Times New Roman" w:cs="Times New Roman"/>
          <w:szCs w:val="28"/>
        </w:rPr>
        <w:t xml:space="preserve">  </w:t>
      </w:r>
      <w:r w:rsidR="007E2AF7" w:rsidRPr="006661A9">
        <w:rPr>
          <w:rFonts w:ascii="Times New Roman" w:eastAsia="Times New Roman" w:hAnsi="Times New Roman" w:cs="Times New Roman"/>
          <w:sz w:val="28"/>
          <w:szCs w:val="28"/>
        </w:rPr>
        <w:t>на земельном участке, расположенном по адресу: ___________________________</w:t>
      </w:r>
      <w:r w:rsidR="0034057F">
        <w:rPr>
          <w:rFonts w:ascii="Times New Roman" w:eastAsia="Times New Roman" w:hAnsi="Times New Roman" w:cs="Times New Roman"/>
          <w:sz w:val="28"/>
          <w:szCs w:val="28"/>
        </w:rPr>
        <w:t>_______________________________________</w:t>
      </w:r>
      <w:r w:rsidR="007E2AF7" w:rsidRPr="006661A9">
        <w:rPr>
          <w:rFonts w:ascii="Times New Roman" w:eastAsia="Times New Roman" w:hAnsi="Times New Roman" w:cs="Times New Roman"/>
          <w:sz w:val="28"/>
          <w:szCs w:val="28"/>
        </w:rPr>
        <w:t>,</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площадью </w:t>
      </w:r>
      <w:proofErr w:type="spellStart"/>
      <w:r w:rsidRPr="006661A9">
        <w:rPr>
          <w:rFonts w:ascii="Times New Roman" w:eastAsia="Times New Roman" w:hAnsi="Times New Roman" w:cs="Times New Roman"/>
          <w:sz w:val="28"/>
          <w:szCs w:val="28"/>
        </w:rPr>
        <w:t>________________________кв</w:t>
      </w:r>
      <w:proofErr w:type="spellEnd"/>
      <w:r w:rsidRPr="006661A9">
        <w:rPr>
          <w:rFonts w:ascii="Times New Roman" w:eastAsia="Times New Roman" w:hAnsi="Times New Roman" w:cs="Times New Roman"/>
          <w:sz w:val="28"/>
          <w:szCs w:val="28"/>
        </w:rPr>
        <w:t>. м ____________________________________</w:t>
      </w:r>
      <w:r w:rsidR="0034057F">
        <w:rPr>
          <w:rFonts w:ascii="Times New Roman" w:eastAsia="Times New Roman" w:hAnsi="Times New Roman" w:cs="Times New Roman"/>
          <w:sz w:val="28"/>
          <w:szCs w:val="28"/>
        </w:rPr>
        <w:t>______________________________</w:t>
      </w:r>
    </w:p>
    <w:p w:rsidR="007E2AF7" w:rsidRPr="006661A9" w:rsidRDefault="007E2AF7" w:rsidP="00340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34057F">
        <w:rPr>
          <w:rFonts w:ascii="Times New Roman" w:eastAsia="Times New Roman" w:hAnsi="Times New Roman" w:cs="Times New Roman"/>
          <w:sz w:val="18"/>
          <w:szCs w:val="28"/>
        </w:rPr>
        <w:t>(сведения о земельном участке</w:t>
      </w:r>
      <w:r w:rsidR="0034057F" w:rsidRPr="0034057F">
        <w:rPr>
          <w:rFonts w:ascii="Times New Roman" w:eastAsia="Times New Roman" w:hAnsi="Times New Roman" w:cs="Times New Roman"/>
          <w:sz w:val="18"/>
          <w:szCs w:val="28"/>
        </w:rPr>
        <w:t>)</w:t>
      </w:r>
      <w:r w:rsidRPr="0034057F">
        <w:rPr>
          <w:rFonts w:ascii="Times New Roman" w:eastAsia="Times New Roman" w:hAnsi="Times New Roman" w:cs="Times New Roman"/>
          <w:sz w:val="18"/>
          <w:szCs w:val="28"/>
        </w:rPr>
        <w:t>:</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sidR="0034057F">
        <w:rPr>
          <w:rFonts w:ascii="Times New Roman" w:eastAsia="Times New Roman" w:hAnsi="Times New Roman" w:cs="Times New Roman"/>
          <w:sz w:val="28"/>
          <w:szCs w:val="28"/>
        </w:rPr>
        <w:t>_______________________</w:t>
      </w:r>
    </w:p>
    <w:p w:rsidR="007E2AF7" w:rsidRPr="0034057F" w:rsidRDefault="007E2AF7" w:rsidP="00340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28"/>
        </w:rPr>
      </w:pPr>
      <w:r w:rsidRPr="0034057F">
        <w:rPr>
          <w:rFonts w:ascii="Times New Roman" w:eastAsia="Times New Roman" w:hAnsi="Times New Roman" w:cs="Times New Roman"/>
          <w:sz w:val="18"/>
          <w:szCs w:val="28"/>
        </w:rPr>
        <w:t>вид разрешенного использования, кадастровый номер, вид права,</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sidR="0034057F">
        <w:rPr>
          <w:rFonts w:ascii="Times New Roman" w:eastAsia="Times New Roman" w:hAnsi="Times New Roman" w:cs="Times New Roman"/>
          <w:sz w:val="28"/>
          <w:szCs w:val="28"/>
        </w:rPr>
        <w:t>_______________________</w:t>
      </w:r>
    </w:p>
    <w:p w:rsidR="007E2AF7" w:rsidRPr="006661A9" w:rsidRDefault="007E2AF7" w:rsidP="00340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34057F">
        <w:rPr>
          <w:rFonts w:ascii="Times New Roman" w:eastAsia="Times New Roman" w:hAnsi="Times New Roman" w:cs="Times New Roman"/>
          <w:sz w:val="18"/>
          <w:szCs w:val="28"/>
        </w:rPr>
        <w:t>правоустанавливающие документы)</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sidR="0034057F">
        <w:rPr>
          <w:rFonts w:ascii="Times New Roman" w:eastAsia="Times New Roman" w:hAnsi="Times New Roman" w:cs="Times New Roman"/>
          <w:sz w:val="28"/>
          <w:szCs w:val="28"/>
        </w:rPr>
        <w:t>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2. Назначить  лицо</w:t>
      </w:r>
      <w:proofErr w:type="gramStart"/>
      <w:r w:rsidRPr="006661A9">
        <w:rPr>
          <w:rFonts w:ascii="Times New Roman" w:eastAsia="Times New Roman" w:hAnsi="Times New Roman" w:cs="Times New Roman"/>
          <w:sz w:val="28"/>
          <w:szCs w:val="28"/>
        </w:rPr>
        <w:t>м(</w:t>
      </w:r>
      <w:proofErr w:type="spellStart"/>
      <w:proofErr w:type="gramEnd"/>
      <w:r w:rsidRPr="006661A9">
        <w:rPr>
          <w:rFonts w:ascii="Times New Roman" w:eastAsia="Times New Roman" w:hAnsi="Times New Roman" w:cs="Times New Roman"/>
          <w:sz w:val="28"/>
          <w:szCs w:val="28"/>
        </w:rPr>
        <w:t>ами</w:t>
      </w:r>
      <w:proofErr w:type="spellEnd"/>
      <w:r w:rsidRPr="006661A9">
        <w:rPr>
          <w:rFonts w:ascii="Times New Roman" w:eastAsia="Times New Roman" w:hAnsi="Times New Roman" w:cs="Times New Roman"/>
          <w:sz w:val="28"/>
          <w:szCs w:val="28"/>
        </w:rPr>
        <w:t>),  уполномоченным(</w:t>
      </w:r>
      <w:proofErr w:type="spellStart"/>
      <w:r w:rsidRPr="006661A9">
        <w:rPr>
          <w:rFonts w:ascii="Times New Roman" w:eastAsia="Times New Roman" w:hAnsi="Times New Roman" w:cs="Times New Roman"/>
          <w:sz w:val="28"/>
          <w:szCs w:val="28"/>
        </w:rPr>
        <w:t>ыми</w:t>
      </w:r>
      <w:proofErr w:type="spellEnd"/>
      <w:r w:rsidRPr="006661A9">
        <w:rPr>
          <w:rFonts w:ascii="Times New Roman" w:eastAsia="Times New Roman" w:hAnsi="Times New Roman" w:cs="Times New Roman"/>
          <w:sz w:val="28"/>
          <w:szCs w:val="28"/>
        </w:rPr>
        <w:t>)  на проведение проверки:</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sidR="0034057F">
        <w:rPr>
          <w:rFonts w:ascii="Times New Roman" w:eastAsia="Times New Roman" w:hAnsi="Times New Roman" w:cs="Times New Roman"/>
          <w:sz w:val="28"/>
          <w:szCs w:val="28"/>
        </w:rPr>
        <w:t>_______________________</w:t>
      </w:r>
    </w:p>
    <w:p w:rsidR="007E2AF7" w:rsidRPr="0034057F" w:rsidRDefault="007E2AF7" w:rsidP="00340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8"/>
        </w:rPr>
      </w:pPr>
      <w:r w:rsidRPr="0034057F">
        <w:rPr>
          <w:rFonts w:ascii="Times New Roman" w:eastAsia="Times New Roman" w:hAnsi="Times New Roman" w:cs="Times New Roman"/>
          <w:sz w:val="20"/>
          <w:szCs w:val="28"/>
        </w:rPr>
        <w:t>(Ф.И.О.)</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3.  Привлечь к проведению проверки в качестве экспертов, представителей</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экспертных организаций следующих л</w:t>
      </w:r>
      <w:r w:rsidR="0034057F">
        <w:rPr>
          <w:rFonts w:ascii="Times New Roman" w:eastAsia="Times New Roman" w:hAnsi="Times New Roman" w:cs="Times New Roman"/>
          <w:sz w:val="28"/>
          <w:szCs w:val="28"/>
        </w:rPr>
        <w:t xml:space="preserve">иц: </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lastRenderedPageBreak/>
        <w:t>___________________________________________</w:t>
      </w:r>
      <w:r w:rsidR="0034057F">
        <w:rPr>
          <w:rFonts w:ascii="Times New Roman" w:eastAsia="Times New Roman" w:hAnsi="Times New Roman" w:cs="Times New Roman"/>
          <w:sz w:val="28"/>
          <w:szCs w:val="28"/>
        </w:rPr>
        <w:t>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sidR="0034057F">
        <w:rPr>
          <w:rFonts w:ascii="Times New Roman" w:eastAsia="Times New Roman" w:hAnsi="Times New Roman" w:cs="Times New Roman"/>
          <w:sz w:val="28"/>
          <w:szCs w:val="28"/>
        </w:rPr>
        <w:t>_______________________</w:t>
      </w:r>
    </w:p>
    <w:p w:rsidR="007E2AF7" w:rsidRPr="0034057F" w:rsidRDefault="007E2AF7" w:rsidP="00340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8"/>
        </w:rPr>
      </w:pPr>
      <w:proofErr w:type="gramStart"/>
      <w:r w:rsidRPr="0034057F">
        <w:rPr>
          <w:rFonts w:ascii="Times New Roman" w:eastAsia="Times New Roman" w:hAnsi="Times New Roman" w:cs="Times New Roman"/>
          <w:sz w:val="20"/>
          <w:szCs w:val="28"/>
        </w:rPr>
        <w:t>(фамилия, имя, отчество (в случае, если имеется), должности</w:t>
      </w:r>
      <w:proofErr w:type="gramEnd"/>
    </w:p>
    <w:p w:rsidR="007E2AF7" w:rsidRPr="0034057F" w:rsidRDefault="007E2AF7" w:rsidP="00340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8"/>
        </w:rPr>
      </w:pPr>
      <w:r w:rsidRPr="0034057F">
        <w:rPr>
          <w:rFonts w:ascii="Times New Roman" w:eastAsia="Times New Roman" w:hAnsi="Times New Roman" w:cs="Times New Roman"/>
          <w:sz w:val="20"/>
          <w:szCs w:val="28"/>
        </w:rPr>
        <w:t>привлекаемых к проведению проверки экспертов, представителей</w:t>
      </w:r>
    </w:p>
    <w:p w:rsidR="007E2AF7" w:rsidRPr="0034057F" w:rsidRDefault="007E2AF7" w:rsidP="00340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8"/>
        </w:rPr>
      </w:pPr>
      <w:r w:rsidRPr="0034057F">
        <w:rPr>
          <w:rFonts w:ascii="Times New Roman" w:eastAsia="Times New Roman" w:hAnsi="Times New Roman" w:cs="Times New Roman"/>
          <w:sz w:val="20"/>
          <w:szCs w:val="28"/>
        </w:rPr>
        <w:t>экспертных организаций)</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4. Установить, что:</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настоящая проверка проводится с целью: ________________________________</w:t>
      </w:r>
      <w:r w:rsidR="0034057F">
        <w:rPr>
          <w:rFonts w:ascii="Times New Roman" w:eastAsia="Times New Roman" w:hAnsi="Times New Roman" w:cs="Times New Roman"/>
          <w:sz w:val="28"/>
          <w:szCs w:val="28"/>
        </w:rPr>
        <w:t>__________________________________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sidR="0034057F">
        <w:rPr>
          <w:rFonts w:ascii="Times New Roman" w:eastAsia="Times New Roman" w:hAnsi="Times New Roman" w:cs="Times New Roman"/>
          <w:sz w:val="28"/>
          <w:szCs w:val="28"/>
        </w:rPr>
        <w:t>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sidR="0034057F">
        <w:rPr>
          <w:rFonts w:ascii="Times New Roman" w:eastAsia="Times New Roman" w:hAnsi="Times New Roman" w:cs="Times New Roman"/>
          <w:sz w:val="28"/>
          <w:szCs w:val="28"/>
        </w:rPr>
        <w:t>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При   установлении  целей  проводимой  проверки  указывается  следующая</w:t>
      </w:r>
      <w:r w:rsidR="0034057F">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информация:</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а) в случае проведения плановой проверки:</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  ссылка  на  ежегодный  план проведения плановых проверок с указанием</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способа его доведения до сведения заинтересованных лиц;</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б) в случае проведения внеплановой выездной проверки:</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  ссылка на реквизиты ранее выданного проверяемому лицу предписания об</w:t>
      </w:r>
      <w:r w:rsidR="005A12E9">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 xml:space="preserve">устранении выявленного нарушения, </w:t>
      </w:r>
      <w:proofErr w:type="gramStart"/>
      <w:r w:rsidRPr="006661A9">
        <w:rPr>
          <w:rFonts w:ascii="Times New Roman" w:eastAsia="Times New Roman" w:hAnsi="Times New Roman" w:cs="Times New Roman"/>
          <w:sz w:val="28"/>
          <w:szCs w:val="28"/>
        </w:rPr>
        <w:t>срок</w:t>
      </w:r>
      <w:proofErr w:type="gramEnd"/>
      <w:r w:rsidRPr="006661A9">
        <w:rPr>
          <w:rFonts w:ascii="Times New Roman" w:eastAsia="Times New Roman" w:hAnsi="Times New Roman" w:cs="Times New Roman"/>
          <w:sz w:val="28"/>
          <w:szCs w:val="28"/>
        </w:rPr>
        <w:t xml:space="preserve"> для исполнения которого истек;</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  ссылка на реквизиты обращ</w:t>
      </w:r>
      <w:r w:rsidR="005A12E9">
        <w:rPr>
          <w:rFonts w:ascii="Times New Roman" w:eastAsia="Times New Roman" w:hAnsi="Times New Roman" w:cs="Times New Roman"/>
          <w:sz w:val="28"/>
          <w:szCs w:val="28"/>
        </w:rPr>
        <w:t xml:space="preserve">ений и заявлений, поступивших в </w:t>
      </w:r>
      <w:r w:rsidRPr="006661A9">
        <w:rPr>
          <w:rFonts w:ascii="Times New Roman" w:eastAsia="Times New Roman" w:hAnsi="Times New Roman" w:cs="Times New Roman"/>
          <w:sz w:val="28"/>
          <w:szCs w:val="28"/>
        </w:rPr>
        <w:t>проверяющий</w:t>
      </w:r>
      <w:r w:rsidR="005A12E9">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 xml:space="preserve">орган;  </w:t>
      </w:r>
      <w:proofErr w:type="gramStart"/>
      <w:r w:rsidRPr="006661A9">
        <w:rPr>
          <w:rFonts w:ascii="Times New Roman" w:eastAsia="Times New Roman" w:hAnsi="Times New Roman" w:cs="Times New Roman"/>
          <w:sz w:val="28"/>
          <w:szCs w:val="28"/>
        </w:rPr>
        <w:t>краткое  изложение  информации  о  фактах  причинения  вреда жизни,</w:t>
      </w:r>
      <w:r w:rsidR="005A12E9">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здоровью граждан, вреда животным, растениям, окружающей среде, безопасности</w:t>
      </w:r>
      <w:r w:rsidR="005A12E9">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государства  или  возникновения  реальной  угрозы  причинения такого вреда,</w:t>
      </w:r>
      <w:r w:rsidR="005A12E9">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возникновения чрезвычайных ситуаций природного и техногенного характера или</w:t>
      </w:r>
      <w:r w:rsidR="005A12E9">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их угрозы, реквизиты и краткое изложение информации из заявления гражданина</w:t>
      </w:r>
      <w:r w:rsidR="005A12E9">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о  факте  нарушения  его прав, предоставленных законодательством Российской</w:t>
      </w:r>
      <w:r w:rsidR="005A12E9">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Федерации о правах потребителей;</w:t>
      </w:r>
      <w:proofErr w:type="gramEnd"/>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в)   в   случае   проведения  внеплановой  выездной  проверки,  которая</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назначается  в  отношении  субъекта малого и среднего предпринимательства и</w:t>
      </w:r>
      <w:r w:rsidR="005A12E9">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подлежит   согласованию   с  органами  прокуратуры,  но  в  целях  принятия</w:t>
      </w:r>
      <w:r w:rsidR="005A12E9">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неотложных  мер должна быть проведена незамедлительно в связи с причинением</w:t>
      </w:r>
      <w:r w:rsidR="005A12E9">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вреда  либо  нарушением проверяемых требований, если такое причинение вреда</w:t>
      </w:r>
      <w:r w:rsidR="005A12E9">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либо   нарушение   требований   обнаружено  непосредственно  в  момент  его</w:t>
      </w:r>
      <w:r w:rsidR="005A12E9">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совершения:</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w:t>
      </w:r>
      <w:proofErr w:type="gramStart"/>
      <w:r w:rsidRPr="006661A9">
        <w:rPr>
          <w:rFonts w:ascii="Times New Roman" w:eastAsia="Times New Roman" w:hAnsi="Times New Roman" w:cs="Times New Roman"/>
          <w:sz w:val="28"/>
          <w:szCs w:val="28"/>
        </w:rPr>
        <w:t>-  ссылка  на прилагаемую копию документа (рапорта, докладной записки и</w:t>
      </w:r>
      <w:proofErr w:type="gramEnd"/>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т.п.), </w:t>
      </w:r>
      <w:proofErr w:type="gramStart"/>
      <w:r w:rsidRPr="006661A9">
        <w:rPr>
          <w:rFonts w:ascii="Times New Roman" w:eastAsia="Times New Roman" w:hAnsi="Times New Roman" w:cs="Times New Roman"/>
          <w:sz w:val="28"/>
          <w:szCs w:val="28"/>
        </w:rPr>
        <w:t>представленного</w:t>
      </w:r>
      <w:proofErr w:type="gramEnd"/>
      <w:r w:rsidRPr="006661A9">
        <w:rPr>
          <w:rFonts w:ascii="Times New Roman" w:eastAsia="Times New Roman" w:hAnsi="Times New Roman" w:cs="Times New Roman"/>
          <w:sz w:val="28"/>
          <w:szCs w:val="28"/>
        </w:rPr>
        <w:t xml:space="preserve"> должностным лицом, обнаружившим нарушение.</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5. Задачами настоящей проверки являются: ______________________________</w:t>
      </w:r>
      <w:r w:rsidR="005A12E9">
        <w:rPr>
          <w:rFonts w:ascii="Times New Roman" w:eastAsia="Times New Roman" w:hAnsi="Times New Roman" w:cs="Times New Roman"/>
          <w:sz w:val="28"/>
          <w:szCs w:val="28"/>
        </w:rPr>
        <w:t>____________________________________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____________________________________________________________</w:t>
      </w:r>
      <w:r w:rsidR="005A12E9">
        <w:rPr>
          <w:rFonts w:ascii="Times New Roman" w:eastAsia="Times New Roman" w:hAnsi="Times New Roman" w:cs="Times New Roman"/>
          <w:sz w:val="28"/>
          <w:szCs w:val="28"/>
        </w:rPr>
        <w:t>______</w:t>
      </w:r>
      <w:r w:rsidRPr="006661A9">
        <w:rPr>
          <w:rFonts w:ascii="Times New Roman" w:eastAsia="Times New Roman" w:hAnsi="Times New Roman" w:cs="Times New Roman"/>
          <w:sz w:val="28"/>
          <w:szCs w:val="28"/>
        </w:rPr>
        <w:t>.</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6. Предметом настоящей проверки является (отметить </w:t>
      </w:r>
      <w:proofErr w:type="gramStart"/>
      <w:r w:rsidRPr="006661A9">
        <w:rPr>
          <w:rFonts w:ascii="Times New Roman" w:eastAsia="Times New Roman" w:hAnsi="Times New Roman" w:cs="Times New Roman"/>
          <w:sz w:val="28"/>
          <w:szCs w:val="28"/>
        </w:rPr>
        <w:t>нужное</w:t>
      </w:r>
      <w:proofErr w:type="gramEnd"/>
      <w:r w:rsidRPr="006661A9">
        <w:rPr>
          <w:rFonts w:ascii="Times New Roman" w:eastAsia="Times New Roman" w:hAnsi="Times New Roman" w:cs="Times New Roman"/>
          <w:sz w:val="28"/>
          <w:szCs w:val="28"/>
        </w:rPr>
        <w:t>):</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соблюдение   обязательных   требований  или  требований,  установленных</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муниципальными правовыми актами;</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соответствие    сведений,   содержащихся   в   уведомлении   о   начале</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осуществления    отдельных    видов    предпринимательской    деятельности,</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обязательным требованиям;</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выполнение предписаний органов муниципального контроля;</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lastRenderedPageBreak/>
        <w:t xml:space="preserve">    проведение мероприятий:</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по  предотвращению  причинения  вреда  жизни,  здоровью  граждан, вреда</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животным, растениям, окружающей среде;</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по  предупреждению  возникновения  чрезвычайных  ситуаций  природного и</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техногенного характера;</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по обеспечению безопасности государства;</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по ликвидации последствий причинения такого вреда.</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7. Проверку провести в период с "___" ____ 20__ г. по "__" ____ 20__ г.</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включительно.</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8. Правовые основания проведения проверки: </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__________________________________________________________________</w:t>
      </w:r>
    </w:p>
    <w:p w:rsidR="007E2AF7" w:rsidRPr="005A12E9" w:rsidRDefault="007E2AF7" w:rsidP="005A1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proofErr w:type="gramStart"/>
      <w:r w:rsidRPr="005A12E9">
        <w:rPr>
          <w:rFonts w:ascii="Times New Roman" w:eastAsia="Times New Roman" w:hAnsi="Times New Roman" w:cs="Times New Roman"/>
          <w:sz w:val="14"/>
          <w:szCs w:val="28"/>
        </w:rPr>
        <w:t>(ссылка на положение нормативного правового акта, в соответствии с</w:t>
      </w:r>
      <w:proofErr w:type="gramEnd"/>
    </w:p>
    <w:p w:rsidR="007E2AF7" w:rsidRPr="005A12E9" w:rsidRDefault="007E2AF7" w:rsidP="005A1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proofErr w:type="gramStart"/>
      <w:r w:rsidRPr="005A12E9">
        <w:rPr>
          <w:rFonts w:ascii="Times New Roman" w:eastAsia="Times New Roman" w:hAnsi="Times New Roman" w:cs="Times New Roman"/>
          <w:sz w:val="14"/>
          <w:szCs w:val="28"/>
        </w:rPr>
        <w:t>которым</w:t>
      </w:r>
      <w:proofErr w:type="gramEnd"/>
      <w:r w:rsidRPr="005A12E9">
        <w:rPr>
          <w:rFonts w:ascii="Times New Roman" w:eastAsia="Times New Roman" w:hAnsi="Times New Roman" w:cs="Times New Roman"/>
          <w:sz w:val="14"/>
          <w:szCs w:val="28"/>
        </w:rPr>
        <w:t xml:space="preserve"> осуществляется проверка; ссылка на положения (нормативных) правовых</w:t>
      </w:r>
    </w:p>
    <w:p w:rsidR="007E2AF7" w:rsidRPr="005A12E9" w:rsidRDefault="007E2AF7" w:rsidP="005A1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r w:rsidRPr="005A12E9">
        <w:rPr>
          <w:rFonts w:ascii="Times New Roman" w:eastAsia="Times New Roman" w:hAnsi="Times New Roman" w:cs="Times New Roman"/>
          <w:sz w:val="14"/>
          <w:szCs w:val="28"/>
        </w:rPr>
        <w:t>актов, устанавливающих требования, которые являются предметом проверки)</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9.  В  процессе  проверки  провести  следующие мероприятия по контролю,</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необходимые для достижения целей и задач проведения проверки: </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10.  Перечень  административных  регламентов  проведения мероприятий по</w:t>
      </w:r>
      <w:r w:rsidR="005A12E9">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 xml:space="preserve">контролю (при их наличии), необходимых для проведения проверки: </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w:t>
      </w:r>
      <w:proofErr w:type="gramStart"/>
      <w:r w:rsidRPr="006661A9">
        <w:rPr>
          <w:rFonts w:ascii="Times New Roman" w:eastAsia="Times New Roman" w:hAnsi="Times New Roman" w:cs="Times New Roman"/>
          <w:sz w:val="28"/>
          <w:szCs w:val="28"/>
        </w:rPr>
        <w:t>(с указанием их наименований, содержания, дат составления и  составивших</w:t>
      </w:r>
      <w:proofErr w:type="gramEnd"/>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w:t>
      </w:r>
      <w:proofErr w:type="gramStart"/>
      <w:r w:rsidRPr="006661A9">
        <w:rPr>
          <w:rFonts w:ascii="Times New Roman" w:eastAsia="Times New Roman" w:hAnsi="Times New Roman" w:cs="Times New Roman"/>
          <w:sz w:val="28"/>
          <w:szCs w:val="28"/>
        </w:rPr>
        <w:t>лиц (в случае отсутствия у органа муниципального контроля полной</w:t>
      </w:r>
      <w:proofErr w:type="gramEnd"/>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информации - с указанием информации, достаточной для идентификации</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w:t>
      </w:r>
      <w:proofErr w:type="spellStart"/>
      <w:proofErr w:type="gramStart"/>
      <w:r w:rsidRPr="006661A9">
        <w:rPr>
          <w:rFonts w:ascii="Times New Roman" w:eastAsia="Times New Roman" w:hAnsi="Times New Roman" w:cs="Times New Roman"/>
          <w:sz w:val="28"/>
          <w:szCs w:val="28"/>
        </w:rPr>
        <w:t>истребуемых</w:t>
      </w:r>
      <w:proofErr w:type="spellEnd"/>
      <w:r w:rsidRPr="006661A9">
        <w:rPr>
          <w:rFonts w:ascii="Times New Roman" w:eastAsia="Times New Roman" w:hAnsi="Times New Roman" w:cs="Times New Roman"/>
          <w:sz w:val="28"/>
          <w:szCs w:val="28"/>
        </w:rPr>
        <w:t>)</w:t>
      </w:r>
      <w:proofErr w:type="gramEnd"/>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w:t>
      </w:r>
      <w:r w:rsidR="005A12E9">
        <w:rPr>
          <w:rFonts w:ascii="Times New Roman" w:eastAsia="Times New Roman" w:hAnsi="Times New Roman" w:cs="Times New Roman"/>
          <w:sz w:val="28"/>
          <w:szCs w:val="28"/>
        </w:rPr>
        <w:t>________________________</w:t>
      </w:r>
    </w:p>
    <w:p w:rsidR="007E2AF7" w:rsidRPr="00DD480D"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2"/>
          <w:szCs w:val="28"/>
        </w:rPr>
      </w:pPr>
      <w:proofErr w:type="gramStart"/>
      <w:r w:rsidRPr="00DD480D">
        <w:rPr>
          <w:rFonts w:ascii="Times New Roman" w:eastAsia="Times New Roman" w:hAnsi="Times New Roman" w:cs="Times New Roman"/>
          <w:sz w:val="12"/>
          <w:szCs w:val="28"/>
        </w:rPr>
        <w:t>(должность, фамилия, инициалы должностного</w:t>
      </w:r>
      <w:proofErr w:type="gramEnd"/>
    </w:p>
    <w:p w:rsidR="007E2AF7" w:rsidRPr="00DD480D"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2"/>
          <w:szCs w:val="28"/>
        </w:rPr>
      </w:pPr>
      <w:r w:rsidRPr="00DD480D">
        <w:rPr>
          <w:rFonts w:ascii="Times New Roman" w:eastAsia="Times New Roman" w:hAnsi="Times New Roman" w:cs="Times New Roman"/>
          <w:sz w:val="12"/>
          <w:szCs w:val="28"/>
        </w:rPr>
        <w:t xml:space="preserve">   лица органа муниципального контроля,</w:t>
      </w:r>
    </w:p>
    <w:p w:rsidR="007E2AF7" w:rsidRPr="00DD480D"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2"/>
          <w:szCs w:val="28"/>
        </w:rPr>
      </w:pPr>
      <w:r w:rsidRPr="00DD480D">
        <w:rPr>
          <w:rFonts w:ascii="Times New Roman" w:eastAsia="Times New Roman" w:hAnsi="Times New Roman" w:cs="Times New Roman"/>
          <w:sz w:val="12"/>
          <w:szCs w:val="28"/>
        </w:rPr>
        <w:t xml:space="preserve">     </w:t>
      </w:r>
      <w:proofErr w:type="gramStart"/>
      <w:r w:rsidRPr="00DD480D">
        <w:rPr>
          <w:rFonts w:ascii="Times New Roman" w:eastAsia="Times New Roman" w:hAnsi="Times New Roman" w:cs="Times New Roman"/>
          <w:sz w:val="12"/>
          <w:szCs w:val="28"/>
        </w:rPr>
        <w:t>издавшего</w:t>
      </w:r>
      <w:proofErr w:type="gramEnd"/>
      <w:r w:rsidRPr="00DD480D">
        <w:rPr>
          <w:rFonts w:ascii="Times New Roman" w:eastAsia="Times New Roman" w:hAnsi="Times New Roman" w:cs="Times New Roman"/>
          <w:sz w:val="12"/>
          <w:szCs w:val="28"/>
        </w:rPr>
        <w:t xml:space="preserve"> распоряжение или приказ        ____________________________</w:t>
      </w:r>
      <w:r w:rsidR="005A12E9" w:rsidRPr="00DD480D">
        <w:rPr>
          <w:rFonts w:ascii="Times New Roman" w:eastAsia="Times New Roman" w:hAnsi="Times New Roman" w:cs="Times New Roman"/>
          <w:sz w:val="12"/>
          <w:szCs w:val="28"/>
        </w:rPr>
        <w:t>__________________________</w:t>
      </w:r>
      <w:r w:rsidRPr="00DD480D">
        <w:rPr>
          <w:rFonts w:ascii="Times New Roman" w:eastAsia="Times New Roman" w:hAnsi="Times New Roman" w:cs="Times New Roman"/>
          <w:sz w:val="12"/>
          <w:szCs w:val="28"/>
        </w:rPr>
        <w:t>_</w:t>
      </w:r>
    </w:p>
    <w:p w:rsidR="007E2AF7" w:rsidRPr="00DD480D"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2"/>
          <w:szCs w:val="28"/>
        </w:rPr>
      </w:pPr>
      <w:r w:rsidRPr="00DD480D">
        <w:rPr>
          <w:rFonts w:ascii="Times New Roman" w:eastAsia="Times New Roman" w:hAnsi="Times New Roman" w:cs="Times New Roman"/>
          <w:sz w:val="12"/>
          <w:szCs w:val="28"/>
        </w:rPr>
        <w:t xml:space="preserve">          о проведении проверки)             </w:t>
      </w:r>
      <w:r w:rsidR="00DD480D">
        <w:rPr>
          <w:rFonts w:ascii="Times New Roman" w:eastAsia="Times New Roman" w:hAnsi="Times New Roman" w:cs="Times New Roman"/>
          <w:sz w:val="12"/>
          <w:szCs w:val="28"/>
        </w:rPr>
        <w:t xml:space="preserve">                                         </w:t>
      </w:r>
      <w:r w:rsidRPr="00DD480D">
        <w:rPr>
          <w:rFonts w:ascii="Times New Roman" w:eastAsia="Times New Roman" w:hAnsi="Times New Roman" w:cs="Times New Roman"/>
          <w:sz w:val="12"/>
          <w:szCs w:val="28"/>
        </w:rPr>
        <w:t xml:space="preserve"> (подпись, заверенная печатью)</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sidR="00DD480D">
        <w:rPr>
          <w:rFonts w:ascii="Times New Roman" w:eastAsia="Times New Roman" w:hAnsi="Times New Roman" w:cs="Times New Roman"/>
          <w:sz w:val="28"/>
          <w:szCs w:val="28"/>
        </w:rPr>
        <w:t>_______________________</w:t>
      </w:r>
    </w:p>
    <w:p w:rsidR="007E2AF7" w:rsidRPr="00DD480D"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r w:rsidRPr="00DD480D">
        <w:rPr>
          <w:rFonts w:ascii="Times New Roman" w:eastAsia="Times New Roman" w:hAnsi="Times New Roman" w:cs="Times New Roman"/>
          <w:sz w:val="14"/>
          <w:szCs w:val="28"/>
        </w:rPr>
        <w:t>(отметка о вручении распоряжения)</w:t>
      </w:r>
    </w:p>
    <w:p w:rsidR="007E2AF7" w:rsidRDefault="007E2AF7" w:rsidP="00DD480D">
      <w:pPr>
        <w:spacing w:after="240" w:line="240" w:lineRule="auto"/>
        <w:jc w:val="center"/>
        <w:rPr>
          <w:rFonts w:ascii="Times New Roman" w:eastAsia="Times New Roman" w:hAnsi="Times New Roman" w:cs="Times New Roman"/>
          <w:sz w:val="14"/>
          <w:szCs w:val="28"/>
        </w:rPr>
      </w:pPr>
    </w:p>
    <w:p w:rsidR="00DD480D" w:rsidRPr="00DD480D" w:rsidRDefault="00DD480D" w:rsidP="00DD480D">
      <w:pPr>
        <w:spacing w:after="240" w:line="240" w:lineRule="auto"/>
        <w:jc w:val="center"/>
        <w:rPr>
          <w:rFonts w:ascii="Times New Roman" w:eastAsia="Times New Roman" w:hAnsi="Times New Roman" w:cs="Times New Roman"/>
          <w:sz w:val="14"/>
          <w:szCs w:val="28"/>
        </w:rPr>
      </w:pPr>
    </w:p>
    <w:p w:rsidR="007F0B6F" w:rsidRDefault="007F0B6F" w:rsidP="007F0B6F">
      <w:pPr>
        <w:pStyle w:val="a6"/>
        <w:jc w:val="right"/>
        <w:rPr>
          <w:rFonts w:ascii="Times New Roman" w:eastAsia="Times New Roman" w:hAnsi="Times New Roman" w:cs="Times New Roman"/>
          <w:sz w:val="28"/>
          <w:szCs w:val="28"/>
        </w:rPr>
      </w:pPr>
    </w:p>
    <w:p w:rsidR="007F0B6F" w:rsidRDefault="007F0B6F" w:rsidP="007F0B6F">
      <w:pPr>
        <w:pStyle w:val="a6"/>
        <w:jc w:val="right"/>
        <w:rPr>
          <w:rFonts w:ascii="Times New Roman" w:eastAsia="Times New Roman" w:hAnsi="Times New Roman" w:cs="Times New Roman"/>
          <w:sz w:val="28"/>
          <w:szCs w:val="28"/>
        </w:rPr>
      </w:pPr>
    </w:p>
    <w:p w:rsidR="007F0B6F" w:rsidRPr="007F0B6F" w:rsidRDefault="007E2AF7" w:rsidP="007F0B6F">
      <w:pPr>
        <w:pStyle w:val="a6"/>
        <w:jc w:val="right"/>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Приложение N 3 </w:t>
      </w:r>
      <w:r w:rsidRPr="006661A9">
        <w:rPr>
          <w:rFonts w:ascii="Times New Roman" w:eastAsia="Times New Roman" w:hAnsi="Times New Roman" w:cs="Times New Roman"/>
          <w:sz w:val="28"/>
          <w:szCs w:val="28"/>
        </w:rPr>
        <w:br/>
      </w:r>
      <w:r w:rsidR="007F0B6F" w:rsidRPr="007F0B6F">
        <w:rPr>
          <w:rFonts w:ascii="Times New Roman" w:eastAsia="Times New Roman" w:hAnsi="Times New Roman" w:cs="Times New Roman"/>
          <w:sz w:val="28"/>
          <w:szCs w:val="28"/>
        </w:rPr>
        <w:t xml:space="preserve">к Постановлению главы администрации </w:t>
      </w:r>
    </w:p>
    <w:p w:rsidR="007F0B6F" w:rsidRPr="007F0B6F" w:rsidRDefault="007F0B6F" w:rsidP="007F0B6F">
      <w:pPr>
        <w:pStyle w:val="a6"/>
        <w:jc w:val="right"/>
        <w:rPr>
          <w:rFonts w:ascii="Times New Roman" w:eastAsia="Times New Roman" w:hAnsi="Times New Roman" w:cs="Times New Roman"/>
          <w:sz w:val="28"/>
          <w:szCs w:val="28"/>
        </w:rPr>
      </w:pPr>
      <w:r w:rsidRPr="007F0B6F">
        <w:rPr>
          <w:rFonts w:ascii="Times New Roman" w:eastAsia="Times New Roman" w:hAnsi="Times New Roman" w:cs="Times New Roman"/>
          <w:sz w:val="28"/>
          <w:szCs w:val="28"/>
        </w:rPr>
        <w:t xml:space="preserve">№___ от «____»_______2015г. </w:t>
      </w:r>
    </w:p>
    <w:p w:rsidR="007F0B6F" w:rsidRPr="007F0B6F" w:rsidRDefault="007F0B6F" w:rsidP="007F0B6F">
      <w:pPr>
        <w:pStyle w:val="a6"/>
        <w:jc w:val="right"/>
        <w:rPr>
          <w:rFonts w:ascii="Times New Roman" w:hAnsi="Times New Roman" w:cs="Times New Roman"/>
          <w:sz w:val="28"/>
          <w:szCs w:val="28"/>
        </w:rPr>
      </w:pPr>
      <w:r w:rsidRPr="007F0B6F">
        <w:rPr>
          <w:rFonts w:ascii="Times New Roman" w:eastAsia="Times New Roman" w:hAnsi="Times New Roman" w:cs="Times New Roman"/>
          <w:sz w:val="28"/>
          <w:szCs w:val="28"/>
        </w:rPr>
        <w:t xml:space="preserve"> </w:t>
      </w:r>
      <w:r w:rsidRPr="007F0B6F">
        <w:rPr>
          <w:rFonts w:ascii="Times New Roman" w:hAnsi="Times New Roman" w:cs="Times New Roman"/>
          <w:sz w:val="28"/>
          <w:szCs w:val="28"/>
        </w:rPr>
        <w:t>«Об утверждении Положения о порядке осуществления</w:t>
      </w:r>
    </w:p>
    <w:p w:rsidR="007F0B6F" w:rsidRPr="007F0B6F" w:rsidRDefault="007F0B6F" w:rsidP="007F0B6F">
      <w:pPr>
        <w:pStyle w:val="a6"/>
        <w:jc w:val="right"/>
        <w:rPr>
          <w:rFonts w:ascii="Times New Roman" w:hAnsi="Times New Roman" w:cs="Times New Roman"/>
          <w:sz w:val="28"/>
          <w:szCs w:val="28"/>
        </w:rPr>
      </w:pPr>
      <w:r w:rsidRPr="007F0B6F">
        <w:rPr>
          <w:rFonts w:ascii="Times New Roman" w:hAnsi="Times New Roman" w:cs="Times New Roman"/>
          <w:sz w:val="28"/>
          <w:szCs w:val="28"/>
        </w:rPr>
        <w:t xml:space="preserve"> муниципального земельного контроля на территории </w:t>
      </w:r>
    </w:p>
    <w:p w:rsidR="007E2AF7" w:rsidRDefault="007F0B6F" w:rsidP="007F0B6F">
      <w:pPr>
        <w:pStyle w:val="a6"/>
        <w:jc w:val="right"/>
        <w:rPr>
          <w:rFonts w:ascii="Times New Roman" w:hAnsi="Times New Roman" w:cs="Times New Roman"/>
          <w:sz w:val="28"/>
          <w:szCs w:val="28"/>
        </w:rPr>
      </w:pPr>
      <w:r w:rsidRPr="007F0B6F">
        <w:rPr>
          <w:rFonts w:ascii="Times New Roman" w:hAnsi="Times New Roman" w:cs="Times New Roman"/>
          <w:sz w:val="28"/>
          <w:szCs w:val="28"/>
        </w:rPr>
        <w:t>МР «Кизилюртовский район»</w:t>
      </w:r>
    </w:p>
    <w:p w:rsidR="007F0B6F" w:rsidRPr="007F0B6F" w:rsidRDefault="007F0B6F" w:rsidP="007F0B6F">
      <w:pPr>
        <w:pStyle w:val="a6"/>
        <w:jc w:val="right"/>
        <w:rPr>
          <w:rFonts w:ascii="Times New Roman" w:hAnsi="Times New Roman" w:cs="Times New Roman"/>
          <w:sz w:val="28"/>
          <w:szCs w:val="28"/>
        </w:rPr>
      </w:pPr>
    </w:p>
    <w:p w:rsidR="007E2AF7" w:rsidRPr="006661A9" w:rsidRDefault="007E2AF7" w:rsidP="0048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В </w:t>
      </w:r>
      <w:r w:rsidR="00485F01">
        <w:rPr>
          <w:rFonts w:ascii="Times New Roman" w:eastAsia="Times New Roman" w:hAnsi="Times New Roman" w:cs="Times New Roman"/>
          <w:sz w:val="28"/>
          <w:szCs w:val="28"/>
        </w:rPr>
        <w:t>П</w:t>
      </w:r>
      <w:r w:rsidRPr="006661A9">
        <w:rPr>
          <w:rFonts w:ascii="Times New Roman" w:eastAsia="Times New Roman" w:hAnsi="Times New Roman" w:cs="Times New Roman"/>
          <w:sz w:val="28"/>
          <w:szCs w:val="28"/>
        </w:rPr>
        <w:t>рокуратуру</w:t>
      </w:r>
    </w:p>
    <w:p w:rsidR="007E2AF7" w:rsidRPr="006661A9" w:rsidRDefault="007E2AF7" w:rsidP="0048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w:t>
      </w:r>
    </w:p>
    <w:p w:rsidR="007E2AF7" w:rsidRPr="006661A9" w:rsidRDefault="007E2AF7" w:rsidP="0048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от _______________________________</w:t>
      </w:r>
    </w:p>
    <w:p w:rsidR="007E2AF7" w:rsidRPr="006661A9" w:rsidRDefault="007E2AF7" w:rsidP="0048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lastRenderedPageBreak/>
        <w:t xml:space="preserve">                                               </w:t>
      </w:r>
      <w:proofErr w:type="gramStart"/>
      <w:r w:rsidRPr="006661A9">
        <w:rPr>
          <w:rFonts w:ascii="Times New Roman" w:eastAsia="Times New Roman" w:hAnsi="Times New Roman" w:cs="Times New Roman"/>
          <w:sz w:val="28"/>
          <w:szCs w:val="28"/>
        </w:rPr>
        <w:t>(наименование органа</w:t>
      </w:r>
      <w:proofErr w:type="gramEnd"/>
    </w:p>
    <w:p w:rsidR="007E2AF7" w:rsidRPr="006661A9" w:rsidRDefault="007E2AF7" w:rsidP="0048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муниципального контроля </w:t>
      </w:r>
      <w:proofErr w:type="gramStart"/>
      <w:r w:rsidRPr="006661A9">
        <w:rPr>
          <w:rFonts w:ascii="Times New Roman" w:eastAsia="Times New Roman" w:hAnsi="Times New Roman" w:cs="Times New Roman"/>
          <w:sz w:val="28"/>
          <w:szCs w:val="28"/>
        </w:rPr>
        <w:t>с</w:t>
      </w:r>
      <w:proofErr w:type="gramEnd"/>
    </w:p>
    <w:p w:rsidR="007E2AF7" w:rsidRPr="006661A9" w:rsidRDefault="007E2AF7" w:rsidP="0048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указанием юридического адреса)</w:t>
      </w:r>
    </w:p>
    <w:p w:rsidR="007E2AF7" w:rsidRDefault="007E2AF7" w:rsidP="00485F01">
      <w:pPr>
        <w:spacing w:after="240" w:line="240" w:lineRule="auto"/>
        <w:jc w:val="right"/>
        <w:rPr>
          <w:rFonts w:ascii="Times New Roman" w:eastAsia="Times New Roman" w:hAnsi="Times New Roman" w:cs="Times New Roman"/>
          <w:sz w:val="36"/>
          <w:szCs w:val="28"/>
        </w:rPr>
      </w:pPr>
    </w:p>
    <w:p w:rsidR="007E2AF7" w:rsidRPr="00DD480D" w:rsidRDefault="007F0B6F" w:rsidP="00E40BF4">
      <w:pPr>
        <w:spacing w:after="240" w:line="240" w:lineRule="auto"/>
        <w:jc w:val="center"/>
        <w:rPr>
          <w:rFonts w:ascii="Times New Roman" w:eastAsia="Times New Roman" w:hAnsi="Times New Roman" w:cs="Times New Roman"/>
          <w:sz w:val="36"/>
          <w:szCs w:val="28"/>
        </w:rPr>
      </w:pPr>
      <w:r>
        <w:rPr>
          <w:rFonts w:ascii="Times New Roman" w:eastAsia="Times New Roman" w:hAnsi="Times New Roman" w:cs="Times New Roman"/>
          <w:sz w:val="36"/>
          <w:szCs w:val="28"/>
        </w:rPr>
        <w:t xml:space="preserve">Заявление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w:t>
      </w:r>
      <w:proofErr w:type="gramStart"/>
      <w:r>
        <w:rPr>
          <w:rFonts w:ascii="Times New Roman" w:eastAsia="Times New Roman" w:hAnsi="Times New Roman" w:cs="Times New Roman"/>
          <w:sz w:val="36"/>
          <w:szCs w:val="28"/>
        </w:rPr>
        <w:t>относящихся</w:t>
      </w:r>
      <w:proofErr w:type="gramEnd"/>
      <w:r>
        <w:rPr>
          <w:rFonts w:ascii="Times New Roman" w:eastAsia="Times New Roman" w:hAnsi="Times New Roman" w:cs="Times New Roman"/>
          <w:sz w:val="36"/>
          <w:szCs w:val="28"/>
        </w:rPr>
        <w:t xml:space="preserve"> к субъектам  малого и среднего предпринимательства</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В  соответствии со </w:t>
      </w:r>
      <w:hyperlink r:id="rId30" w:history="1">
        <w:r w:rsidRPr="006661A9">
          <w:rPr>
            <w:rFonts w:ascii="Times New Roman" w:eastAsia="Times New Roman" w:hAnsi="Times New Roman" w:cs="Times New Roman"/>
            <w:color w:val="0000FF"/>
            <w:sz w:val="28"/>
            <w:szCs w:val="28"/>
            <w:u w:val="single"/>
          </w:rPr>
          <w:t>статьей 10</w:t>
        </w:r>
      </w:hyperlink>
      <w:r w:rsidRPr="006661A9">
        <w:rPr>
          <w:rFonts w:ascii="Times New Roman" w:eastAsia="Times New Roman" w:hAnsi="Times New Roman" w:cs="Times New Roman"/>
          <w:sz w:val="28"/>
          <w:szCs w:val="28"/>
        </w:rPr>
        <w:t xml:space="preserve"> Федерального закона от 26 декабря 2008 г.</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N  294-ФЗ  "О защите прав юридических лиц и индивидуальных предпринимателей</w:t>
      </w:r>
      <w:r w:rsidR="00C55F33">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при  осуществлении  государственного  контроля  (надзора)  и муниципального</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контроля"  просим  согласия  на  проведение внеплановой выездной проверки в</w:t>
      </w:r>
      <w:r w:rsidR="00485F01">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отношении _________________________________________________________________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__________________________________________________________________</w:t>
      </w:r>
    </w:p>
    <w:p w:rsidR="007E2AF7" w:rsidRPr="00DD480D" w:rsidRDefault="007E2AF7" w:rsidP="00E40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8"/>
        </w:rPr>
      </w:pPr>
      <w:r w:rsidRPr="006661A9">
        <w:rPr>
          <w:rFonts w:ascii="Times New Roman" w:eastAsia="Times New Roman" w:hAnsi="Times New Roman" w:cs="Times New Roman"/>
          <w:sz w:val="28"/>
          <w:szCs w:val="28"/>
        </w:rPr>
        <w:t xml:space="preserve">    </w:t>
      </w:r>
      <w:proofErr w:type="gramStart"/>
      <w:r w:rsidRPr="00DD480D">
        <w:rPr>
          <w:rFonts w:ascii="Times New Roman" w:eastAsia="Times New Roman" w:hAnsi="Times New Roman" w:cs="Times New Roman"/>
          <w:szCs w:val="28"/>
        </w:rPr>
        <w:t>(полное и (в случае, если имеется) сокращенное наименование, в том</w:t>
      </w:r>
      <w:proofErr w:type="gramEnd"/>
    </w:p>
    <w:p w:rsidR="007E2AF7" w:rsidRPr="00DD480D" w:rsidRDefault="007E2AF7" w:rsidP="00E40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8"/>
        </w:rPr>
      </w:pPr>
      <w:r w:rsidRPr="00DD480D">
        <w:rPr>
          <w:rFonts w:ascii="Times New Roman" w:eastAsia="Times New Roman" w:hAnsi="Times New Roman" w:cs="Times New Roman"/>
          <w:szCs w:val="28"/>
        </w:rPr>
        <w:t xml:space="preserve">     </w:t>
      </w:r>
      <w:proofErr w:type="gramStart"/>
      <w:r w:rsidRPr="00DD480D">
        <w:rPr>
          <w:rFonts w:ascii="Times New Roman" w:eastAsia="Times New Roman" w:hAnsi="Times New Roman" w:cs="Times New Roman"/>
          <w:szCs w:val="28"/>
        </w:rPr>
        <w:t>числе</w:t>
      </w:r>
      <w:proofErr w:type="gramEnd"/>
      <w:r w:rsidRPr="00DD480D">
        <w:rPr>
          <w:rFonts w:ascii="Times New Roman" w:eastAsia="Times New Roman" w:hAnsi="Times New Roman" w:cs="Times New Roman"/>
          <w:szCs w:val="28"/>
        </w:rPr>
        <w:t xml:space="preserve"> фирменное наименование, адрес (место нахождения) постоянно</w:t>
      </w:r>
    </w:p>
    <w:p w:rsidR="007E2AF7" w:rsidRPr="00DD480D" w:rsidRDefault="007E2AF7" w:rsidP="00E40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8"/>
        </w:rPr>
      </w:pPr>
      <w:r w:rsidRPr="00DD480D">
        <w:rPr>
          <w:rFonts w:ascii="Times New Roman" w:eastAsia="Times New Roman" w:hAnsi="Times New Roman" w:cs="Times New Roman"/>
          <w:szCs w:val="28"/>
        </w:rPr>
        <w:t xml:space="preserve">  действующего исполнительного органа юридического лица, </w:t>
      </w:r>
      <w:proofErr w:type="gramStart"/>
      <w:r w:rsidRPr="00DD480D">
        <w:rPr>
          <w:rFonts w:ascii="Times New Roman" w:eastAsia="Times New Roman" w:hAnsi="Times New Roman" w:cs="Times New Roman"/>
          <w:szCs w:val="28"/>
        </w:rPr>
        <w:t>государственный</w:t>
      </w:r>
      <w:proofErr w:type="gramEnd"/>
    </w:p>
    <w:p w:rsidR="007E2AF7" w:rsidRPr="00DD480D" w:rsidRDefault="007E2AF7" w:rsidP="00E40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8"/>
        </w:rPr>
      </w:pPr>
      <w:r w:rsidRPr="00DD480D">
        <w:rPr>
          <w:rFonts w:ascii="Times New Roman" w:eastAsia="Times New Roman" w:hAnsi="Times New Roman" w:cs="Times New Roman"/>
          <w:szCs w:val="28"/>
        </w:rPr>
        <w:t xml:space="preserve">  регистрационный номер записи о государственной регистрации </w:t>
      </w:r>
      <w:proofErr w:type="gramStart"/>
      <w:r w:rsidRPr="00DD480D">
        <w:rPr>
          <w:rFonts w:ascii="Times New Roman" w:eastAsia="Times New Roman" w:hAnsi="Times New Roman" w:cs="Times New Roman"/>
          <w:szCs w:val="28"/>
        </w:rPr>
        <w:t>юридического</w:t>
      </w:r>
      <w:proofErr w:type="gramEnd"/>
    </w:p>
    <w:p w:rsidR="007E2AF7" w:rsidRPr="00DD480D" w:rsidRDefault="007E2AF7" w:rsidP="00E40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8"/>
        </w:rPr>
      </w:pPr>
      <w:r w:rsidRPr="00DD480D">
        <w:rPr>
          <w:rFonts w:ascii="Times New Roman" w:eastAsia="Times New Roman" w:hAnsi="Times New Roman" w:cs="Times New Roman"/>
          <w:szCs w:val="28"/>
        </w:rPr>
        <w:t xml:space="preserve">  лица/фамилия, имя и (в случае, если имеется) отчество, место жительства</w:t>
      </w:r>
    </w:p>
    <w:p w:rsidR="007E2AF7" w:rsidRPr="00DD480D" w:rsidRDefault="007E2AF7" w:rsidP="00E40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8"/>
        </w:rPr>
      </w:pPr>
      <w:r w:rsidRPr="00DD480D">
        <w:rPr>
          <w:rFonts w:ascii="Times New Roman" w:eastAsia="Times New Roman" w:hAnsi="Times New Roman" w:cs="Times New Roman"/>
          <w:szCs w:val="28"/>
        </w:rPr>
        <w:t xml:space="preserve">  индивидуального предпринимателя, государственный регистрационный номер</w:t>
      </w:r>
    </w:p>
    <w:p w:rsidR="007E2AF7" w:rsidRPr="00DD480D" w:rsidRDefault="007E2AF7" w:rsidP="00E40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8"/>
        </w:rPr>
      </w:pPr>
      <w:r w:rsidRPr="00DD480D">
        <w:rPr>
          <w:rFonts w:ascii="Times New Roman" w:eastAsia="Times New Roman" w:hAnsi="Times New Roman" w:cs="Times New Roman"/>
          <w:szCs w:val="28"/>
        </w:rPr>
        <w:t xml:space="preserve">   записи о государственной регистрации индивидуального предпринимателя,</w:t>
      </w:r>
    </w:p>
    <w:p w:rsidR="007E2AF7" w:rsidRPr="00DD480D" w:rsidRDefault="007E2AF7" w:rsidP="00E40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8"/>
        </w:rPr>
      </w:pPr>
      <w:r w:rsidRPr="00DD480D">
        <w:rPr>
          <w:rFonts w:ascii="Times New Roman" w:eastAsia="Times New Roman" w:hAnsi="Times New Roman" w:cs="Times New Roman"/>
          <w:szCs w:val="28"/>
        </w:rPr>
        <w:t xml:space="preserve"> идентификационный номер налогоплательщика; номер реестровой записи и дата</w:t>
      </w:r>
    </w:p>
    <w:p w:rsidR="007E2AF7" w:rsidRPr="009C3368" w:rsidRDefault="009C3368" w:rsidP="00E40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7E2AF7" w:rsidRPr="00DD480D">
        <w:rPr>
          <w:rFonts w:ascii="Times New Roman" w:eastAsia="Times New Roman" w:hAnsi="Times New Roman" w:cs="Times New Roman"/>
          <w:szCs w:val="28"/>
        </w:rPr>
        <w:t>включения сведений в реестр субъектов малого   или среднего предпринимательства)</w:t>
      </w:r>
      <w:r>
        <w:rPr>
          <w:rFonts w:ascii="Times New Roman" w:eastAsia="Times New Roman" w:hAnsi="Times New Roman" w:cs="Times New Roman"/>
          <w:szCs w:val="28"/>
        </w:rPr>
        <w:t xml:space="preserve"> </w:t>
      </w:r>
      <w:r w:rsidR="007E2AF7" w:rsidRPr="00DD480D">
        <w:rPr>
          <w:rFonts w:ascii="Times New Roman" w:eastAsia="Times New Roman" w:hAnsi="Times New Roman" w:cs="Times New Roman"/>
          <w:szCs w:val="28"/>
        </w:rPr>
        <w:t xml:space="preserve">осуществляющего предпринимательскую деятельность по адресу: </w:t>
      </w:r>
      <w:r w:rsidR="007E2AF7" w:rsidRPr="006661A9">
        <w:rPr>
          <w:rFonts w:ascii="Times New Roman" w:eastAsia="Times New Roman" w:hAnsi="Times New Roman" w:cs="Times New Roman"/>
          <w:sz w:val="28"/>
          <w:szCs w:val="28"/>
        </w:rPr>
        <w:t>_______________</w:t>
      </w:r>
      <w:r w:rsidR="00DD480D">
        <w:rPr>
          <w:rFonts w:ascii="Times New Roman" w:eastAsia="Times New Roman" w:hAnsi="Times New Roman" w:cs="Times New Roman"/>
          <w:sz w:val="28"/>
          <w:szCs w:val="28"/>
        </w:rPr>
        <w:t>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sidR="00DD480D">
        <w:rPr>
          <w:rFonts w:ascii="Times New Roman" w:eastAsia="Times New Roman" w:hAnsi="Times New Roman" w:cs="Times New Roman"/>
          <w:sz w:val="28"/>
          <w:szCs w:val="28"/>
        </w:rPr>
        <w:t>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Основание проведения проверки: ____________________________________________</w:t>
      </w:r>
      <w:r w:rsidR="00DD480D">
        <w:rPr>
          <w:rFonts w:ascii="Times New Roman" w:eastAsia="Times New Roman" w:hAnsi="Times New Roman" w:cs="Times New Roman"/>
          <w:sz w:val="28"/>
          <w:szCs w:val="28"/>
        </w:rPr>
        <w:t>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__________________________________________________________________</w:t>
      </w:r>
    </w:p>
    <w:p w:rsidR="007E2AF7" w:rsidRPr="00DD480D"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28"/>
        </w:rPr>
      </w:pPr>
      <w:proofErr w:type="gramStart"/>
      <w:r w:rsidRPr="00DD480D">
        <w:rPr>
          <w:rFonts w:ascii="Times New Roman" w:eastAsia="Times New Roman" w:hAnsi="Times New Roman" w:cs="Times New Roman"/>
          <w:sz w:val="16"/>
          <w:szCs w:val="28"/>
        </w:rPr>
        <w:t xml:space="preserve">(ссылка на положение Федерального </w:t>
      </w:r>
      <w:hyperlink r:id="rId31" w:history="1">
        <w:r w:rsidRPr="00DD480D">
          <w:rPr>
            <w:rFonts w:ascii="Times New Roman" w:eastAsia="Times New Roman" w:hAnsi="Times New Roman" w:cs="Times New Roman"/>
            <w:color w:val="0000FF"/>
            <w:sz w:val="16"/>
            <w:szCs w:val="28"/>
            <w:u w:val="single"/>
          </w:rPr>
          <w:t>закона</w:t>
        </w:r>
      </w:hyperlink>
      <w:r w:rsidRPr="00DD480D">
        <w:rPr>
          <w:rFonts w:ascii="Times New Roman" w:eastAsia="Times New Roman" w:hAnsi="Times New Roman" w:cs="Times New Roman"/>
          <w:sz w:val="16"/>
          <w:szCs w:val="28"/>
        </w:rPr>
        <w:t xml:space="preserve"> от 26 декабря 2008 г.</w:t>
      </w:r>
      <w:proofErr w:type="gramEnd"/>
    </w:p>
    <w:p w:rsidR="007E2AF7" w:rsidRPr="00DD480D"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28"/>
        </w:rPr>
      </w:pPr>
      <w:r w:rsidRPr="00DD480D">
        <w:rPr>
          <w:rFonts w:ascii="Times New Roman" w:eastAsia="Times New Roman" w:hAnsi="Times New Roman" w:cs="Times New Roman"/>
          <w:sz w:val="16"/>
          <w:szCs w:val="28"/>
        </w:rPr>
        <w:t>N 294-ФЗ "О защите прав юридических лиц и индивидуальных предпринимателей</w:t>
      </w:r>
    </w:p>
    <w:p w:rsidR="007E2AF7" w:rsidRPr="00DD480D"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28"/>
        </w:rPr>
      </w:pPr>
      <w:r w:rsidRPr="00DD480D">
        <w:rPr>
          <w:rFonts w:ascii="Times New Roman" w:eastAsia="Times New Roman" w:hAnsi="Times New Roman" w:cs="Times New Roman"/>
          <w:sz w:val="16"/>
          <w:szCs w:val="28"/>
        </w:rPr>
        <w:t>при осуществлении государственного контроля (надзора)</w:t>
      </w:r>
    </w:p>
    <w:p w:rsidR="007E2AF7" w:rsidRPr="00DD480D"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28"/>
        </w:rPr>
      </w:pPr>
      <w:r w:rsidRPr="00DD480D">
        <w:rPr>
          <w:rFonts w:ascii="Times New Roman" w:eastAsia="Times New Roman" w:hAnsi="Times New Roman" w:cs="Times New Roman"/>
          <w:sz w:val="16"/>
          <w:szCs w:val="28"/>
        </w:rPr>
        <w:t>и муниципального контроля")</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Дата начала проведения проверки: "_____" __________________ 20__ года.</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Время начала проведения проверки: "_____" _________________ 20__ года.</w:t>
      </w:r>
    </w:p>
    <w:p w:rsidR="007E2AF7" w:rsidRPr="00DD480D"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28"/>
        </w:rPr>
      </w:pPr>
      <w:proofErr w:type="gramStart"/>
      <w:r w:rsidRPr="00DD480D">
        <w:rPr>
          <w:rFonts w:ascii="Times New Roman" w:eastAsia="Times New Roman" w:hAnsi="Times New Roman" w:cs="Times New Roman"/>
          <w:sz w:val="18"/>
          <w:szCs w:val="28"/>
        </w:rPr>
        <w:t>(</w:t>
      </w:r>
      <w:r w:rsidRPr="00DD480D">
        <w:rPr>
          <w:rFonts w:ascii="Times New Roman" w:eastAsia="Times New Roman" w:hAnsi="Times New Roman" w:cs="Times New Roman"/>
          <w:sz w:val="16"/>
          <w:szCs w:val="28"/>
        </w:rPr>
        <w:t>указывается в случае, если основанием проведения проверки является</w:t>
      </w:r>
      <w:proofErr w:type="gramEnd"/>
    </w:p>
    <w:p w:rsidR="007E2AF7" w:rsidRPr="00DD480D" w:rsidRDefault="000728C1"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28"/>
        </w:rPr>
      </w:pPr>
      <w:hyperlink r:id="rId32" w:history="1">
        <w:r w:rsidR="007E2AF7" w:rsidRPr="00DD480D">
          <w:rPr>
            <w:rFonts w:ascii="Times New Roman" w:eastAsia="Times New Roman" w:hAnsi="Times New Roman" w:cs="Times New Roman"/>
            <w:color w:val="0000FF"/>
            <w:sz w:val="16"/>
            <w:szCs w:val="28"/>
            <w:u w:val="single"/>
          </w:rPr>
          <w:t>часть 12 статьи 10</w:t>
        </w:r>
      </w:hyperlink>
      <w:r w:rsidR="007E2AF7" w:rsidRPr="00DD480D">
        <w:rPr>
          <w:rFonts w:ascii="Times New Roman" w:eastAsia="Times New Roman" w:hAnsi="Times New Roman" w:cs="Times New Roman"/>
          <w:sz w:val="16"/>
          <w:szCs w:val="28"/>
        </w:rPr>
        <w:t xml:space="preserve"> Федерального закона от 26 декабря 2008 г. N 294-ФЗ "О</w:t>
      </w:r>
    </w:p>
    <w:p w:rsidR="007E2AF7" w:rsidRPr="00DD480D"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28"/>
        </w:rPr>
      </w:pPr>
      <w:r w:rsidRPr="00DD480D">
        <w:rPr>
          <w:rFonts w:ascii="Times New Roman" w:eastAsia="Times New Roman" w:hAnsi="Times New Roman" w:cs="Times New Roman"/>
          <w:sz w:val="16"/>
          <w:szCs w:val="28"/>
        </w:rPr>
        <w:t xml:space="preserve">защите прав юридических лиц и индивидуальных предпринимателей </w:t>
      </w:r>
      <w:proofErr w:type="gramStart"/>
      <w:r w:rsidRPr="00DD480D">
        <w:rPr>
          <w:rFonts w:ascii="Times New Roman" w:eastAsia="Times New Roman" w:hAnsi="Times New Roman" w:cs="Times New Roman"/>
          <w:sz w:val="16"/>
          <w:szCs w:val="28"/>
        </w:rPr>
        <w:t>при</w:t>
      </w:r>
      <w:proofErr w:type="gramEnd"/>
    </w:p>
    <w:p w:rsidR="007E2AF7" w:rsidRPr="00DD480D"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28"/>
        </w:rPr>
      </w:pPr>
      <w:proofErr w:type="gramStart"/>
      <w:r w:rsidRPr="00DD480D">
        <w:rPr>
          <w:rFonts w:ascii="Times New Roman" w:eastAsia="Times New Roman" w:hAnsi="Times New Roman" w:cs="Times New Roman"/>
          <w:sz w:val="16"/>
          <w:szCs w:val="28"/>
        </w:rPr>
        <w:t>осуществлении</w:t>
      </w:r>
      <w:proofErr w:type="gramEnd"/>
      <w:r w:rsidRPr="00DD480D">
        <w:rPr>
          <w:rFonts w:ascii="Times New Roman" w:eastAsia="Times New Roman" w:hAnsi="Times New Roman" w:cs="Times New Roman"/>
          <w:sz w:val="16"/>
          <w:szCs w:val="28"/>
        </w:rPr>
        <w:t xml:space="preserve"> государственного контроля (надзора)</w:t>
      </w:r>
    </w:p>
    <w:p w:rsidR="007E2AF7" w:rsidRPr="00DD480D"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28"/>
        </w:rPr>
      </w:pPr>
      <w:r w:rsidRPr="00DD480D">
        <w:rPr>
          <w:rFonts w:ascii="Times New Roman" w:eastAsia="Times New Roman" w:hAnsi="Times New Roman" w:cs="Times New Roman"/>
          <w:sz w:val="16"/>
          <w:szCs w:val="28"/>
        </w:rPr>
        <w:t>и муниципального контроля")</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Приложения: ___________________________________________________________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___________________________________________________________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___________________________________________________________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___________________________________________________________</w:t>
      </w:r>
    </w:p>
    <w:p w:rsidR="007E2AF7" w:rsidRPr="00DD480D"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28"/>
        </w:rPr>
      </w:pPr>
      <w:proofErr w:type="gramStart"/>
      <w:r w:rsidRPr="00DD480D">
        <w:rPr>
          <w:rFonts w:ascii="Times New Roman" w:eastAsia="Times New Roman" w:hAnsi="Times New Roman" w:cs="Times New Roman"/>
          <w:sz w:val="18"/>
          <w:szCs w:val="28"/>
        </w:rPr>
        <w:t>(копия распоряжения органа муниципального контроля</w:t>
      </w:r>
      <w:proofErr w:type="gramEnd"/>
    </w:p>
    <w:p w:rsidR="007E2AF7" w:rsidRPr="00DD480D"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28"/>
        </w:rPr>
      </w:pPr>
      <w:r w:rsidRPr="00DD480D">
        <w:rPr>
          <w:rFonts w:ascii="Times New Roman" w:eastAsia="Times New Roman" w:hAnsi="Times New Roman" w:cs="Times New Roman"/>
          <w:sz w:val="18"/>
          <w:szCs w:val="28"/>
        </w:rPr>
        <w:t>о проведении внеплановой  выездной проверки. Документы,</w:t>
      </w:r>
    </w:p>
    <w:p w:rsidR="007E2AF7" w:rsidRPr="00DD480D"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28"/>
        </w:rPr>
      </w:pPr>
      <w:r w:rsidRPr="00DD480D">
        <w:rPr>
          <w:rFonts w:ascii="Times New Roman" w:eastAsia="Times New Roman" w:hAnsi="Times New Roman" w:cs="Times New Roman"/>
          <w:sz w:val="18"/>
          <w:szCs w:val="28"/>
        </w:rPr>
        <w:t xml:space="preserve">содержащие сведения, послужившие основанием </w:t>
      </w:r>
      <w:proofErr w:type="gramStart"/>
      <w:r w:rsidRPr="00DD480D">
        <w:rPr>
          <w:rFonts w:ascii="Times New Roman" w:eastAsia="Times New Roman" w:hAnsi="Times New Roman" w:cs="Times New Roman"/>
          <w:sz w:val="18"/>
          <w:szCs w:val="28"/>
        </w:rPr>
        <w:t>для</w:t>
      </w:r>
      <w:proofErr w:type="gramEnd"/>
    </w:p>
    <w:p w:rsidR="007E2AF7" w:rsidRPr="006661A9"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DD480D">
        <w:rPr>
          <w:rFonts w:ascii="Times New Roman" w:eastAsia="Times New Roman" w:hAnsi="Times New Roman" w:cs="Times New Roman"/>
          <w:sz w:val="18"/>
          <w:szCs w:val="28"/>
        </w:rPr>
        <w:t>проведения внеплановой проверки)</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lastRenderedPageBreak/>
        <w:t>____________________________________  _________</w:t>
      </w:r>
      <w:r w:rsidR="00DD480D">
        <w:rPr>
          <w:rFonts w:ascii="Times New Roman" w:eastAsia="Times New Roman" w:hAnsi="Times New Roman" w:cs="Times New Roman"/>
          <w:sz w:val="28"/>
          <w:szCs w:val="28"/>
        </w:rPr>
        <w:t>___________________</w:t>
      </w:r>
      <w:r w:rsidRPr="006661A9">
        <w:rPr>
          <w:rFonts w:ascii="Times New Roman" w:eastAsia="Times New Roman" w:hAnsi="Times New Roman" w:cs="Times New Roman"/>
          <w:sz w:val="28"/>
          <w:szCs w:val="28"/>
        </w:rPr>
        <w:t xml:space="preserve">  </w:t>
      </w:r>
    </w:p>
    <w:p w:rsidR="007E2AF7" w:rsidRPr="00DD480D"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8"/>
        </w:rPr>
      </w:pPr>
      <w:proofErr w:type="gramStart"/>
      <w:r w:rsidRPr="006661A9">
        <w:rPr>
          <w:rFonts w:ascii="Times New Roman" w:eastAsia="Times New Roman" w:hAnsi="Times New Roman" w:cs="Times New Roman"/>
          <w:sz w:val="28"/>
          <w:szCs w:val="28"/>
        </w:rPr>
        <w:t>(</w:t>
      </w:r>
      <w:r w:rsidRPr="00DD480D">
        <w:rPr>
          <w:rFonts w:ascii="Times New Roman" w:eastAsia="Times New Roman" w:hAnsi="Times New Roman" w:cs="Times New Roman"/>
          <w:sz w:val="20"/>
          <w:szCs w:val="28"/>
        </w:rPr>
        <w:t>наименование должностного лица)    (подпись)   (фамилия, имя, отчество</w:t>
      </w:r>
      <w:proofErr w:type="gramEnd"/>
    </w:p>
    <w:p w:rsidR="007E2AF7" w:rsidRPr="00DD480D"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8"/>
        </w:rPr>
      </w:pPr>
      <w:r w:rsidRPr="00DD480D">
        <w:rPr>
          <w:rFonts w:ascii="Times New Roman" w:eastAsia="Times New Roman" w:hAnsi="Times New Roman" w:cs="Times New Roman"/>
          <w:sz w:val="20"/>
          <w:szCs w:val="28"/>
        </w:rPr>
        <w:t>(в случае</w:t>
      </w:r>
      <w:proofErr w:type="gramStart"/>
      <w:r w:rsidRPr="00DD480D">
        <w:rPr>
          <w:rFonts w:ascii="Times New Roman" w:eastAsia="Times New Roman" w:hAnsi="Times New Roman" w:cs="Times New Roman"/>
          <w:sz w:val="20"/>
          <w:szCs w:val="28"/>
        </w:rPr>
        <w:t>,</w:t>
      </w:r>
      <w:proofErr w:type="gramEnd"/>
      <w:r w:rsidRPr="00DD480D">
        <w:rPr>
          <w:rFonts w:ascii="Times New Roman" w:eastAsia="Times New Roman" w:hAnsi="Times New Roman" w:cs="Times New Roman"/>
          <w:sz w:val="20"/>
          <w:szCs w:val="28"/>
        </w:rPr>
        <w:t xml:space="preserve"> если имеется)</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М.П.</w:t>
      </w:r>
    </w:p>
    <w:p w:rsidR="007F0B6F" w:rsidRDefault="007E2AF7" w:rsidP="00E40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Дата и время составления до</w:t>
      </w:r>
      <w:r w:rsidR="00E40BF4">
        <w:rPr>
          <w:rFonts w:ascii="Times New Roman" w:eastAsia="Times New Roman" w:hAnsi="Times New Roman" w:cs="Times New Roman"/>
          <w:sz w:val="28"/>
          <w:szCs w:val="28"/>
        </w:rPr>
        <w:t>кумента: _________________</w:t>
      </w:r>
    </w:p>
    <w:p w:rsidR="00E40BF4" w:rsidRDefault="00E40BF4" w:rsidP="00E40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E40BF4" w:rsidRDefault="00E40BF4" w:rsidP="00E40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E40BF4" w:rsidRPr="006661A9" w:rsidRDefault="00E40BF4" w:rsidP="00E40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7F0B6F" w:rsidRPr="007F0B6F" w:rsidRDefault="007E2AF7" w:rsidP="007F0B6F">
      <w:pPr>
        <w:pStyle w:val="a6"/>
        <w:jc w:val="right"/>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Приложение N 4 </w:t>
      </w:r>
      <w:r w:rsidRPr="006661A9">
        <w:rPr>
          <w:rFonts w:ascii="Times New Roman" w:eastAsia="Times New Roman" w:hAnsi="Times New Roman" w:cs="Times New Roman"/>
          <w:sz w:val="28"/>
          <w:szCs w:val="28"/>
        </w:rPr>
        <w:br/>
      </w:r>
      <w:r w:rsidR="007F0B6F" w:rsidRPr="007F0B6F">
        <w:rPr>
          <w:rFonts w:ascii="Times New Roman" w:eastAsia="Times New Roman" w:hAnsi="Times New Roman" w:cs="Times New Roman"/>
          <w:sz w:val="28"/>
          <w:szCs w:val="28"/>
        </w:rPr>
        <w:t xml:space="preserve">к Постановлению главы администрации </w:t>
      </w:r>
    </w:p>
    <w:p w:rsidR="007F0B6F" w:rsidRPr="007F0B6F" w:rsidRDefault="007F0B6F" w:rsidP="007F0B6F">
      <w:pPr>
        <w:pStyle w:val="a6"/>
        <w:jc w:val="right"/>
        <w:rPr>
          <w:rFonts w:ascii="Times New Roman" w:eastAsia="Times New Roman" w:hAnsi="Times New Roman" w:cs="Times New Roman"/>
          <w:sz w:val="28"/>
          <w:szCs w:val="28"/>
        </w:rPr>
      </w:pPr>
      <w:r w:rsidRPr="007F0B6F">
        <w:rPr>
          <w:rFonts w:ascii="Times New Roman" w:eastAsia="Times New Roman" w:hAnsi="Times New Roman" w:cs="Times New Roman"/>
          <w:sz w:val="28"/>
          <w:szCs w:val="28"/>
        </w:rPr>
        <w:t xml:space="preserve">№___ от «____»_______2015г. </w:t>
      </w:r>
    </w:p>
    <w:p w:rsidR="007F0B6F" w:rsidRPr="007F0B6F" w:rsidRDefault="007F0B6F" w:rsidP="007F0B6F">
      <w:pPr>
        <w:pStyle w:val="a6"/>
        <w:jc w:val="right"/>
        <w:rPr>
          <w:rFonts w:ascii="Times New Roman" w:hAnsi="Times New Roman" w:cs="Times New Roman"/>
          <w:sz w:val="28"/>
          <w:szCs w:val="28"/>
        </w:rPr>
      </w:pPr>
      <w:r w:rsidRPr="007F0B6F">
        <w:rPr>
          <w:rFonts w:ascii="Times New Roman" w:eastAsia="Times New Roman" w:hAnsi="Times New Roman" w:cs="Times New Roman"/>
          <w:sz w:val="28"/>
          <w:szCs w:val="28"/>
        </w:rPr>
        <w:t xml:space="preserve"> </w:t>
      </w:r>
      <w:r w:rsidRPr="007F0B6F">
        <w:rPr>
          <w:rFonts w:ascii="Times New Roman" w:hAnsi="Times New Roman" w:cs="Times New Roman"/>
          <w:sz w:val="28"/>
          <w:szCs w:val="28"/>
        </w:rPr>
        <w:t>«Об утверждении Положения о порядке осуществления</w:t>
      </w:r>
    </w:p>
    <w:p w:rsidR="007F0B6F" w:rsidRPr="007F0B6F" w:rsidRDefault="007F0B6F" w:rsidP="007F0B6F">
      <w:pPr>
        <w:pStyle w:val="a6"/>
        <w:jc w:val="right"/>
        <w:rPr>
          <w:rFonts w:ascii="Times New Roman" w:hAnsi="Times New Roman" w:cs="Times New Roman"/>
          <w:sz w:val="28"/>
          <w:szCs w:val="28"/>
        </w:rPr>
      </w:pPr>
      <w:r w:rsidRPr="007F0B6F">
        <w:rPr>
          <w:rFonts w:ascii="Times New Roman" w:hAnsi="Times New Roman" w:cs="Times New Roman"/>
          <w:sz w:val="28"/>
          <w:szCs w:val="28"/>
        </w:rPr>
        <w:t xml:space="preserve"> муниципального земельного контроля на территории </w:t>
      </w:r>
    </w:p>
    <w:p w:rsidR="007E2AF7" w:rsidRPr="004D237B" w:rsidRDefault="007F0B6F" w:rsidP="004D237B">
      <w:pPr>
        <w:pStyle w:val="a6"/>
        <w:jc w:val="right"/>
        <w:rPr>
          <w:rFonts w:ascii="Times New Roman" w:hAnsi="Times New Roman" w:cs="Times New Roman"/>
          <w:sz w:val="28"/>
          <w:szCs w:val="28"/>
        </w:rPr>
      </w:pPr>
      <w:r w:rsidRPr="007F0B6F">
        <w:rPr>
          <w:rFonts w:ascii="Times New Roman" w:hAnsi="Times New Roman" w:cs="Times New Roman"/>
          <w:sz w:val="28"/>
          <w:szCs w:val="28"/>
        </w:rPr>
        <w:t>МР «Кизилюртовский район»</w:t>
      </w:r>
    </w:p>
    <w:p w:rsidR="007E2AF7" w:rsidRPr="006661A9" w:rsidRDefault="007E2AF7" w:rsidP="004D237B">
      <w:pPr>
        <w:spacing w:before="100" w:beforeAutospacing="1" w:after="100" w:afterAutospacing="1" w:line="240" w:lineRule="auto"/>
        <w:jc w:val="right"/>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(Типовая форма)</w:t>
      </w:r>
    </w:p>
    <w:p w:rsidR="007E2AF7" w:rsidRPr="006661A9" w:rsidRDefault="007E2AF7" w:rsidP="00D93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МУНИЦИПАЛЬНЫЙ ЗЕМЕЛЬНЫЙ КОНТРОЛЬ</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__________________________               </w:t>
      </w:r>
      <w:r w:rsidR="004D237B">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 xml:space="preserve">       "___" ____________ 20__ г.</w:t>
      </w:r>
    </w:p>
    <w:p w:rsidR="007E2AF7" w:rsidRPr="009C11EC"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4"/>
          <w:szCs w:val="28"/>
        </w:rPr>
      </w:pPr>
      <w:r w:rsidRPr="009C11EC">
        <w:rPr>
          <w:rFonts w:ascii="Times New Roman" w:eastAsia="Times New Roman" w:hAnsi="Times New Roman" w:cs="Times New Roman"/>
          <w:sz w:val="14"/>
          <w:szCs w:val="28"/>
        </w:rPr>
        <w:t xml:space="preserve"> (место составления акта)          </w:t>
      </w:r>
      <w:r>
        <w:rPr>
          <w:rFonts w:ascii="Times New Roman" w:eastAsia="Times New Roman" w:hAnsi="Times New Roman" w:cs="Times New Roman"/>
          <w:sz w:val="14"/>
          <w:szCs w:val="28"/>
        </w:rPr>
        <w:t xml:space="preserve">                                                                                                           </w:t>
      </w:r>
      <w:r w:rsidRPr="009C11EC">
        <w:rPr>
          <w:rFonts w:ascii="Times New Roman" w:eastAsia="Times New Roman" w:hAnsi="Times New Roman" w:cs="Times New Roman"/>
          <w:sz w:val="14"/>
          <w:szCs w:val="28"/>
        </w:rPr>
        <w:t xml:space="preserve">     </w:t>
      </w:r>
      <w:r w:rsidR="004D237B">
        <w:rPr>
          <w:rFonts w:ascii="Times New Roman" w:eastAsia="Times New Roman" w:hAnsi="Times New Roman" w:cs="Times New Roman"/>
          <w:sz w:val="14"/>
          <w:szCs w:val="28"/>
        </w:rPr>
        <w:t xml:space="preserve">                                           </w:t>
      </w:r>
      <w:r>
        <w:rPr>
          <w:rFonts w:ascii="Times New Roman" w:eastAsia="Times New Roman" w:hAnsi="Times New Roman" w:cs="Times New Roman"/>
          <w:sz w:val="14"/>
          <w:szCs w:val="28"/>
        </w:rPr>
        <w:t xml:space="preserve">             </w:t>
      </w:r>
      <w:r w:rsidRPr="009C11EC">
        <w:rPr>
          <w:rFonts w:ascii="Times New Roman" w:eastAsia="Times New Roman" w:hAnsi="Times New Roman" w:cs="Times New Roman"/>
          <w:sz w:val="14"/>
          <w:szCs w:val="28"/>
        </w:rPr>
        <w:t>(дата составления акта)</w:t>
      </w:r>
    </w:p>
    <w:p w:rsidR="007E2AF7"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4"/>
          <w:szCs w:val="28"/>
        </w:rPr>
      </w:pPr>
    </w:p>
    <w:p w:rsidR="007E2AF7" w:rsidRPr="009C11EC"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4"/>
          <w:szCs w:val="28"/>
        </w:rPr>
      </w:pPr>
      <w:r w:rsidRPr="009C11EC">
        <w:rPr>
          <w:rFonts w:ascii="Times New Roman" w:eastAsia="Times New Roman" w:hAnsi="Times New Roman" w:cs="Times New Roman"/>
          <w:sz w:val="14"/>
          <w:szCs w:val="28"/>
        </w:rPr>
        <w:t>__________________________</w:t>
      </w:r>
    </w:p>
    <w:p w:rsidR="007E2AF7" w:rsidRPr="00D9379E" w:rsidRDefault="007E2AF7" w:rsidP="00D93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4"/>
          <w:szCs w:val="28"/>
        </w:rPr>
      </w:pPr>
      <w:r>
        <w:rPr>
          <w:rFonts w:ascii="Times New Roman" w:eastAsia="Times New Roman" w:hAnsi="Times New Roman" w:cs="Times New Roman"/>
          <w:sz w:val="14"/>
          <w:szCs w:val="28"/>
        </w:rPr>
        <w:t xml:space="preserve"> </w:t>
      </w:r>
      <w:r w:rsidRPr="009C11EC">
        <w:rPr>
          <w:rFonts w:ascii="Times New Roman" w:eastAsia="Times New Roman" w:hAnsi="Times New Roman" w:cs="Times New Roman"/>
          <w:sz w:val="14"/>
          <w:szCs w:val="28"/>
        </w:rPr>
        <w:t>(время составления акта)</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АКТ ПРОВЕРКИ</w:t>
      </w:r>
    </w:p>
    <w:p w:rsidR="007E2AF7"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ОРГАНОМ МУНИЦИПАЛЬНОГО ЗЕМЕЛЬНОГО КОНТРОЛЯ ЮРИДИЧЕСКОГО ЛИЦА,</w:t>
      </w:r>
    </w:p>
    <w:p w:rsidR="007E2AF7" w:rsidRPr="006661A9"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ИНДИВИДУАЛЬНОГО ПРЕДПРИНИМАТЕЛЯ</w:t>
      </w:r>
      <w:r>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N 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 ______</w:t>
      </w:r>
      <w:r w:rsidRPr="006661A9">
        <w:rPr>
          <w:rFonts w:ascii="Times New Roman" w:eastAsia="Times New Roman" w:hAnsi="Times New Roman" w:cs="Times New Roman"/>
          <w:sz w:val="28"/>
          <w:szCs w:val="28"/>
        </w:rPr>
        <w:t xml:space="preserve">_ 20__ </w:t>
      </w:r>
      <w:r>
        <w:rPr>
          <w:rFonts w:ascii="Times New Roman" w:eastAsia="Times New Roman" w:hAnsi="Times New Roman" w:cs="Times New Roman"/>
          <w:sz w:val="28"/>
          <w:szCs w:val="28"/>
        </w:rPr>
        <w:t xml:space="preserve"> г. по адресу:</w:t>
      </w:r>
      <w:r w:rsidRPr="006661A9">
        <w:rPr>
          <w:rFonts w:ascii="Times New Roman" w:eastAsia="Times New Roman" w:hAnsi="Times New Roman" w:cs="Times New Roman"/>
          <w:sz w:val="28"/>
          <w:szCs w:val="28"/>
        </w:rPr>
        <w:t>____________________________________</w:t>
      </w:r>
      <w:r w:rsidR="00D9379E">
        <w:rPr>
          <w:rFonts w:ascii="Times New Roman" w:eastAsia="Times New Roman" w:hAnsi="Times New Roman" w:cs="Times New Roman"/>
          <w:sz w:val="28"/>
          <w:szCs w:val="28"/>
        </w:rPr>
        <w:t>___________</w:t>
      </w:r>
    </w:p>
    <w:p w:rsidR="007E2AF7" w:rsidRPr="009C11EC"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4"/>
          <w:szCs w:val="28"/>
        </w:rPr>
      </w:pPr>
      <w:r w:rsidRPr="006661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 xml:space="preserve"> </w:t>
      </w:r>
      <w:r w:rsidRPr="009C11EC">
        <w:rPr>
          <w:rFonts w:ascii="Times New Roman" w:eastAsia="Times New Roman" w:hAnsi="Times New Roman" w:cs="Times New Roman"/>
          <w:sz w:val="14"/>
          <w:szCs w:val="28"/>
        </w:rPr>
        <w:t>(место проведения проверки)</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основании:_______</w:t>
      </w:r>
      <w:r w:rsidRPr="006661A9">
        <w:rPr>
          <w:rFonts w:ascii="Times New Roman" w:eastAsia="Times New Roman" w:hAnsi="Times New Roman" w:cs="Times New Roman"/>
          <w:sz w:val="28"/>
          <w:szCs w:val="28"/>
        </w:rPr>
        <w:t>______________________________________________</w:t>
      </w:r>
      <w:r w:rsidR="00D9379E">
        <w:rPr>
          <w:rFonts w:ascii="Times New Roman" w:eastAsia="Times New Roman" w:hAnsi="Times New Roman" w:cs="Times New Roman"/>
          <w:sz w:val="28"/>
          <w:szCs w:val="28"/>
        </w:rPr>
        <w:t>_________</w:t>
      </w:r>
    </w:p>
    <w:p w:rsidR="007E2AF7" w:rsidRPr="009C11EC"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4"/>
          <w:szCs w:val="28"/>
        </w:rPr>
      </w:pPr>
      <w:r w:rsidRPr="006661A9">
        <w:rPr>
          <w:rFonts w:ascii="Times New Roman" w:eastAsia="Times New Roman" w:hAnsi="Times New Roman" w:cs="Times New Roman"/>
          <w:sz w:val="28"/>
          <w:szCs w:val="28"/>
        </w:rPr>
        <w:t xml:space="preserve">                    </w:t>
      </w:r>
      <w:r w:rsidR="00DD480D">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 xml:space="preserve"> </w:t>
      </w:r>
      <w:proofErr w:type="gramStart"/>
      <w:r w:rsidRPr="009C11EC">
        <w:rPr>
          <w:rFonts w:ascii="Times New Roman" w:eastAsia="Times New Roman" w:hAnsi="Times New Roman" w:cs="Times New Roman"/>
          <w:sz w:val="14"/>
          <w:szCs w:val="28"/>
        </w:rPr>
        <w:t>(вид документа с указанием реквизитов (номер, дата),</w:t>
      </w:r>
      <w:proofErr w:type="gramEnd"/>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была проведена проверка в отношении: __________________________________________________________________</w:t>
      </w:r>
      <w:r w:rsidR="00D9379E">
        <w:rPr>
          <w:rFonts w:ascii="Times New Roman" w:eastAsia="Times New Roman" w:hAnsi="Times New Roman" w:cs="Times New Roman"/>
          <w:sz w:val="28"/>
          <w:szCs w:val="28"/>
        </w:rPr>
        <w:t>_________</w:t>
      </w:r>
    </w:p>
    <w:p w:rsidR="007E2AF7" w:rsidRPr="009C11EC"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4"/>
          <w:szCs w:val="28"/>
        </w:rPr>
      </w:pPr>
      <w:proofErr w:type="gramStart"/>
      <w:r w:rsidRPr="009C11EC">
        <w:rPr>
          <w:rFonts w:ascii="Times New Roman" w:eastAsia="Times New Roman" w:hAnsi="Times New Roman" w:cs="Times New Roman"/>
          <w:sz w:val="14"/>
          <w:szCs w:val="28"/>
        </w:rPr>
        <w:t>(полное и (в случае, если имеется) сокращенное наименование, в том</w:t>
      </w:r>
      <w:r>
        <w:rPr>
          <w:rFonts w:ascii="Times New Roman" w:eastAsia="Times New Roman" w:hAnsi="Times New Roman" w:cs="Times New Roman"/>
          <w:sz w:val="14"/>
          <w:szCs w:val="28"/>
        </w:rPr>
        <w:t xml:space="preserve"> </w:t>
      </w:r>
      <w:r w:rsidRPr="009C11EC">
        <w:rPr>
          <w:rFonts w:ascii="Times New Roman" w:eastAsia="Times New Roman" w:hAnsi="Times New Roman" w:cs="Times New Roman"/>
          <w:sz w:val="14"/>
          <w:szCs w:val="28"/>
        </w:rPr>
        <w:t>числе фирменное наименование юридического лица, фамилия, имя и (в случае,</w:t>
      </w:r>
      <w:proofErr w:type="gramEnd"/>
    </w:p>
    <w:p w:rsidR="007E2AF7" w:rsidRPr="009C11EC"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proofErr w:type="gramStart"/>
      <w:r w:rsidRPr="009C11EC">
        <w:rPr>
          <w:rFonts w:ascii="Times New Roman" w:eastAsia="Times New Roman" w:hAnsi="Times New Roman" w:cs="Times New Roman"/>
          <w:sz w:val="14"/>
          <w:szCs w:val="28"/>
        </w:rPr>
        <w:t>если имеется) отчество индивидуального предпринимателя)</w:t>
      </w:r>
      <w:proofErr w:type="gramEnd"/>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на земельном участке, расположенном по адресу: ___________________________</w:t>
      </w:r>
      <w:r>
        <w:rPr>
          <w:rFonts w:ascii="Times New Roman" w:eastAsia="Times New Roman" w:hAnsi="Times New Roman" w:cs="Times New Roman"/>
          <w:sz w:val="28"/>
          <w:szCs w:val="28"/>
        </w:rPr>
        <w:t>_______________________________________</w:t>
      </w:r>
      <w:r w:rsidR="00D9379E">
        <w:rPr>
          <w:rFonts w:ascii="Times New Roman" w:eastAsia="Times New Roman" w:hAnsi="Times New Roman" w:cs="Times New Roman"/>
          <w:sz w:val="28"/>
          <w:szCs w:val="28"/>
        </w:rPr>
        <w:t>_________</w:t>
      </w:r>
      <w:r w:rsidRPr="006661A9">
        <w:rPr>
          <w:rFonts w:ascii="Times New Roman" w:eastAsia="Times New Roman" w:hAnsi="Times New Roman" w:cs="Times New Roman"/>
          <w:sz w:val="28"/>
          <w:szCs w:val="28"/>
        </w:rPr>
        <w:t>,</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площадью ______________________________________</w:t>
      </w:r>
      <w:r w:rsidRPr="006661A9">
        <w:rPr>
          <w:rFonts w:ascii="Times New Roman" w:eastAsia="Times New Roman" w:hAnsi="Times New Roman" w:cs="Times New Roman"/>
          <w:sz w:val="28"/>
          <w:szCs w:val="28"/>
        </w:rPr>
        <w:t xml:space="preserve"> кв. м, </w:t>
      </w:r>
      <w:proofErr w:type="gramStart"/>
      <w:r w:rsidRPr="006661A9">
        <w:rPr>
          <w:rFonts w:ascii="Times New Roman" w:eastAsia="Times New Roman" w:hAnsi="Times New Roman" w:cs="Times New Roman"/>
          <w:sz w:val="28"/>
          <w:szCs w:val="28"/>
        </w:rPr>
        <w:t>используемом</w:t>
      </w:r>
      <w:proofErr w:type="gramEnd"/>
      <w:r w:rsidRPr="006661A9">
        <w:rPr>
          <w:rFonts w:ascii="Times New Roman" w:eastAsia="Times New Roman" w:hAnsi="Times New Roman" w:cs="Times New Roman"/>
          <w:sz w:val="28"/>
          <w:szCs w:val="28"/>
        </w:rPr>
        <w:t xml:space="preserve"> </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__________________________________________________________________</w:t>
      </w:r>
      <w:r w:rsidR="00D9379E">
        <w:rPr>
          <w:rFonts w:ascii="Times New Roman" w:eastAsia="Times New Roman" w:hAnsi="Times New Roman" w:cs="Times New Roman"/>
          <w:sz w:val="28"/>
          <w:szCs w:val="28"/>
        </w:rPr>
        <w:t>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Продолжительность проверки: __________________________________________</w:t>
      </w:r>
      <w:r w:rsidR="00D9379E">
        <w:rPr>
          <w:rFonts w:ascii="Times New Roman" w:eastAsia="Times New Roman" w:hAnsi="Times New Roman" w:cs="Times New Roman"/>
          <w:sz w:val="28"/>
          <w:szCs w:val="28"/>
        </w:rPr>
        <w:t>__</w:t>
      </w:r>
      <w:r w:rsidRPr="006661A9">
        <w:rPr>
          <w:rFonts w:ascii="Times New Roman" w:eastAsia="Times New Roman" w:hAnsi="Times New Roman" w:cs="Times New Roman"/>
          <w:sz w:val="28"/>
          <w:szCs w:val="28"/>
        </w:rPr>
        <w:t>_</w:t>
      </w:r>
      <w:r w:rsidR="00D9379E">
        <w:rPr>
          <w:rFonts w:ascii="Times New Roman" w:eastAsia="Times New Roman" w:hAnsi="Times New Roman" w:cs="Times New Roman"/>
          <w:sz w:val="28"/>
          <w:szCs w:val="28"/>
        </w:rPr>
        <w:t>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Акт составлен: _______________________________________________________</w:t>
      </w:r>
      <w:r w:rsidR="00D9379E">
        <w:rPr>
          <w:rFonts w:ascii="Times New Roman" w:eastAsia="Times New Roman" w:hAnsi="Times New Roman" w:cs="Times New Roman"/>
          <w:sz w:val="28"/>
          <w:szCs w:val="28"/>
        </w:rPr>
        <w:t>__</w:t>
      </w:r>
      <w:r w:rsidRPr="006661A9">
        <w:rPr>
          <w:rFonts w:ascii="Times New Roman" w:eastAsia="Times New Roman" w:hAnsi="Times New Roman" w:cs="Times New Roman"/>
          <w:sz w:val="28"/>
          <w:szCs w:val="28"/>
        </w:rPr>
        <w:t>_</w:t>
      </w:r>
      <w:r w:rsidR="00D9379E">
        <w:rPr>
          <w:rFonts w:ascii="Times New Roman" w:eastAsia="Times New Roman" w:hAnsi="Times New Roman" w:cs="Times New Roman"/>
          <w:sz w:val="28"/>
          <w:szCs w:val="28"/>
        </w:rPr>
        <w:t>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w:t>
      </w:r>
      <w:r w:rsidRPr="009C11EC">
        <w:rPr>
          <w:rFonts w:ascii="Times New Roman" w:eastAsia="Times New Roman" w:hAnsi="Times New Roman" w:cs="Times New Roman"/>
          <w:sz w:val="14"/>
          <w:szCs w:val="28"/>
        </w:rPr>
        <w:t>наименование органа муниципального контроля)</w:t>
      </w:r>
    </w:p>
    <w:p w:rsidR="007E2AF7"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С копией  распоряжения о   проведении   проверки   </w:t>
      </w:r>
      <w:proofErr w:type="gramStart"/>
      <w:r w:rsidRPr="006661A9">
        <w:rPr>
          <w:rFonts w:ascii="Times New Roman" w:eastAsia="Times New Roman" w:hAnsi="Times New Roman" w:cs="Times New Roman"/>
          <w:sz w:val="28"/>
          <w:szCs w:val="28"/>
        </w:rPr>
        <w:t>ознакомлен</w:t>
      </w:r>
      <w:proofErr w:type="gramEnd"/>
      <w:r w:rsidRPr="006661A9">
        <w:rPr>
          <w:rFonts w:ascii="Times New Roman" w:eastAsia="Times New Roman" w:hAnsi="Times New Roman" w:cs="Times New Roman"/>
          <w:sz w:val="28"/>
          <w:szCs w:val="28"/>
        </w:rPr>
        <w:t>:</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w:t>
      </w:r>
      <w:r w:rsidR="00D9379E">
        <w:rPr>
          <w:rFonts w:ascii="Times New Roman" w:eastAsia="Times New Roman" w:hAnsi="Times New Roman" w:cs="Times New Roman"/>
          <w:sz w:val="28"/>
          <w:szCs w:val="28"/>
        </w:rPr>
        <w:t>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(заполняется при проведении выездной проверки) </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Pr>
          <w:rFonts w:ascii="Times New Roman" w:eastAsia="Times New Roman" w:hAnsi="Times New Roman" w:cs="Times New Roman"/>
          <w:sz w:val="28"/>
          <w:szCs w:val="28"/>
        </w:rPr>
        <w:t>_______________________</w:t>
      </w:r>
      <w:r w:rsidR="00D9379E">
        <w:rPr>
          <w:rFonts w:ascii="Times New Roman" w:eastAsia="Times New Roman" w:hAnsi="Times New Roman" w:cs="Times New Roman"/>
          <w:sz w:val="28"/>
          <w:szCs w:val="28"/>
        </w:rPr>
        <w:t>_________</w:t>
      </w:r>
    </w:p>
    <w:p w:rsidR="007E2AF7" w:rsidRPr="009C11EC"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r w:rsidRPr="009C11EC">
        <w:rPr>
          <w:rFonts w:ascii="Times New Roman" w:eastAsia="Times New Roman" w:hAnsi="Times New Roman" w:cs="Times New Roman"/>
          <w:sz w:val="14"/>
          <w:szCs w:val="28"/>
        </w:rPr>
        <w:t>(фамилии, имена, отчества (в случае, если имеются), подпись, дата, время)</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Дата и номер решения прокурора (его заместителя) о согласовании</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проведения проверки: ______________________________________________________</w:t>
      </w:r>
      <w:r w:rsidR="00D9379E">
        <w:rPr>
          <w:rFonts w:ascii="Times New Roman" w:eastAsia="Times New Roman" w:hAnsi="Times New Roman" w:cs="Times New Roman"/>
          <w:sz w:val="28"/>
          <w:szCs w:val="28"/>
        </w:rPr>
        <w:t>__</w:t>
      </w:r>
    </w:p>
    <w:p w:rsidR="007E2AF7" w:rsidRPr="009C11EC"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4"/>
          <w:szCs w:val="28"/>
        </w:rPr>
      </w:pPr>
      <w:r w:rsidRPr="009C11EC">
        <w:rPr>
          <w:rFonts w:ascii="Times New Roman" w:eastAsia="Times New Roman" w:hAnsi="Times New Roman" w:cs="Times New Roman"/>
          <w:sz w:val="14"/>
          <w:szCs w:val="28"/>
        </w:rPr>
        <w:t xml:space="preserve">                     </w:t>
      </w:r>
      <w:proofErr w:type="gramStart"/>
      <w:r w:rsidRPr="009C11EC">
        <w:rPr>
          <w:rFonts w:ascii="Times New Roman" w:eastAsia="Times New Roman" w:hAnsi="Times New Roman" w:cs="Times New Roman"/>
          <w:sz w:val="14"/>
          <w:szCs w:val="28"/>
        </w:rPr>
        <w:t>(заполняется в случае проведения внеплановой проверки</w:t>
      </w:r>
      <w:proofErr w:type="gramEnd"/>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lastRenderedPageBreak/>
        <w:t>____________________________________________________________</w:t>
      </w:r>
      <w:r>
        <w:rPr>
          <w:rFonts w:ascii="Times New Roman" w:eastAsia="Times New Roman" w:hAnsi="Times New Roman" w:cs="Times New Roman"/>
          <w:sz w:val="28"/>
          <w:szCs w:val="28"/>
        </w:rPr>
        <w:t>______</w:t>
      </w:r>
      <w:r w:rsidR="00D9379E">
        <w:rPr>
          <w:rFonts w:ascii="Times New Roman" w:eastAsia="Times New Roman" w:hAnsi="Times New Roman" w:cs="Times New Roman"/>
          <w:sz w:val="28"/>
          <w:szCs w:val="28"/>
        </w:rPr>
        <w:t>_________</w:t>
      </w:r>
    </w:p>
    <w:p w:rsidR="007E2AF7" w:rsidRPr="009C11EC"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4"/>
          <w:szCs w:val="28"/>
        </w:rPr>
      </w:pPr>
      <w:r w:rsidRPr="006661A9">
        <w:rPr>
          <w:rFonts w:ascii="Times New Roman" w:eastAsia="Times New Roman" w:hAnsi="Times New Roman" w:cs="Times New Roman"/>
          <w:sz w:val="28"/>
          <w:szCs w:val="28"/>
        </w:rPr>
        <w:t xml:space="preserve">             </w:t>
      </w:r>
      <w:r w:rsidRPr="009C11EC">
        <w:rPr>
          <w:rFonts w:ascii="Times New Roman" w:eastAsia="Times New Roman" w:hAnsi="Times New Roman" w:cs="Times New Roman"/>
          <w:sz w:val="14"/>
          <w:szCs w:val="28"/>
        </w:rPr>
        <w:t>субъекта малого или среднего предпринимательства)</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Лиц</w:t>
      </w:r>
      <w:proofErr w:type="gramStart"/>
      <w:r w:rsidRPr="006661A9">
        <w:rPr>
          <w:rFonts w:ascii="Times New Roman" w:eastAsia="Times New Roman" w:hAnsi="Times New Roman" w:cs="Times New Roman"/>
          <w:sz w:val="28"/>
          <w:szCs w:val="28"/>
        </w:rPr>
        <w:t>о(</w:t>
      </w:r>
      <w:proofErr w:type="gramEnd"/>
      <w:r w:rsidRPr="006661A9">
        <w:rPr>
          <w:rFonts w:ascii="Times New Roman" w:eastAsia="Times New Roman" w:hAnsi="Times New Roman" w:cs="Times New Roman"/>
          <w:sz w:val="28"/>
          <w:szCs w:val="28"/>
        </w:rPr>
        <w:t>а), проводившее проверку: _______________________________________</w:t>
      </w:r>
      <w:r>
        <w:rPr>
          <w:rFonts w:ascii="Times New Roman" w:eastAsia="Times New Roman" w:hAnsi="Times New Roman" w:cs="Times New Roman"/>
          <w:sz w:val="28"/>
          <w:szCs w:val="28"/>
        </w:rPr>
        <w:t>__________________________</w:t>
      </w:r>
      <w:r w:rsidRPr="006661A9">
        <w:rPr>
          <w:rFonts w:ascii="Times New Roman" w:eastAsia="Times New Roman" w:hAnsi="Times New Roman" w:cs="Times New Roman"/>
          <w:sz w:val="28"/>
          <w:szCs w:val="28"/>
        </w:rPr>
        <w:t>_</w:t>
      </w:r>
      <w:r w:rsidR="00D9379E">
        <w:rPr>
          <w:rFonts w:ascii="Times New Roman" w:eastAsia="Times New Roman" w:hAnsi="Times New Roman" w:cs="Times New Roman"/>
          <w:sz w:val="28"/>
          <w:szCs w:val="28"/>
        </w:rPr>
        <w:t>_________</w:t>
      </w:r>
    </w:p>
    <w:p w:rsidR="007E2AF7" w:rsidRPr="009C11EC"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proofErr w:type="gramStart"/>
      <w:r w:rsidRPr="009C11EC">
        <w:rPr>
          <w:rFonts w:ascii="Times New Roman" w:eastAsia="Times New Roman" w:hAnsi="Times New Roman" w:cs="Times New Roman"/>
          <w:sz w:val="14"/>
          <w:szCs w:val="28"/>
        </w:rPr>
        <w:t>(фамилия, имя, отчество</w:t>
      </w:r>
      <w:proofErr w:type="gramEnd"/>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9C11EC">
        <w:rPr>
          <w:rFonts w:ascii="Times New Roman" w:eastAsia="Times New Roman" w:hAnsi="Times New Roman" w:cs="Times New Roman"/>
          <w:sz w:val="14"/>
          <w:szCs w:val="28"/>
        </w:rPr>
        <w:t>(в случае</w:t>
      </w:r>
      <w:proofErr w:type="gramStart"/>
      <w:r w:rsidRPr="009C11EC">
        <w:rPr>
          <w:rFonts w:ascii="Times New Roman" w:eastAsia="Times New Roman" w:hAnsi="Times New Roman" w:cs="Times New Roman"/>
          <w:sz w:val="14"/>
          <w:szCs w:val="28"/>
        </w:rPr>
        <w:t>,</w:t>
      </w:r>
      <w:proofErr w:type="gramEnd"/>
      <w:r w:rsidRPr="009C11EC">
        <w:rPr>
          <w:rFonts w:ascii="Times New Roman" w:eastAsia="Times New Roman" w:hAnsi="Times New Roman" w:cs="Times New Roman"/>
          <w:sz w:val="14"/>
          <w:szCs w:val="28"/>
        </w:rPr>
        <w:t xml:space="preserve"> если имеется), должность должностного лица (должностных лиц),</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Pr>
          <w:rFonts w:ascii="Times New Roman" w:eastAsia="Times New Roman" w:hAnsi="Times New Roman" w:cs="Times New Roman"/>
          <w:sz w:val="28"/>
          <w:szCs w:val="28"/>
        </w:rPr>
        <w:t>_______________________</w:t>
      </w:r>
      <w:r w:rsidR="00D9379E">
        <w:rPr>
          <w:rFonts w:ascii="Times New Roman" w:eastAsia="Times New Roman" w:hAnsi="Times New Roman" w:cs="Times New Roman"/>
          <w:sz w:val="28"/>
          <w:szCs w:val="28"/>
        </w:rPr>
        <w:t>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проводившег</w:t>
      </w:r>
      <w:proofErr w:type="gramStart"/>
      <w:r w:rsidRPr="006661A9">
        <w:rPr>
          <w:rFonts w:ascii="Times New Roman" w:eastAsia="Times New Roman" w:hAnsi="Times New Roman" w:cs="Times New Roman"/>
          <w:sz w:val="28"/>
          <w:szCs w:val="28"/>
        </w:rPr>
        <w:t>о(</w:t>
      </w:r>
      <w:proofErr w:type="gramEnd"/>
      <w:r w:rsidRPr="006661A9">
        <w:rPr>
          <w:rFonts w:ascii="Times New Roman" w:eastAsia="Times New Roman" w:hAnsi="Times New Roman" w:cs="Times New Roman"/>
          <w:sz w:val="28"/>
          <w:szCs w:val="28"/>
        </w:rPr>
        <w:t>их) проверку; в случае привлечения к участию в проверке</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экспертов, экспертных организаций указываются фамилии, имена, отчества</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(в случае</w:t>
      </w:r>
      <w:proofErr w:type="gramStart"/>
      <w:r w:rsidRPr="006661A9">
        <w:rPr>
          <w:rFonts w:ascii="Times New Roman" w:eastAsia="Times New Roman" w:hAnsi="Times New Roman" w:cs="Times New Roman"/>
          <w:sz w:val="28"/>
          <w:szCs w:val="28"/>
        </w:rPr>
        <w:t>,</w:t>
      </w:r>
      <w:proofErr w:type="gramEnd"/>
      <w:r w:rsidRPr="006661A9">
        <w:rPr>
          <w:rFonts w:ascii="Times New Roman" w:eastAsia="Times New Roman" w:hAnsi="Times New Roman" w:cs="Times New Roman"/>
          <w:sz w:val="28"/>
          <w:szCs w:val="28"/>
        </w:rPr>
        <w:t xml:space="preserve"> если имеются), должности экспертов и/или наименование</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экспертных организаций)</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При проведении проверки присутствовали: _______________________________</w:t>
      </w:r>
      <w:r>
        <w:rPr>
          <w:rFonts w:ascii="Times New Roman" w:eastAsia="Times New Roman" w:hAnsi="Times New Roman" w:cs="Times New Roman"/>
          <w:sz w:val="28"/>
          <w:szCs w:val="28"/>
        </w:rPr>
        <w:t>___________________________________</w:t>
      </w:r>
      <w:r w:rsidR="00D9379E">
        <w:rPr>
          <w:rFonts w:ascii="Times New Roman" w:eastAsia="Times New Roman" w:hAnsi="Times New Roman" w:cs="Times New Roman"/>
          <w:sz w:val="28"/>
          <w:szCs w:val="28"/>
        </w:rPr>
        <w:t>_________</w:t>
      </w:r>
    </w:p>
    <w:p w:rsidR="007E2AF7" w:rsidRPr="009C11EC"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proofErr w:type="gramStart"/>
      <w:r w:rsidRPr="009C11EC">
        <w:rPr>
          <w:rFonts w:ascii="Times New Roman" w:eastAsia="Times New Roman" w:hAnsi="Times New Roman" w:cs="Times New Roman"/>
          <w:sz w:val="14"/>
          <w:szCs w:val="28"/>
        </w:rPr>
        <w:t>(фамилия, имя, отчество</w:t>
      </w:r>
      <w:proofErr w:type="gramEnd"/>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Pr>
          <w:rFonts w:ascii="Times New Roman" w:eastAsia="Times New Roman" w:hAnsi="Times New Roman" w:cs="Times New Roman"/>
          <w:sz w:val="28"/>
          <w:szCs w:val="28"/>
        </w:rPr>
        <w:t>_______________________</w:t>
      </w:r>
      <w:r w:rsidR="00D9379E">
        <w:rPr>
          <w:rFonts w:ascii="Times New Roman" w:eastAsia="Times New Roman" w:hAnsi="Times New Roman" w:cs="Times New Roman"/>
          <w:sz w:val="28"/>
          <w:szCs w:val="28"/>
        </w:rPr>
        <w:t>_________</w:t>
      </w:r>
    </w:p>
    <w:p w:rsidR="007E2AF7" w:rsidRPr="009C11EC"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2"/>
          <w:szCs w:val="28"/>
        </w:rPr>
      </w:pPr>
      <w:r w:rsidRPr="009C11EC">
        <w:rPr>
          <w:rFonts w:ascii="Times New Roman" w:eastAsia="Times New Roman" w:hAnsi="Times New Roman" w:cs="Times New Roman"/>
          <w:sz w:val="12"/>
          <w:szCs w:val="28"/>
        </w:rPr>
        <w:t>(в случае</w:t>
      </w:r>
      <w:proofErr w:type="gramStart"/>
      <w:r w:rsidRPr="009C11EC">
        <w:rPr>
          <w:rFonts w:ascii="Times New Roman" w:eastAsia="Times New Roman" w:hAnsi="Times New Roman" w:cs="Times New Roman"/>
          <w:sz w:val="12"/>
          <w:szCs w:val="28"/>
        </w:rPr>
        <w:t>,</w:t>
      </w:r>
      <w:proofErr w:type="gramEnd"/>
      <w:r w:rsidRPr="009C11EC">
        <w:rPr>
          <w:rFonts w:ascii="Times New Roman" w:eastAsia="Times New Roman" w:hAnsi="Times New Roman" w:cs="Times New Roman"/>
          <w:sz w:val="12"/>
          <w:szCs w:val="28"/>
        </w:rPr>
        <w:t xml:space="preserve"> если имеется), должность руководителя, иного должностного</w:t>
      </w:r>
      <w:r>
        <w:rPr>
          <w:rFonts w:ascii="Times New Roman" w:eastAsia="Times New Roman" w:hAnsi="Times New Roman" w:cs="Times New Roman"/>
          <w:sz w:val="12"/>
          <w:szCs w:val="28"/>
        </w:rPr>
        <w:t xml:space="preserve"> </w:t>
      </w:r>
      <w:r w:rsidRPr="009C11EC">
        <w:rPr>
          <w:rFonts w:ascii="Times New Roman" w:eastAsia="Times New Roman" w:hAnsi="Times New Roman" w:cs="Times New Roman"/>
          <w:sz w:val="12"/>
          <w:szCs w:val="28"/>
        </w:rPr>
        <w:t>лица (должностных лиц) или уполномоченного представителя юридического</w:t>
      </w:r>
    </w:p>
    <w:p w:rsidR="007E2AF7" w:rsidRPr="009C11EC"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2"/>
          <w:szCs w:val="28"/>
        </w:rPr>
      </w:pPr>
      <w:r w:rsidRPr="009C11EC">
        <w:rPr>
          <w:rFonts w:ascii="Times New Roman" w:eastAsia="Times New Roman" w:hAnsi="Times New Roman" w:cs="Times New Roman"/>
          <w:sz w:val="12"/>
          <w:szCs w:val="28"/>
        </w:rPr>
        <w:t>лица, уполномоченного представителя индивидуального предпринимателя,</w:t>
      </w:r>
      <w:r>
        <w:rPr>
          <w:rFonts w:ascii="Times New Roman" w:eastAsia="Times New Roman" w:hAnsi="Times New Roman" w:cs="Times New Roman"/>
          <w:sz w:val="12"/>
          <w:szCs w:val="28"/>
        </w:rPr>
        <w:t xml:space="preserve"> </w:t>
      </w:r>
      <w:r w:rsidRPr="009C11EC">
        <w:rPr>
          <w:rFonts w:ascii="Times New Roman" w:eastAsia="Times New Roman" w:hAnsi="Times New Roman" w:cs="Times New Roman"/>
          <w:sz w:val="12"/>
          <w:szCs w:val="28"/>
        </w:rPr>
        <w:t>присутствовавших при проведении мероприятий по проверке)</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Перед   началом   проверки   участвующим  лицам  разъяснены  их  права,</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ответственность,  а также порядок проведения проверки соблюдения земельного</w:t>
      </w:r>
      <w:r>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законодательства.</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Специалисту  (эксперту) разъяснены права и обязанности, предусмотренные</w:t>
      </w:r>
      <w:r>
        <w:rPr>
          <w:rFonts w:ascii="Times New Roman" w:eastAsia="Times New Roman" w:hAnsi="Times New Roman" w:cs="Times New Roman"/>
          <w:sz w:val="28"/>
          <w:szCs w:val="28"/>
        </w:rPr>
        <w:t xml:space="preserve">    </w:t>
      </w:r>
      <w:hyperlink r:id="rId33" w:history="1">
        <w:r w:rsidRPr="006661A9">
          <w:rPr>
            <w:rFonts w:ascii="Times New Roman" w:eastAsia="Times New Roman" w:hAnsi="Times New Roman" w:cs="Times New Roman"/>
            <w:color w:val="0000FF"/>
            <w:sz w:val="28"/>
            <w:szCs w:val="28"/>
            <w:u w:val="single"/>
          </w:rPr>
          <w:t>ст. 25.8</w:t>
        </w:r>
      </w:hyperlink>
      <w:r w:rsidRPr="006661A9">
        <w:rPr>
          <w:rFonts w:ascii="Times New Roman" w:eastAsia="Times New Roman" w:hAnsi="Times New Roman" w:cs="Times New Roman"/>
          <w:sz w:val="28"/>
          <w:szCs w:val="28"/>
        </w:rPr>
        <w:t xml:space="preserve">, </w:t>
      </w:r>
      <w:hyperlink r:id="rId34" w:history="1">
        <w:r w:rsidRPr="006661A9">
          <w:rPr>
            <w:rFonts w:ascii="Times New Roman" w:eastAsia="Times New Roman" w:hAnsi="Times New Roman" w:cs="Times New Roman"/>
            <w:color w:val="0000FF"/>
            <w:sz w:val="28"/>
            <w:szCs w:val="28"/>
            <w:u w:val="single"/>
          </w:rPr>
          <w:t>25.9</w:t>
        </w:r>
      </w:hyperlink>
      <w:r w:rsidRPr="006661A9">
        <w:rPr>
          <w:rFonts w:ascii="Times New Roman" w:eastAsia="Times New Roman" w:hAnsi="Times New Roman" w:cs="Times New Roman"/>
          <w:sz w:val="28"/>
          <w:szCs w:val="28"/>
        </w:rPr>
        <w:t xml:space="preserve">, </w:t>
      </w:r>
      <w:hyperlink r:id="rId35" w:history="1">
        <w:r w:rsidRPr="006661A9">
          <w:rPr>
            <w:rFonts w:ascii="Times New Roman" w:eastAsia="Times New Roman" w:hAnsi="Times New Roman" w:cs="Times New Roman"/>
            <w:color w:val="0000FF"/>
            <w:sz w:val="28"/>
            <w:szCs w:val="28"/>
            <w:u w:val="single"/>
          </w:rPr>
          <w:t>25.14</w:t>
        </w:r>
      </w:hyperlink>
      <w:r w:rsidRPr="006661A9">
        <w:rPr>
          <w:rFonts w:ascii="Times New Roman" w:eastAsia="Times New Roman" w:hAnsi="Times New Roman" w:cs="Times New Roman"/>
          <w:sz w:val="28"/>
          <w:szCs w:val="28"/>
        </w:rPr>
        <w:t xml:space="preserve"> </w:t>
      </w:r>
      <w:proofErr w:type="spellStart"/>
      <w:r w:rsidRPr="006661A9">
        <w:rPr>
          <w:rFonts w:ascii="Times New Roman" w:eastAsia="Times New Roman" w:hAnsi="Times New Roman" w:cs="Times New Roman"/>
          <w:sz w:val="28"/>
          <w:szCs w:val="28"/>
        </w:rPr>
        <w:t>КоАП</w:t>
      </w:r>
      <w:proofErr w:type="spellEnd"/>
      <w:r w:rsidRPr="006661A9">
        <w:rPr>
          <w:rFonts w:ascii="Times New Roman" w:eastAsia="Times New Roman" w:hAnsi="Times New Roman" w:cs="Times New Roman"/>
          <w:sz w:val="28"/>
          <w:szCs w:val="28"/>
        </w:rPr>
        <w:t xml:space="preserve"> РФ.</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   _____________________</w:t>
      </w:r>
    </w:p>
    <w:p w:rsidR="007E2AF7" w:rsidRPr="00DD480D"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8"/>
        </w:rPr>
      </w:pPr>
      <w:r w:rsidRPr="00DD480D">
        <w:rPr>
          <w:rFonts w:ascii="Times New Roman" w:eastAsia="Times New Roman" w:hAnsi="Times New Roman" w:cs="Times New Roman"/>
          <w:szCs w:val="28"/>
        </w:rPr>
        <w:t xml:space="preserve">(подпись)              </w:t>
      </w:r>
      <w:r w:rsidR="00DD480D">
        <w:rPr>
          <w:rFonts w:ascii="Times New Roman" w:eastAsia="Times New Roman" w:hAnsi="Times New Roman" w:cs="Times New Roman"/>
          <w:szCs w:val="28"/>
        </w:rPr>
        <w:t xml:space="preserve">                           </w:t>
      </w:r>
      <w:r w:rsidRPr="00DD480D">
        <w:rPr>
          <w:rFonts w:ascii="Times New Roman" w:eastAsia="Times New Roman" w:hAnsi="Times New Roman" w:cs="Times New Roman"/>
          <w:szCs w:val="28"/>
        </w:rPr>
        <w:t xml:space="preserve">  (Ф.И.О.)</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Представителю  юридического  лица,  индивидуальному предпринимателю или</w:t>
      </w:r>
      <w:r>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его  представителю,  физическому лицу и иным участникам проверки разъяснены</w:t>
      </w:r>
      <w:r>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 xml:space="preserve">права и обязанности, предусмотренные </w:t>
      </w:r>
      <w:hyperlink r:id="rId36" w:history="1">
        <w:r w:rsidRPr="006661A9">
          <w:rPr>
            <w:rFonts w:ascii="Times New Roman" w:eastAsia="Times New Roman" w:hAnsi="Times New Roman" w:cs="Times New Roman"/>
            <w:color w:val="0000FF"/>
            <w:sz w:val="28"/>
            <w:szCs w:val="28"/>
            <w:u w:val="single"/>
          </w:rPr>
          <w:t>ст. 25.1</w:t>
        </w:r>
      </w:hyperlink>
      <w:r w:rsidRPr="006661A9">
        <w:rPr>
          <w:rFonts w:ascii="Times New Roman" w:eastAsia="Times New Roman" w:hAnsi="Times New Roman" w:cs="Times New Roman"/>
          <w:sz w:val="28"/>
          <w:szCs w:val="28"/>
        </w:rPr>
        <w:t xml:space="preserve">, </w:t>
      </w:r>
      <w:hyperlink r:id="rId37" w:history="1">
        <w:r w:rsidRPr="006661A9">
          <w:rPr>
            <w:rFonts w:ascii="Times New Roman" w:eastAsia="Times New Roman" w:hAnsi="Times New Roman" w:cs="Times New Roman"/>
            <w:color w:val="0000FF"/>
            <w:sz w:val="28"/>
            <w:szCs w:val="28"/>
            <w:u w:val="single"/>
          </w:rPr>
          <w:t>25.4</w:t>
        </w:r>
      </w:hyperlink>
      <w:r w:rsidRPr="006661A9">
        <w:rPr>
          <w:rFonts w:ascii="Times New Roman" w:eastAsia="Times New Roman" w:hAnsi="Times New Roman" w:cs="Times New Roman"/>
          <w:sz w:val="28"/>
          <w:szCs w:val="28"/>
        </w:rPr>
        <w:t xml:space="preserve">, </w:t>
      </w:r>
      <w:hyperlink r:id="rId38" w:history="1">
        <w:r w:rsidRPr="006661A9">
          <w:rPr>
            <w:rFonts w:ascii="Times New Roman" w:eastAsia="Times New Roman" w:hAnsi="Times New Roman" w:cs="Times New Roman"/>
            <w:color w:val="0000FF"/>
            <w:sz w:val="28"/>
            <w:szCs w:val="28"/>
            <w:u w:val="single"/>
          </w:rPr>
          <w:t>25.5</w:t>
        </w:r>
      </w:hyperlink>
      <w:r w:rsidRPr="006661A9">
        <w:rPr>
          <w:rFonts w:ascii="Times New Roman" w:eastAsia="Times New Roman" w:hAnsi="Times New Roman" w:cs="Times New Roman"/>
          <w:sz w:val="28"/>
          <w:szCs w:val="28"/>
        </w:rPr>
        <w:t xml:space="preserve"> </w:t>
      </w:r>
      <w:proofErr w:type="spellStart"/>
      <w:r w:rsidRPr="006661A9">
        <w:rPr>
          <w:rFonts w:ascii="Times New Roman" w:eastAsia="Times New Roman" w:hAnsi="Times New Roman" w:cs="Times New Roman"/>
          <w:sz w:val="28"/>
          <w:szCs w:val="28"/>
        </w:rPr>
        <w:t>КоАП</w:t>
      </w:r>
      <w:proofErr w:type="spellEnd"/>
      <w:r w:rsidRPr="006661A9">
        <w:rPr>
          <w:rFonts w:ascii="Times New Roman" w:eastAsia="Times New Roman" w:hAnsi="Times New Roman" w:cs="Times New Roman"/>
          <w:sz w:val="28"/>
          <w:szCs w:val="28"/>
        </w:rPr>
        <w:t xml:space="preserve"> РФ.</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   _____________________</w:t>
      </w:r>
    </w:p>
    <w:p w:rsidR="007E2AF7" w:rsidRPr="00DD480D"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8"/>
        </w:rPr>
      </w:pPr>
      <w:r w:rsidRPr="00DD480D">
        <w:rPr>
          <w:rFonts w:ascii="Times New Roman" w:eastAsia="Times New Roman" w:hAnsi="Times New Roman" w:cs="Times New Roman"/>
          <w:szCs w:val="28"/>
        </w:rPr>
        <w:t xml:space="preserve">(подпись)           </w:t>
      </w:r>
      <w:r w:rsidR="00DD480D">
        <w:rPr>
          <w:rFonts w:ascii="Times New Roman" w:eastAsia="Times New Roman" w:hAnsi="Times New Roman" w:cs="Times New Roman"/>
          <w:szCs w:val="28"/>
        </w:rPr>
        <w:t xml:space="preserve">                                   </w:t>
      </w:r>
      <w:r w:rsidRPr="00DD480D">
        <w:rPr>
          <w:rFonts w:ascii="Times New Roman" w:eastAsia="Times New Roman" w:hAnsi="Times New Roman" w:cs="Times New Roman"/>
          <w:szCs w:val="28"/>
        </w:rPr>
        <w:t xml:space="preserve"> (Ф.И.О.)</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   _____________________</w:t>
      </w:r>
    </w:p>
    <w:p w:rsidR="007E2AF7" w:rsidRPr="00DD480D"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8"/>
        </w:rPr>
      </w:pPr>
      <w:r w:rsidRPr="00DD480D">
        <w:rPr>
          <w:rFonts w:ascii="Times New Roman" w:eastAsia="Times New Roman" w:hAnsi="Times New Roman" w:cs="Times New Roman"/>
          <w:szCs w:val="28"/>
        </w:rPr>
        <w:t xml:space="preserve">   (подпись)       </w:t>
      </w:r>
      <w:r w:rsidR="00DD480D">
        <w:rPr>
          <w:rFonts w:ascii="Times New Roman" w:eastAsia="Times New Roman" w:hAnsi="Times New Roman" w:cs="Times New Roman"/>
          <w:szCs w:val="28"/>
        </w:rPr>
        <w:t xml:space="preserve">                               </w:t>
      </w:r>
      <w:r w:rsidRPr="00DD480D">
        <w:rPr>
          <w:rFonts w:ascii="Times New Roman" w:eastAsia="Times New Roman" w:hAnsi="Times New Roman" w:cs="Times New Roman"/>
          <w:szCs w:val="28"/>
        </w:rPr>
        <w:t xml:space="preserve">     (Ф.И.О.)</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В ходе проведения проверки:</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установлено: ____________________________________________________________</w:t>
      </w:r>
      <w:r w:rsidR="00D9379E">
        <w:rPr>
          <w:rFonts w:ascii="Times New Roman" w:eastAsia="Times New Roman" w:hAnsi="Times New Roman" w:cs="Times New Roman"/>
          <w:sz w:val="28"/>
          <w:szCs w:val="28"/>
        </w:rPr>
        <w:t>___</w:t>
      </w:r>
    </w:p>
    <w:p w:rsidR="007E2AF7" w:rsidRPr="009C11EC"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4"/>
          <w:szCs w:val="28"/>
        </w:rPr>
      </w:pPr>
      <w:r w:rsidRPr="006661A9">
        <w:rPr>
          <w:rFonts w:ascii="Times New Roman" w:eastAsia="Times New Roman" w:hAnsi="Times New Roman" w:cs="Times New Roman"/>
          <w:sz w:val="28"/>
          <w:szCs w:val="28"/>
        </w:rPr>
        <w:t xml:space="preserve">                     </w:t>
      </w:r>
      <w:r w:rsidR="00D9379E">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 xml:space="preserve"> </w:t>
      </w:r>
      <w:r w:rsidRPr="009C11EC">
        <w:rPr>
          <w:rFonts w:ascii="Times New Roman" w:eastAsia="Times New Roman" w:hAnsi="Times New Roman" w:cs="Times New Roman"/>
          <w:sz w:val="14"/>
          <w:szCs w:val="28"/>
        </w:rPr>
        <w:t>(описание территории, строений, сооружений,</w:t>
      </w:r>
      <w:r>
        <w:rPr>
          <w:rFonts w:ascii="Times New Roman" w:eastAsia="Times New Roman" w:hAnsi="Times New Roman" w:cs="Times New Roman"/>
          <w:sz w:val="14"/>
          <w:szCs w:val="28"/>
        </w:rPr>
        <w:t xml:space="preserve"> </w:t>
      </w:r>
      <w:r w:rsidRPr="009C11EC">
        <w:rPr>
          <w:rFonts w:ascii="Times New Roman" w:eastAsia="Times New Roman" w:hAnsi="Times New Roman" w:cs="Times New Roman"/>
          <w:sz w:val="14"/>
          <w:szCs w:val="28"/>
        </w:rPr>
        <w:t>ограждения, межевых знаков и т.д.)</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выявлены нарушения обязательных требований или требований, установленных</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муниципальными правовыми актами: </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__________________________________________________________________</w:t>
      </w:r>
      <w:r w:rsidR="00D9379E">
        <w:rPr>
          <w:rFonts w:ascii="Times New Roman" w:eastAsia="Times New Roman" w:hAnsi="Times New Roman" w:cs="Times New Roman"/>
          <w:sz w:val="28"/>
          <w:szCs w:val="28"/>
        </w:rPr>
        <w:t>_________</w:t>
      </w:r>
    </w:p>
    <w:p w:rsidR="007E2AF7" w:rsidRPr="009C11EC"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r w:rsidRPr="009C11EC">
        <w:rPr>
          <w:rFonts w:ascii="Times New Roman" w:eastAsia="Times New Roman" w:hAnsi="Times New Roman" w:cs="Times New Roman"/>
          <w:sz w:val="16"/>
          <w:szCs w:val="16"/>
        </w:rPr>
        <w:t>(с указанием характера нарушений; лиц, допустивших нарушения)</w:t>
      </w:r>
    </w:p>
    <w:p w:rsidR="007E2AF7" w:rsidRPr="006661A9" w:rsidRDefault="00D9379E"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Запись в Журнал   учета  проверок  юридического  лица,  индивидуального</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предпринимателя,   </w:t>
      </w:r>
      <w:proofErr w:type="gramStart"/>
      <w:r w:rsidRPr="006661A9">
        <w:rPr>
          <w:rFonts w:ascii="Times New Roman" w:eastAsia="Times New Roman" w:hAnsi="Times New Roman" w:cs="Times New Roman"/>
          <w:sz w:val="28"/>
          <w:szCs w:val="28"/>
        </w:rPr>
        <w:t>проводимых</w:t>
      </w:r>
      <w:proofErr w:type="gramEnd"/>
      <w:r w:rsidRPr="006661A9">
        <w:rPr>
          <w:rFonts w:ascii="Times New Roman" w:eastAsia="Times New Roman" w:hAnsi="Times New Roman" w:cs="Times New Roman"/>
          <w:sz w:val="28"/>
          <w:szCs w:val="28"/>
        </w:rPr>
        <w:t xml:space="preserve">  органами  муниципального  контроля,  внесена</w:t>
      </w:r>
    </w:p>
    <w:p w:rsidR="007E2AF7" w:rsidRPr="00DD480D"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8"/>
        </w:rPr>
      </w:pPr>
      <w:r w:rsidRPr="00DD480D">
        <w:rPr>
          <w:rFonts w:ascii="Times New Roman" w:eastAsia="Times New Roman" w:hAnsi="Times New Roman" w:cs="Times New Roman"/>
          <w:sz w:val="20"/>
          <w:szCs w:val="28"/>
        </w:rPr>
        <w:t>(заполняется при проведении выездной проверки):</w:t>
      </w:r>
    </w:p>
    <w:p w:rsidR="007E2AF7" w:rsidRPr="00DD480D" w:rsidRDefault="00D9379E"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8"/>
        </w:rPr>
      </w:pPr>
      <w:r>
        <w:rPr>
          <w:rFonts w:ascii="Times New Roman" w:eastAsia="Times New Roman" w:hAnsi="Times New Roman" w:cs="Times New Roman"/>
          <w:sz w:val="20"/>
          <w:szCs w:val="28"/>
        </w:rPr>
        <w:t>_________________</w:t>
      </w:r>
      <w:r w:rsidR="007E2AF7" w:rsidRPr="00DD480D">
        <w:rPr>
          <w:rFonts w:ascii="Times New Roman" w:eastAsia="Times New Roman" w:hAnsi="Times New Roman" w:cs="Times New Roman"/>
          <w:sz w:val="20"/>
          <w:szCs w:val="28"/>
        </w:rPr>
        <w:t xml:space="preserve">(подпись </w:t>
      </w:r>
      <w:proofErr w:type="gramStart"/>
      <w:r w:rsidR="007E2AF7" w:rsidRPr="00DD480D">
        <w:rPr>
          <w:rFonts w:ascii="Times New Roman" w:eastAsia="Times New Roman" w:hAnsi="Times New Roman" w:cs="Times New Roman"/>
          <w:sz w:val="20"/>
          <w:szCs w:val="28"/>
        </w:rPr>
        <w:t>проверяющего</w:t>
      </w:r>
      <w:proofErr w:type="gramEnd"/>
      <w:r w:rsidR="007E2AF7" w:rsidRPr="00DD480D">
        <w:rPr>
          <w:rFonts w:ascii="Times New Roman" w:eastAsia="Times New Roman" w:hAnsi="Times New Roman" w:cs="Times New Roman"/>
          <w:sz w:val="20"/>
          <w:szCs w:val="28"/>
        </w:rPr>
        <w:t>)</w:t>
      </w:r>
    </w:p>
    <w:p w:rsidR="007E2AF7" w:rsidRPr="00DD480D" w:rsidRDefault="00D9379E"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28"/>
        </w:rPr>
      </w:pPr>
      <w:r>
        <w:rPr>
          <w:rFonts w:ascii="Times New Roman" w:eastAsia="Times New Roman" w:hAnsi="Times New Roman" w:cs="Times New Roman"/>
          <w:sz w:val="18"/>
          <w:szCs w:val="28"/>
        </w:rPr>
        <w:t>___________________</w:t>
      </w:r>
      <w:r w:rsidR="007E2AF7" w:rsidRPr="00DD480D">
        <w:rPr>
          <w:rFonts w:ascii="Times New Roman" w:eastAsia="Times New Roman" w:hAnsi="Times New Roman" w:cs="Times New Roman"/>
          <w:sz w:val="18"/>
          <w:szCs w:val="28"/>
        </w:rPr>
        <w:t xml:space="preserve"> (подпись уполномоченного представителя </w:t>
      </w:r>
      <w:r w:rsidR="00DD480D">
        <w:rPr>
          <w:rFonts w:ascii="Times New Roman" w:eastAsia="Times New Roman" w:hAnsi="Times New Roman" w:cs="Times New Roman"/>
          <w:sz w:val="18"/>
          <w:szCs w:val="28"/>
        </w:rPr>
        <w:t xml:space="preserve"> </w:t>
      </w:r>
      <w:r w:rsidR="007E2AF7" w:rsidRPr="00DD480D">
        <w:rPr>
          <w:rFonts w:ascii="Times New Roman" w:eastAsia="Times New Roman" w:hAnsi="Times New Roman" w:cs="Times New Roman"/>
          <w:sz w:val="18"/>
          <w:szCs w:val="28"/>
        </w:rPr>
        <w:t xml:space="preserve">  юридического лица, индивидуального предпринимателя, его уполномоченного представителя)</w:t>
      </w:r>
    </w:p>
    <w:p w:rsidR="007E2AF7" w:rsidRPr="0040277A" w:rsidRDefault="007E2AF7" w:rsidP="00D93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4"/>
          <w:szCs w:val="28"/>
        </w:rPr>
      </w:pPr>
      <w:r w:rsidRPr="006661A9">
        <w:rPr>
          <w:rFonts w:ascii="Times New Roman" w:eastAsia="Times New Roman" w:hAnsi="Times New Roman" w:cs="Times New Roman"/>
          <w:sz w:val="28"/>
          <w:szCs w:val="28"/>
        </w:rPr>
        <w:t xml:space="preserve">    </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В ходе проверки производились: ________________________________________</w:t>
      </w:r>
      <w:r>
        <w:rPr>
          <w:rFonts w:ascii="Times New Roman" w:eastAsia="Times New Roman" w:hAnsi="Times New Roman" w:cs="Times New Roman"/>
          <w:sz w:val="28"/>
          <w:szCs w:val="28"/>
        </w:rPr>
        <w:t>__________________________</w:t>
      </w:r>
      <w:r w:rsidR="00D9379E">
        <w:rPr>
          <w:rFonts w:ascii="Times New Roman" w:eastAsia="Times New Roman" w:hAnsi="Times New Roman" w:cs="Times New Roman"/>
          <w:sz w:val="28"/>
          <w:szCs w:val="28"/>
        </w:rPr>
        <w:t>_________</w:t>
      </w:r>
    </w:p>
    <w:p w:rsidR="007E2AF7"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r w:rsidRPr="0040277A">
        <w:rPr>
          <w:rFonts w:ascii="Times New Roman" w:eastAsia="Times New Roman" w:hAnsi="Times New Roman" w:cs="Times New Roman"/>
          <w:sz w:val="14"/>
          <w:szCs w:val="28"/>
        </w:rPr>
        <w:t>(обмер участка, фото-, видеосъемка и т.п.)</w:t>
      </w:r>
    </w:p>
    <w:p w:rsidR="007E2AF7" w:rsidRPr="0040277A" w:rsidRDefault="00D9379E"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4"/>
          <w:szCs w:val="28"/>
        </w:rPr>
      </w:pPr>
      <w:r>
        <w:rPr>
          <w:rFonts w:ascii="Times New Roman" w:eastAsia="Times New Roman" w:hAnsi="Times New Roman" w:cs="Times New Roman"/>
          <w:sz w:val="28"/>
          <w:szCs w:val="28"/>
        </w:rPr>
        <w:t xml:space="preserve">    </w:t>
      </w:r>
      <w:r w:rsidR="007E2AF7">
        <w:rPr>
          <w:rFonts w:ascii="Times New Roman" w:eastAsia="Times New Roman" w:hAnsi="Times New Roman" w:cs="Times New Roman"/>
          <w:sz w:val="28"/>
          <w:szCs w:val="28"/>
        </w:rPr>
        <w:t>Прилагаемые документы:___________</w:t>
      </w:r>
      <w:r w:rsidR="007E2AF7" w:rsidRPr="006661A9">
        <w:rPr>
          <w:rFonts w:ascii="Times New Roman" w:eastAsia="Times New Roman" w:hAnsi="Times New Roman" w:cs="Times New Roman"/>
          <w:sz w:val="28"/>
          <w:szCs w:val="28"/>
        </w:rPr>
        <w:t>________________________________</w:t>
      </w:r>
      <w:r>
        <w:rPr>
          <w:rFonts w:ascii="Times New Roman" w:eastAsia="Times New Roman" w:hAnsi="Times New Roman" w:cs="Times New Roman"/>
          <w:sz w:val="28"/>
          <w:szCs w:val="28"/>
        </w:rPr>
        <w:t>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Подписи лиц, проводивших проверку: ____________________________________</w:t>
      </w:r>
      <w:r w:rsidR="00D9379E">
        <w:rPr>
          <w:rFonts w:ascii="Times New Roman" w:eastAsia="Times New Roman" w:hAnsi="Times New Roman" w:cs="Times New Roman"/>
          <w:sz w:val="28"/>
          <w:szCs w:val="28"/>
        </w:rPr>
        <w:t>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lastRenderedPageBreak/>
        <w:t xml:space="preserve">    С актом  проверки  ознакомле</w:t>
      </w:r>
      <w:proofErr w:type="gramStart"/>
      <w:r w:rsidRPr="006661A9">
        <w:rPr>
          <w:rFonts w:ascii="Times New Roman" w:eastAsia="Times New Roman" w:hAnsi="Times New Roman" w:cs="Times New Roman"/>
          <w:sz w:val="28"/>
          <w:szCs w:val="28"/>
        </w:rPr>
        <w:t>н(</w:t>
      </w:r>
      <w:proofErr w:type="gramEnd"/>
      <w:r w:rsidRPr="006661A9">
        <w:rPr>
          <w:rFonts w:ascii="Times New Roman" w:eastAsia="Times New Roman" w:hAnsi="Times New Roman" w:cs="Times New Roman"/>
          <w:sz w:val="28"/>
          <w:szCs w:val="28"/>
        </w:rPr>
        <w:t>а),  копию  акта  со  всеми  приложениями</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получи</w:t>
      </w:r>
      <w:proofErr w:type="gramStart"/>
      <w:r w:rsidRPr="006661A9">
        <w:rPr>
          <w:rFonts w:ascii="Times New Roman" w:eastAsia="Times New Roman" w:hAnsi="Times New Roman" w:cs="Times New Roman"/>
          <w:sz w:val="28"/>
          <w:szCs w:val="28"/>
        </w:rPr>
        <w:t>л(</w:t>
      </w:r>
      <w:proofErr w:type="gramEnd"/>
      <w:r w:rsidRPr="006661A9">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rPr>
        <w:t>_____________________</w:t>
      </w:r>
      <w:r w:rsidR="00D9379E">
        <w:rPr>
          <w:rFonts w:ascii="Times New Roman" w:eastAsia="Times New Roman" w:hAnsi="Times New Roman" w:cs="Times New Roman"/>
          <w:sz w:val="28"/>
          <w:szCs w:val="28"/>
        </w:rPr>
        <w:t>__________</w:t>
      </w:r>
    </w:p>
    <w:p w:rsidR="007E2AF7" w:rsidRPr="0040277A"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4"/>
          <w:szCs w:val="28"/>
        </w:rPr>
      </w:pPr>
      <w:r w:rsidRPr="0040277A">
        <w:rPr>
          <w:rFonts w:ascii="Times New Roman" w:eastAsia="Times New Roman" w:hAnsi="Times New Roman" w:cs="Times New Roman"/>
          <w:sz w:val="14"/>
          <w:szCs w:val="28"/>
        </w:rPr>
        <w:t xml:space="preserve">                                            (фамилия, имя, отче</w:t>
      </w:r>
      <w:proofErr w:type="gramStart"/>
      <w:r w:rsidRPr="0040277A">
        <w:rPr>
          <w:rFonts w:ascii="Times New Roman" w:eastAsia="Times New Roman" w:hAnsi="Times New Roman" w:cs="Times New Roman"/>
          <w:sz w:val="14"/>
          <w:szCs w:val="28"/>
        </w:rPr>
        <w:t>ств в сл</w:t>
      </w:r>
      <w:proofErr w:type="gramEnd"/>
      <w:r w:rsidRPr="0040277A">
        <w:rPr>
          <w:rFonts w:ascii="Times New Roman" w:eastAsia="Times New Roman" w:hAnsi="Times New Roman" w:cs="Times New Roman"/>
          <w:sz w:val="14"/>
          <w:szCs w:val="28"/>
        </w:rPr>
        <w:t>учае, если имеется)</w:t>
      </w:r>
      <w:r>
        <w:rPr>
          <w:rFonts w:ascii="Times New Roman" w:eastAsia="Times New Roman" w:hAnsi="Times New Roman" w:cs="Times New Roman"/>
          <w:sz w:val="14"/>
          <w:szCs w:val="28"/>
        </w:rPr>
        <w:t xml:space="preserve"> </w:t>
      </w:r>
      <w:r w:rsidRPr="0040277A">
        <w:rPr>
          <w:rFonts w:ascii="Times New Roman" w:eastAsia="Times New Roman" w:hAnsi="Times New Roman" w:cs="Times New Roman"/>
          <w:sz w:val="14"/>
          <w:szCs w:val="28"/>
        </w:rPr>
        <w:t xml:space="preserve"> должность руководителя, иного</w:t>
      </w:r>
      <w:r>
        <w:rPr>
          <w:rFonts w:ascii="Times New Roman" w:eastAsia="Times New Roman" w:hAnsi="Times New Roman" w:cs="Times New Roman"/>
          <w:sz w:val="14"/>
          <w:szCs w:val="28"/>
        </w:rPr>
        <w:t xml:space="preserve"> </w:t>
      </w:r>
      <w:r w:rsidRPr="0040277A">
        <w:rPr>
          <w:rFonts w:ascii="Times New Roman" w:eastAsia="Times New Roman" w:hAnsi="Times New Roman" w:cs="Times New Roman"/>
          <w:sz w:val="14"/>
          <w:szCs w:val="28"/>
        </w:rPr>
        <w:t>должностного лица или</w:t>
      </w:r>
    </w:p>
    <w:p w:rsidR="007E2AF7"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4"/>
          <w:szCs w:val="28"/>
        </w:rPr>
      </w:pPr>
      <w:r w:rsidRPr="0040277A">
        <w:rPr>
          <w:rFonts w:ascii="Times New Roman" w:eastAsia="Times New Roman" w:hAnsi="Times New Roman" w:cs="Times New Roman"/>
          <w:sz w:val="14"/>
          <w:szCs w:val="28"/>
        </w:rPr>
        <w:t xml:space="preserve">                                           уполномоченного представител</w:t>
      </w:r>
      <w:r>
        <w:rPr>
          <w:rFonts w:ascii="Times New Roman" w:eastAsia="Times New Roman" w:hAnsi="Times New Roman" w:cs="Times New Roman"/>
          <w:sz w:val="14"/>
          <w:szCs w:val="28"/>
        </w:rPr>
        <w:t xml:space="preserve">я </w:t>
      </w:r>
      <w:r w:rsidRPr="0040277A">
        <w:rPr>
          <w:rFonts w:ascii="Times New Roman" w:eastAsia="Times New Roman" w:hAnsi="Times New Roman" w:cs="Times New Roman"/>
          <w:sz w:val="14"/>
          <w:szCs w:val="28"/>
        </w:rPr>
        <w:t xml:space="preserve">  юридического лица,</w:t>
      </w:r>
      <w:r>
        <w:rPr>
          <w:rFonts w:ascii="Times New Roman" w:eastAsia="Times New Roman" w:hAnsi="Times New Roman" w:cs="Times New Roman"/>
          <w:sz w:val="14"/>
          <w:szCs w:val="28"/>
        </w:rPr>
        <w:t xml:space="preserve"> </w:t>
      </w:r>
      <w:r w:rsidRPr="0040277A">
        <w:rPr>
          <w:rFonts w:ascii="Times New Roman" w:eastAsia="Times New Roman" w:hAnsi="Times New Roman" w:cs="Times New Roman"/>
          <w:sz w:val="14"/>
          <w:szCs w:val="28"/>
        </w:rPr>
        <w:t xml:space="preserve">  индивидуального предприни</w:t>
      </w:r>
      <w:r>
        <w:rPr>
          <w:rFonts w:ascii="Times New Roman" w:eastAsia="Times New Roman" w:hAnsi="Times New Roman" w:cs="Times New Roman"/>
          <w:sz w:val="14"/>
          <w:szCs w:val="28"/>
        </w:rPr>
        <w:t>мателя       его уполномоченного)</w:t>
      </w:r>
    </w:p>
    <w:p w:rsidR="007E2AF7" w:rsidRPr="0040277A"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4"/>
          <w:szCs w:val="28"/>
        </w:rPr>
      </w:pPr>
      <w:r w:rsidRPr="006661A9">
        <w:rPr>
          <w:rFonts w:ascii="Times New Roman" w:eastAsia="Times New Roman" w:hAnsi="Times New Roman" w:cs="Times New Roman"/>
          <w:sz w:val="28"/>
          <w:szCs w:val="28"/>
        </w:rPr>
        <w:t>"_____" ___________ 20__ г. ________________</w:t>
      </w:r>
    </w:p>
    <w:p w:rsidR="007E2AF7" w:rsidRPr="00DD480D" w:rsidRDefault="00E40BF4"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8"/>
        </w:rPr>
      </w:pPr>
      <w:r>
        <w:rPr>
          <w:rFonts w:ascii="Times New Roman" w:eastAsia="Times New Roman" w:hAnsi="Times New Roman" w:cs="Times New Roman"/>
          <w:sz w:val="20"/>
          <w:szCs w:val="28"/>
        </w:rPr>
        <w:t xml:space="preserve">            </w:t>
      </w:r>
      <w:r w:rsidR="007E2AF7" w:rsidRPr="00DD480D">
        <w:rPr>
          <w:rFonts w:ascii="Times New Roman" w:eastAsia="Times New Roman" w:hAnsi="Times New Roman" w:cs="Times New Roman"/>
          <w:sz w:val="20"/>
          <w:szCs w:val="28"/>
        </w:rPr>
        <w:t xml:space="preserve">                                              </w:t>
      </w:r>
      <w:r w:rsidR="00DD480D">
        <w:rPr>
          <w:rFonts w:ascii="Times New Roman" w:eastAsia="Times New Roman" w:hAnsi="Times New Roman" w:cs="Times New Roman"/>
          <w:sz w:val="20"/>
          <w:szCs w:val="28"/>
        </w:rPr>
        <w:t xml:space="preserve">                        </w:t>
      </w:r>
      <w:r w:rsidR="007E2AF7" w:rsidRPr="00DD480D">
        <w:rPr>
          <w:rFonts w:ascii="Times New Roman" w:eastAsia="Times New Roman" w:hAnsi="Times New Roman" w:cs="Times New Roman"/>
          <w:sz w:val="20"/>
          <w:szCs w:val="28"/>
        </w:rPr>
        <w:t xml:space="preserve">   (подпись)</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Пометка об отказе ознакомления с актом проверки: ______________________</w:t>
      </w:r>
      <w:r w:rsidR="00D9379E">
        <w:rPr>
          <w:rFonts w:ascii="Times New Roman" w:eastAsia="Times New Roman" w:hAnsi="Times New Roman" w:cs="Times New Roman"/>
          <w:sz w:val="28"/>
          <w:szCs w:val="28"/>
        </w:rPr>
        <w:t>_______</w:t>
      </w:r>
    </w:p>
    <w:p w:rsidR="007E2AF7" w:rsidRPr="0040277A"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4"/>
          <w:szCs w:val="28"/>
        </w:rPr>
      </w:pPr>
      <w:r>
        <w:rPr>
          <w:rFonts w:ascii="Times New Roman" w:eastAsia="Times New Roman" w:hAnsi="Times New Roman" w:cs="Times New Roman"/>
          <w:sz w:val="28"/>
          <w:szCs w:val="28"/>
        </w:rPr>
        <w:t xml:space="preserve">  </w:t>
      </w:r>
      <w:r w:rsidRPr="0040277A">
        <w:rPr>
          <w:rFonts w:ascii="Times New Roman" w:eastAsia="Times New Roman" w:hAnsi="Times New Roman" w:cs="Times New Roman"/>
          <w:sz w:val="28"/>
          <w:szCs w:val="28"/>
        </w:rPr>
        <w:t xml:space="preserve"> </w:t>
      </w:r>
      <w:proofErr w:type="gramStart"/>
      <w:r w:rsidRPr="0040277A">
        <w:rPr>
          <w:rFonts w:ascii="Times New Roman" w:eastAsia="Times New Roman" w:hAnsi="Times New Roman" w:cs="Times New Roman"/>
          <w:sz w:val="14"/>
          <w:szCs w:val="28"/>
        </w:rPr>
        <w:t>(подпись уполномоченного</w:t>
      </w:r>
      <w:r>
        <w:rPr>
          <w:rFonts w:ascii="Times New Roman" w:eastAsia="Times New Roman" w:hAnsi="Times New Roman" w:cs="Times New Roman"/>
          <w:sz w:val="14"/>
          <w:szCs w:val="28"/>
        </w:rPr>
        <w:t xml:space="preserve"> </w:t>
      </w:r>
      <w:r w:rsidRPr="0040277A">
        <w:rPr>
          <w:rFonts w:ascii="Times New Roman" w:eastAsia="Times New Roman" w:hAnsi="Times New Roman" w:cs="Times New Roman"/>
          <w:sz w:val="14"/>
          <w:szCs w:val="28"/>
        </w:rPr>
        <w:t>должностного лица (лиц),</w:t>
      </w:r>
      <w:proofErr w:type="gramEnd"/>
    </w:p>
    <w:p w:rsidR="00E40BF4" w:rsidRDefault="007E2AF7" w:rsidP="004D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4"/>
          <w:szCs w:val="28"/>
        </w:rPr>
      </w:pPr>
      <w:r w:rsidRPr="0040277A">
        <w:rPr>
          <w:rFonts w:ascii="Times New Roman" w:eastAsia="Times New Roman" w:hAnsi="Times New Roman" w:cs="Times New Roman"/>
          <w:sz w:val="14"/>
          <w:szCs w:val="28"/>
        </w:rPr>
        <w:t xml:space="preserve">            </w:t>
      </w:r>
      <w:r>
        <w:rPr>
          <w:rFonts w:ascii="Times New Roman" w:eastAsia="Times New Roman" w:hAnsi="Times New Roman" w:cs="Times New Roman"/>
          <w:sz w:val="14"/>
          <w:szCs w:val="28"/>
        </w:rPr>
        <w:t xml:space="preserve">                </w:t>
      </w:r>
      <w:r w:rsidRPr="0040277A">
        <w:rPr>
          <w:rFonts w:ascii="Times New Roman" w:eastAsia="Times New Roman" w:hAnsi="Times New Roman" w:cs="Times New Roman"/>
          <w:sz w:val="14"/>
          <w:szCs w:val="28"/>
        </w:rPr>
        <w:t xml:space="preserve"> </w:t>
      </w:r>
      <w:proofErr w:type="gramStart"/>
      <w:r w:rsidRPr="0040277A">
        <w:rPr>
          <w:rFonts w:ascii="Times New Roman" w:eastAsia="Times New Roman" w:hAnsi="Times New Roman" w:cs="Times New Roman"/>
          <w:sz w:val="14"/>
          <w:szCs w:val="28"/>
        </w:rPr>
        <w:t>проводившего</w:t>
      </w:r>
      <w:proofErr w:type="gramEnd"/>
      <w:r w:rsidRPr="0040277A">
        <w:rPr>
          <w:rFonts w:ascii="Times New Roman" w:eastAsia="Times New Roman" w:hAnsi="Times New Roman" w:cs="Times New Roman"/>
          <w:sz w:val="14"/>
          <w:szCs w:val="28"/>
        </w:rPr>
        <w:t xml:space="preserve"> проверку)</w:t>
      </w:r>
    </w:p>
    <w:p w:rsidR="004D237B" w:rsidRPr="004D237B" w:rsidRDefault="004D237B" w:rsidP="004D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4"/>
          <w:szCs w:val="28"/>
        </w:rPr>
      </w:pPr>
    </w:p>
    <w:p w:rsidR="007F0B6F" w:rsidRPr="007F0B6F" w:rsidRDefault="007E2AF7" w:rsidP="007F0B6F">
      <w:pPr>
        <w:pStyle w:val="a6"/>
        <w:jc w:val="right"/>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Приложение N 5 </w:t>
      </w:r>
      <w:r w:rsidRPr="006661A9">
        <w:rPr>
          <w:rFonts w:ascii="Times New Roman" w:eastAsia="Times New Roman" w:hAnsi="Times New Roman" w:cs="Times New Roman"/>
          <w:sz w:val="28"/>
          <w:szCs w:val="28"/>
        </w:rPr>
        <w:br/>
      </w:r>
      <w:r w:rsidR="007F0B6F" w:rsidRPr="007F0B6F">
        <w:rPr>
          <w:rFonts w:ascii="Times New Roman" w:eastAsia="Times New Roman" w:hAnsi="Times New Roman" w:cs="Times New Roman"/>
          <w:sz w:val="28"/>
          <w:szCs w:val="28"/>
        </w:rPr>
        <w:t xml:space="preserve">к Постановлению главы администрации </w:t>
      </w:r>
    </w:p>
    <w:p w:rsidR="007F0B6F" w:rsidRPr="007F0B6F" w:rsidRDefault="007F0B6F" w:rsidP="007F0B6F">
      <w:pPr>
        <w:pStyle w:val="a6"/>
        <w:jc w:val="right"/>
        <w:rPr>
          <w:rFonts w:ascii="Times New Roman" w:eastAsia="Times New Roman" w:hAnsi="Times New Roman" w:cs="Times New Roman"/>
          <w:sz w:val="28"/>
          <w:szCs w:val="28"/>
        </w:rPr>
      </w:pPr>
      <w:r w:rsidRPr="007F0B6F">
        <w:rPr>
          <w:rFonts w:ascii="Times New Roman" w:eastAsia="Times New Roman" w:hAnsi="Times New Roman" w:cs="Times New Roman"/>
          <w:sz w:val="28"/>
          <w:szCs w:val="28"/>
        </w:rPr>
        <w:t xml:space="preserve">№___ от «____»_______2015г. </w:t>
      </w:r>
    </w:p>
    <w:p w:rsidR="007F0B6F" w:rsidRPr="007F0B6F" w:rsidRDefault="007F0B6F" w:rsidP="007F0B6F">
      <w:pPr>
        <w:pStyle w:val="a6"/>
        <w:jc w:val="right"/>
        <w:rPr>
          <w:rFonts w:ascii="Times New Roman" w:hAnsi="Times New Roman" w:cs="Times New Roman"/>
          <w:sz w:val="28"/>
          <w:szCs w:val="28"/>
        </w:rPr>
      </w:pPr>
      <w:r w:rsidRPr="007F0B6F">
        <w:rPr>
          <w:rFonts w:ascii="Times New Roman" w:eastAsia="Times New Roman" w:hAnsi="Times New Roman" w:cs="Times New Roman"/>
          <w:sz w:val="28"/>
          <w:szCs w:val="28"/>
        </w:rPr>
        <w:t xml:space="preserve"> </w:t>
      </w:r>
      <w:r w:rsidRPr="007F0B6F">
        <w:rPr>
          <w:rFonts w:ascii="Times New Roman" w:hAnsi="Times New Roman" w:cs="Times New Roman"/>
          <w:sz w:val="28"/>
          <w:szCs w:val="28"/>
        </w:rPr>
        <w:t>«Об утверждении Положения о порядке осуществления</w:t>
      </w:r>
    </w:p>
    <w:p w:rsidR="007F0B6F" w:rsidRPr="007F0B6F" w:rsidRDefault="007F0B6F" w:rsidP="007F0B6F">
      <w:pPr>
        <w:pStyle w:val="a6"/>
        <w:jc w:val="right"/>
        <w:rPr>
          <w:rFonts w:ascii="Times New Roman" w:hAnsi="Times New Roman" w:cs="Times New Roman"/>
          <w:sz w:val="28"/>
          <w:szCs w:val="28"/>
        </w:rPr>
      </w:pPr>
      <w:r w:rsidRPr="007F0B6F">
        <w:rPr>
          <w:rFonts w:ascii="Times New Roman" w:hAnsi="Times New Roman" w:cs="Times New Roman"/>
          <w:sz w:val="28"/>
          <w:szCs w:val="28"/>
        </w:rPr>
        <w:t xml:space="preserve"> муниципального земельного контроля на территории </w:t>
      </w:r>
    </w:p>
    <w:p w:rsidR="007F0B6F" w:rsidRPr="007F0B6F" w:rsidRDefault="007F0B6F" w:rsidP="007F0B6F">
      <w:pPr>
        <w:pStyle w:val="a6"/>
        <w:jc w:val="right"/>
        <w:rPr>
          <w:rFonts w:ascii="Times New Roman" w:hAnsi="Times New Roman" w:cs="Times New Roman"/>
          <w:sz w:val="28"/>
          <w:szCs w:val="28"/>
        </w:rPr>
      </w:pPr>
      <w:r w:rsidRPr="007F0B6F">
        <w:rPr>
          <w:rFonts w:ascii="Times New Roman" w:hAnsi="Times New Roman" w:cs="Times New Roman"/>
          <w:sz w:val="28"/>
          <w:szCs w:val="28"/>
        </w:rPr>
        <w:t>МР «Кизилюртовский район»</w:t>
      </w:r>
    </w:p>
    <w:p w:rsidR="007E2AF7" w:rsidRPr="006661A9" w:rsidRDefault="007E2AF7" w:rsidP="007E2AF7">
      <w:pPr>
        <w:spacing w:after="240" w:line="240" w:lineRule="auto"/>
        <w:rPr>
          <w:rFonts w:ascii="Times New Roman" w:eastAsia="Times New Roman" w:hAnsi="Times New Roman" w:cs="Times New Roman"/>
          <w:sz w:val="28"/>
          <w:szCs w:val="28"/>
        </w:rPr>
      </w:pPr>
    </w:p>
    <w:p w:rsidR="007E2AF7" w:rsidRPr="006661A9" w:rsidRDefault="004D237B" w:rsidP="00485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ФОТОТАБЛИЦА</w:t>
      </w:r>
    </w:p>
    <w:p w:rsidR="007E2AF7" w:rsidRPr="00A05664"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8"/>
        </w:rPr>
      </w:pPr>
      <w:proofErr w:type="gramStart"/>
      <w:r w:rsidRPr="00A05664">
        <w:rPr>
          <w:rFonts w:ascii="Times New Roman" w:eastAsia="Times New Roman" w:hAnsi="Times New Roman" w:cs="Times New Roman"/>
          <w:sz w:val="20"/>
          <w:szCs w:val="28"/>
        </w:rPr>
        <w:t>(приложение к акту проверки соблюдения</w:t>
      </w:r>
      <w:proofErr w:type="gramEnd"/>
    </w:p>
    <w:p w:rsidR="007E2AF7" w:rsidRPr="00A05664"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8"/>
        </w:rPr>
      </w:pPr>
      <w:r w:rsidRPr="00A05664">
        <w:rPr>
          <w:rFonts w:ascii="Times New Roman" w:eastAsia="Times New Roman" w:hAnsi="Times New Roman" w:cs="Times New Roman"/>
          <w:sz w:val="20"/>
          <w:szCs w:val="28"/>
        </w:rPr>
        <w:t>земельного законодательства)</w:t>
      </w:r>
    </w:p>
    <w:p w:rsidR="007E2AF7" w:rsidRPr="006661A9" w:rsidRDefault="007E2AF7" w:rsidP="007E2AF7">
      <w:pPr>
        <w:spacing w:after="240" w:line="240" w:lineRule="auto"/>
        <w:rPr>
          <w:rFonts w:ascii="Times New Roman" w:eastAsia="Times New Roman" w:hAnsi="Times New Roman" w:cs="Times New Roman"/>
          <w:sz w:val="28"/>
          <w:szCs w:val="28"/>
        </w:rPr>
      </w:pP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от "_____" __________ 200_ г.                        N ________________</w:t>
      </w:r>
    </w:p>
    <w:p w:rsidR="007E2AF7" w:rsidRPr="006661A9" w:rsidRDefault="007E2AF7" w:rsidP="007E2AF7">
      <w:pPr>
        <w:spacing w:after="240" w:line="240" w:lineRule="auto"/>
        <w:rPr>
          <w:rFonts w:ascii="Times New Roman" w:eastAsia="Times New Roman" w:hAnsi="Times New Roman" w:cs="Times New Roman"/>
          <w:sz w:val="28"/>
          <w:szCs w:val="28"/>
        </w:rPr>
      </w:pP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________________________________________________________________</w:t>
      </w:r>
      <w:r>
        <w:rPr>
          <w:rFonts w:ascii="Times New Roman" w:eastAsia="Times New Roman" w:hAnsi="Times New Roman" w:cs="Times New Roman"/>
          <w:sz w:val="28"/>
          <w:szCs w:val="28"/>
        </w:rPr>
        <w:t>__</w:t>
      </w:r>
    </w:p>
    <w:p w:rsidR="007E2AF7" w:rsidRPr="00A05664"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proofErr w:type="gramStart"/>
      <w:r w:rsidRPr="00A05664">
        <w:rPr>
          <w:rFonts w:ascii="Times New Roman" w:eastAsia="Times New Roman" w:hAnsi="Times New Roman" w:cs="Times New Roman"/>
          <w:sz w:val="14"/>
          <w:szCs w:val="28"/>
        </w:rPr>
        <w:t>(Ф.И.О. должностного лица, наименование юридического лица,</w:t>
      </w:r>
      <w:proofErr w:type="gramEnd"/>
    </w:p>
    <w:p w:rsidR="007E2AF7" w:rsidRPr="00A05664"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proofErr w:type="gramStart"/>
      <w:r w:rsidRPr="00A05664">
        <w:rPr>
          <w:rFonts w:ascii="Times New Roman" w:eastAsia="Times New Roman" w:hAnsi="Times New Roman" w:cs="Times New Roman"/>
          <w:sz w:val="14"/>
          <w:szCs w:val="28"/>
        </w:rPr>
        <w:t>Ф.И.О. гражданина)</w:t>
      </w:r>
      <w:proofErr w:type="gramEnd"/>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Pr>
          <w:rFonts w:ascii="Times New Roman" w:eastAsia="Times New Roman" w:hAnsi="Times New Roman" w:cs="Times New Roman"/>
          <w:sz w:val="28"/>
          <w:szCs w:val="28"/>
        </w:rPr>
        <w:t>_______________________</w:t>
      </w:r>
    </w:p>
    <w:p w:rsidR="007E2AF7" w:rsidRPr="00A05664"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r w:rsidRPr="00A05664">
        <w:rPr>
          <w:rFonts w:ascii="Times New Roman" w:eastAsia="Times New Roman" w:hAnsi="Times New Roman" w:cs="Times New Roman"/>
          <w:sz w:val="14"/>
          <w:szCs w:val="28"/>
        </w:rPr>
        <w:t>(адрес земельного участка)</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Pr>
          <w:rFonts w:ascii="Times New Roman" w:eastAsia="Times New Roman" w:hAnsi="Times New Roman" w:cs="Times New Roman"/>
          <w:sz w:val="28"/>
          <w:szCs w:val="28"/>
        </w:rPr>
        <w:t>_______________________</w:t>
      </w:r>
    </w:p>
    <w:p w:rsidR="007E2AF7" w:rsidRDefault="007E2AF7" w:rsidP="007E2AF7">
      <w:pPr>
        <w:spacing w:after="240" w:line="240" w:lineRule="auto"/>
        <w:rPr>
          <w:rFonts w:ascii="Times New Roman" w:eastAsia="Times New Roman" w:hAnsi="Times New Roman" w:cs="Times New Roman"/>
          <w:sz w:val="28"/>
          <w:szCs w:val="28"/>
        </w:rPr>
      </w:pPr>
    </w:p>
    <w:p w:rsidR="004D237B" w:rsidRDefault="004D237B" w:rsidP="007E2AF7">
      <w:pPr>
        <w:spacing w:after="240" w:line="240" w:lineRule="auto"/>
        <w:rPr>
          <w:rFonts w:ascii="Times New Roman" w:eastAsia="Times New Roman" w:hAnsi="Times New Roman" w:cs="Times New Roman"/>
          <w:sz w:val="28"/>
          <w:szCs w:val="28"/>
        </w:rPr>
      </w:pPr>
    </w:p>
    <w:p w:rsidR="004D237B" w:rsidRPr="006661A9" w:rsidRDefault="004D237B" w:rsidP="007E2AF7">
      <w:pPr>
        <w:spacing w:after="240" w:line="240" w:lineRule="auto"/>
        <w:rPr>
          <w:rFonts w:ascii="Times New Roman" w:eastAsia="Times New Roman" w:hAnsi="Times New Roman" w:cs="Times New Roman"/>
          <w:sz w:val="28"/>
          <w:szCs w:val="28"/>
        </w:rPr>
      </w:pPr>
    </w:p>
    <w:p w:rsidR="007E2AF7"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   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(подпись)          (Ф.И.О.)</w:t>
      </w:r>
    </w:p>
    <w:p w:rsidR="007E2AF7" w:rsidRDefault="007E2AF7" w:rsidP="007E2AF7">
      <w:pPr>
        <w:spacing w:after="240" w:line="240" w:lineRule="auto"/>
        <w:jc w:val="center"/>
        <w:rPr>
          <w:rFonts w:ascii="Times New Roman" w:eastAsia="Times New Roman" w:hAnsi="Times New Roman" w:cs="Times New Roman"/>
          <w:sz w:val="28"/>
          <w:szCs w:val="28"/>
        </w:rPr>
      </w:pPr>
    </w:p>
    <w:p w:rsidR="007F0B6F" w:rsidRDefault="007F0B6F" w:rsidP="007E2AF7">
      <w:pPr>
        <w:spacing w:after="240" w:line="240" w:lineRule="auto"/>
        <w:jc w:val="center"/>
        <w:rPr>
          <w:rFonts w:ascii="Times New Roman" w:eastAsia="Times New Roman" w:hAnsi="Times New Roman" w:cs="Times New Roman"/>
          <w:sz w:val="28"/>
          <w:szCs w:val="28"/>
        </w:rPr>
      </w:pPr>
    </w:p>
    <w:p w:rsidR="007F0B6F" w:rsidRDefault="007F0B6F" w:rsidP="007E2AF7">
      <w:pPr>
        <w:spacing w:after="240" w:line="240" w:lineRule="auto"/>
        <w:jc w:val="center"/>
        <w:rPr>
          <w:rFonts w:ascii="Times New Roman" w:eastAsia="Times New Roman" w:hAnsi="Times New Roman" w:cs="Times New Roman"/>
          <w:sz w:val="28"/>
          <w:szCs w:val="28"/>
        </w:rPr>
      </w:pPr>
    </w:p>
    <w:p w:rsidR="007F0B6F" w:rsidRDefault="007F0B6F" w:rsidP="007E2AF7">
      <w:pPr>
        <w:spacing w:after="240" w:line="240" w:lineRule="auto"/>
        <w:jc w:val="center"/>
        <w:rPr>
          <w:rFonts w:ascii="Times New Roman" w:eastAsia="Times New Roman" w:hAnsi="Times New Roman" w:cs="Times New Roman"/>
          <w:sz w:val="28"/>
          <w:szCs w:val="28"/>
        </w:rPr>
      </w:pPr>
    </w:p>
    <w:p w:rsidR="007F0B6F" w:rsidRDefault="007F0B6F" w:rsidP="007E2AF7">
      <w:pPr>
        <w:spacing w:after="240" w:line="240" w:lineRule="auto"/>
        <w:jc w:val="center"/>
        <w:rPr>
          <w:rFonts w:ascii="Times New Roman" w:eastAsia="Times New Roman" w:hAnsi="Times New Roman" w:cs="Times New Roman"/>
          <w:sz w:val="28"/>
          <w:szCs w:val="28"/>
        </w:rPr>
      </w:pPr>
    </w:p>
    <w:p w:rsidR="007F0B6F" w:rsidRDefault="007F0B6F" w:rsidP="007E2AF7">
      <w:pPr>
        <w:spacing w:after="240" w:line="240" w:lineRule="auto"/>
        <w:jc w:val="center"/>
        <w:rPr>
          <w:rFonts w:ascii="Times New Roman" w:eastAsia="Times New Roman" w:hAnsi="Times New Roman" w:cs="Times New Roman"/>
          <w:sz w:val="28"/>
          <w:szCs w:val="28"/>
        </w:rPr>
      </w:pPr>
    </w:p>
    <w:p w:rsidR="007F0B6F" w:rsidRDefault="007F0B6F" w:rsidP="007E2AF7">
      <w:pPr>
        <w:spacing w:after="240" w:line="240" w:lineRule="auto"/>
        <w:jc w:val="center"/>
        <w:rPr>
          <w:rFonts w:ascii="Times New Roman" w:eastAsia="Times New Roman" w:hAnsi="Times New Roman" w:cs="Times New Roman"/>
          <w:sz w:val="28"/>
          <w:szCs w:val="28"/>
        </w:rPr>
      </w:pPr>
    </w:p>
    <w:p w:rsidR="007F0B6F" w:rsidRDefault="007F0B6F" w:rsidP="007E2AF7">
      <w:pPr>
        <w:spacing w:after="240" w:line="240" w:lineRule="auto"/>
        <w:jc w:val="center"/>
        <w:rPr>
          <w:rFonts w:ascii="Times New Roman" w:eastAsia="Times New Roman" w:hAnsi="Times New Roman" w:cs="Times New Roman"/>
          <w:sz w:val="28"/>
          <w:szCs w:val="28"/>
        </w:rPr>
      </w:pPr>
    </w:p>
    <w:p w:rsidR="007F0B6F" w:rsidRDefault="007F0B6F" w:rsidP="007E2AF7">
      <w:pPr>
        <w:spacing w:after="240" w:line="240" w:lineRule="auto"/>
        <w:jc w:val="center"/>
        <w:rPr>
          <w:rFonts w:ascii="Times New Roman" w:eastAsia="Times New Roman" w:hAnsi="Times New Roman" w:cs="Times New Roman"/>
          <w:sz w:val="28"/>
          <w:szCs w:val="28"/>
        </w:rPr>
      </w:pPr>
    </w:p>
    <w:p w:rsidR="007F0B6F" w:rsidRPr="006661A9" w:rsidRDefault="007F0B6F" w:rsidP="007E2AF7">
      <w:pPr>
        <w:spacing w:after="240" w:line="240" w:lineRule="auto"/>
        <w:jc w:val="center"/>
        <w:rPr>
          <w:rFonts w:ascii="Times New Roman" w:eastAsia="Times New Roman" w:hAnsi="Times New Roman" w:cs="Times New Roman"/>
          <w:sz w:val="28"/>
          <w:szCs w:val="28"/>
        </w:rPr>
      </w:pPr>
    </w:p>
    <w:p w:rsidR="007F0B6F" w:rsidRPr="007F0B6F" w:rsidRDefault="007E2AF7" w:rsidP="007F0B6F">
      <w:pPr>
        <w:pStyle w:val="a6"/>
        <w:jc w:val="right"/>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Приложение N 6 </w:t>
      </w:r>
      <w:r w:rsidRPr="006661A9">
        <w:rPr>
          <w:rFonts w:ascii="Times New Roman" w:eastAsia="Times New Roman" w:hAnsi="Times New Roman" w:cs="Times New Roman"/>
          <w:sz w:val="28"/>
          <w:szCs w:val="28"/>
        </w:rPr>
        <w:br/>
      </w:r>
      <w:r w:rsidR="007F0B6F" w:rsidRPr="007F0B6F">
        <w:rPr>
          <w:rFonts w:ascii="Times New Roman" w:eastAsia="Times New Roman" w:hAnsi="Times New Roman" w:cs="Times New Roman"/>
          <w:sz w:val="28"/>
          <w:szCs w:val="28"/>
        </w:rPr>
        <w:t xml:space="preserve">к Постановлению главы администрации </w:t>
      </w:r>
    </w:p>
    <w:p w:rsidR="007F0B6F" w:rsidRPr="007F0B6F" w:rsidRDefault="007F0B6F" w:rsidP="007F0B6F">
      <w:pPr>
        <w:pStyle w:val="a6"/>
        <w:jc w:val="right"/>
        <w:rPr>
          <w:rFonts w:ascii="Times New Roman" w:eastAsia="Times New Roman" w:hAnsi="Times New Roman" w:cs="Times New Roman"/>
          <w:sz w:val="28"/>
          <w:szCs w:val="28"/>
        </w:rPr>
      </w:pPr>
      <w:r w:rsidRPr="007F0B6F">
        <w:rPr>
          <w:rFonts w:ascii="Times New Roman" w:eastAsia="Times New Roman" w:hAnsi="Times New Roman" w:cs="Times New Roman"/>
          <w:sz w:val="28"/>
          <w:szCs w:val="28"/>
        </w:rPr>
        <w:t xml:space="preserve">№___ от «____»_______2015г. </w:t>
      </w:r>
    </w:p>
    <w:p w:rsidR="007F0B6F" w:rsidRPr="007F0B6F" w:rsidRDefault="007F0B6F" w:rsidP="007F0B6F">
      <w:pPr>
        <w:pStyle w:val="a6"/>
        <w:jc w:val="right"/>
        <w:rPr>
          <w:rFonts w:ascii="Times New Roman" w:hAnsi="Times New Roman" w:cs="Times New Roman"/>
          <w:sz w:val="28"/>
          <w:szCs w:val="28"/>
        </w:rPr>
      </w:pPr>
      <w:r w:rsidRPr="007F0B6F">
        <w:rPr>
          <w:rFonts w:ascii="Times New Roman" w:eastAsia="Times New Roman" w:hAnsi="Times New Roman" w:cs="Times New Roman"/>
          <w:sz w:val="28"/>
          <w:szCs w:val="28"/>
        </w:rPr>
        <w:t xml:space="preserve"> </w:t>
      </w:r>
      <w:r w:rsidRPr="007F0B6F">
        <w:rPr>
          <w:rFonts w:ascii="Times New Roman" w:hAnsi="Times New Roman" w:cs="Times New Roman"/>
          <w:sz w:val="28"/>
          <w:szCs w:val="28"/>
        </w:rPr>
        <w:t>«Об утверждении Положения о порядке осуществления</w:t>
      </w:r>
    </w:p>
    <w:p w:rsidR="007F0B6F" w:rsidRPr="007F0B6F" w:rsidRDefault="007F0B6F" w:rsidP="007F0B6F">
      <w:pPr>
        <w:pStyle w:val="a6"/>
        <w:jc w:val="right"/>
        <w:rPr>
          <w:rFonts w:ascii="Times New Roman" w:hAnsi="Times New Roman" w:cs="Times New Roman"/>
          <w:sz w:val="28"/>
          <w:szCs w:val="28"/>
        </w:rPr>
      </w:pPr>
      <w:r w:rsidRPr="007F0B6F">
        <w:rPr>
          <w:rFonts w:ascii="Times New Roman" w:hAnsi="Times New Roman" w:cs="Times New Roman"/>
          <w:sz w:val="28"/>
          <w:szCs w:val="28"/>
        </w:rPr>
        <w:t xml:space="preserve"> муниципального земельного контроля на территории </w:t>
      </w:r>
    </w:p>
    <w:p w:rsidR="007F0B6F" w:rsidRPr="007F0B6F" w:rsidRDefault="007F0B6F" w:rsidP="007F0B6F">
      <w:pPr>
        <w:pStyle w:val="a6"/>
        <w:jc w:val="right"/>
        <w:rPr>
          <w:rFonts w:ascii="Times New Roman" w:hAnsi="Times New Roman" w:cs="Times New Roman"/>
          <w:sz w:val="28"/>
          <w:szCs w:val="28"/>
        </w:rPr>
      </w:pPr>
      <w:r w:rsidRPr="007F0B6F">
        <w:rPr>
          <w:rFonts w:ascii="Times New Roman" w:hAnsi="Times New Roman" w:cs="Times New Roman"/>
          <w:sz w:val="28"/>
          <w:szCs w:val="28"/>
        </w:rPr>
        <w:t>МР «Кизилюртовский район»</w:t>
      </w:r>
    </w:p>
    <w:p w:rsidR="007E2AF7" w:rsidRPr="006661A9" w:rsidRDefault="007E2AF7" w:rsidP="007F0B6F">
      <w:pPr>
        <w:spacing w:before="100" w:beforeAutospacing="1" w:after="100" w:afterAutospacing="1" w:line="240" w:lineRule="auto"/>
        <w:jc w:val="right"/>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w:t>
      </w:r>
    </w:p>
    <w:p w:rsidR="007E2AF7" w:rsidRPr="006661A9" w:rsidRDefault="007E2AF7" w:rsidP="007E2AF7">
      <w:pPr>
        <w:spacing w:after="240" w:line="240" w:lineRule="auto"/>
        <w:rPr>
          <w:rFonts w:ascii="Times New Roman" w:eastAsia="Times New Roman" w:hAnsi="Times New Roman" w:cs="Times New Roman"/>
          <w:sz w:val="28"/>
          <w:szCs w:val="28"/>
        </w:rPr>
      </w:pPr>
    </w:p>
    <w:p w:rsidR="007E2AF7" w:rsidRPr="006661A9" w:rsidRDefault="007E2AF7" w:rsidP="004D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ОБМЕР ПЛОЩАДИ ЗЕМЕЛЬНОГО УЧАСТКА</w:t>
      </w:r>
    </w:p>
    <w:p w:rsidR="007E2AF7" w:rsidRPr="00A05664"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28"/>
        </w:rPr>
      </w:pPr>
      <w:proofErr w:type="gramStart"/>
      <w:r w:rsidRPr="00A05664">
        <w:rPr>
          <w:rFonts w:ascii="Times New Roman" w:eastAsia="Times New Roman" w:hAnsi="Times New Roman" w:cs="Times New Roman"/>
          <w:sz w:val="18"/>
          <w:szCs w:val="28"/>
        </w:rPr>
        <w:t>(приложение к акту проверки соблюдения</w:t>
      </w:r>
      <w:proofErr w:type="gramEnd"/>
    </w:p>
    <w:p w:rsidR="007E2AF7" w:rsidRPr="00A05664"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28"/>
        </w:rPr>
      </w:pPr>
      <w:r w:rsidRPr="00A05664">
        <w:rPr>
          <w:rFonts w:ascii="Times New Roman" w:eastAsia="Times New Roman" w:hAnsi="Times New Roman" w:cs="Times New Roman"/>
          <w:sz w:val="18"/>
          <w:szCs w:val="28"/>
        </w:rPr>
        <w:t>земельного законодательства)</w:t>
      </w:r>
    </w:p>
    <w:p w:rsidR="007E2AF7" w:rsidRPr="006661A9" w:rsidRDefault="007E2AF7" w:rsidP="007E2AF7">
      <w:pPr>
        <w:spacing w:after="240" w:line="240" w:lineRule="auto"/>
        <w:rPr>
          <w:rFonts w:ascii="Times New Roman" w:eastAsia="Times New Roman" w:hAnsi="Times New Roman" w:cs="Times New Roman"/>
          <w:sz w:val="28"/>
          <w:szCs w:val="28"/>
        </w:rPr>
      </w:pP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от "_____" ____________ 200_ г.        </w:t>
      </w:r>
      <w:r>
        <w:rPr>
          <w:rFonts w:ascii="Times New Roman" w:eastAsia="Times New Roman" w:hAnsi="Times New Roman" w:cs="Times New Roman"/>
          <w:sz w:val="28"/>
          <w:szCs w:val="28"/>
        </w:rPr>
        <w:t xml:space="preserve">            N __________</w:t>
      </w:r>
    </w:p>
    <w:p w:rsidR="007E2AF7" w:rsidRPr="006661A9" w:rsidRDefault="007E2AF7" w:rsidP="007E2AF7">
      <w:pPr>
        <w:spacing w:after="240" w:line="240" w:lineRule="auto"/>
        <w:rPr>
          <w:rFonts w:ascii="Times New Roman" w:eastAsia="Times New Roman" w:hAnsi="Times New Roman" w:cs="Times New Roman"/>
          <w:sz w:val="28"/>
          <w:szCs w:val="28"/>
        </w:rPr>
      </w:pP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Обмер земельного участка произвели:</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Pr>
          <w:rFonts w:ascii="Times New Roman" w:eastAsia="Times New Roman" w:hAnsi="Times New Roman" w:cs="Times New Roman"/>
          <w:sz w:val="28"/>
          <w:szCs w:val="28"/>
        </w:rPr>
        <w:t>_______________________</w:t>
      </w:r>
    </w:p>
    <w:p w:rsidR="007E2AF7" w:rsidRPr="00A05664"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r w:rsidRPr="00A05664">
        <w:rPr>
          <w:rFonts w:ascii="Times New Roman" w:eastAsia="Times New Roman" w:hAnsi="Times New Roman" w:cs="Times New Roman"/>
          <w:sz w:val="14"/>
          <w:szCs w:val="28"/>
        </w:rPr>
        <w:t>(должность, Ф.И.О. инспектора, производившего обмер земельного участка)</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Pr>
          <w:rFonts w:ascii="Times New Roman" w:eastAsia="Times New Roman" w:hAnsi="Times New Roman" w:cs="Times New Roman"/>
          <w:sz w:val="28"/>
          <w:szCs w:val="28"/>
        </w:rPr>
        <w:t xml:space="preserve">_______________________ В </w:t>
      </w:r>
      <w:r w:rsidRPr="006661A9">
        <w:rPr>
          <w:rFonts w:ascii="Times New Roman" w:eastAsia="Times New Roman" w:hAnsi="Times New Roman" w:cs="Times New Roman"/>
          <w:sz w:val="28"/>
          <w:szCs w:val="28"/>
        </w:rPr>
        <w:t>присутствии</w:t>
      </w:r>
      <w:r>
        <w:rPr>
          <w:rFonts w:ascii="Times New Roman" w:eastAsia="Times New Roman" w:hAnsi="Times New Roman" w:cs="Times New Roman"/>
          <w:sz w:val="28"/>
          <w:szCs w:val="28"/>
        </w:rPr>
        <w:t>____</w:t>
      </w:r>
      <w:r w:rsidRPr="006661A9">
        <w:rPr>
          <w:rFonts w:ascii="Times New Roman" w:eastAsia="Times New Roman" w:hAnsi="Times New Roman" w:cs="Times New Roman"/>
          <w:sz w:val="28"/>
          <w:szCs w:val="28"/>
        </w:rPr>
        <w:t>_______________________________________________</w:t>
      </w:r>
      <w:r>
        <w:rPr>
          <w:rFonts w:ascii="Times New Roman" w:eastAsia="Times New Roman" w:hAnsi="Times New Roman" w:cs="Times New Roman"/>
          <w:sz w:val="28"/>
          <w:szCs w:val="28"/>
        </w:rPr>
        <w:t>__</w:t>
      </w:r>
    </w:p>
    <w:p w:rsidR="007E2AF7" w:rsidRPr="00A05664"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proofErr w:type="gramStart"/>
      <w:r w:rsidRPr="00A05664">
        <w:rPr>
          <w:rFonts w:ascii="Times New Roman" w:eastAsia="Times New Roman" w:hAnsi="Times New Roman" w:cs="Times New Roman"/>
          <w:sz w:val="14"/>
          <w:szCs w:val="28"/>
        </w:rPr>
        <w:t>(должность, наименование юридического лица, Ф.И.О. законного</w:t>
      </w:r>
      <w:proofErr w:type="gramEnd"/>
    </w:p>
    <w:p w:rsidR="007E2AF7" w:rsidRPr="00A05664"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r w:rsidRPr="00A05664">
        <w:rPr>
          <w:rFonts w:ascii="Times New Roman" w:eastAsia="Times New Roman" w:hAnsi="Times New Roman" w:cs="Times New Roman"/>
          <w:sz w:val="14"/>
          <w:szCs w:val="28"/>
        </w:rPr>
        <w:t>представителя юридического лица, Ф.И.О. физического лица)</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по адресу:___________________________________________</w:t>
      </w:r>
      <w:r>
        <w:rPr>
          <w:rFonts w:ascii="Times New Roman" w:eastAsia="Times New Roman" w:hAnsi="Times New Roman" w:cs="Times New Roman"/>
          <w:sz w:val="28"/>
          <w:szCs w:val="28"/>
        </w:rPr>
        <w:t>_______________</w:t>
      </w:r>
    </w:p>
    <w:p w:rsidR="007E2AF7" w:rsidRPr="00A05664"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r w:rsidRPr="00A05664">
        <w:rPr>
          <w:rFonts w:ascii="Times New Roman" w:eastAsia="Times New Roman" w:hAnsi="Times New Roman" w:cs="Times New Roman"/>
          <w:sz w:val="14"/>
          <w:szCs w:val="28"/>
        </w:rPr>
        <w:t>(адрес земельного участка)</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Согласно обмеру площадь земельного учас</w:t>
      </w:r>
      <w:r>
        <w:rPr>
          <w:rFonts w:ascii="Times New Roman" w:eastAsia="Times New Roman" w:hAnsi="Times New Roman" w:cs="Times New Roman"/>
          <w:sz w:val="28"/>
          <w:szCs w:val="28"/>
        </w:rPr>
        <w:t>тка составляет</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w:t>
      </w:r>
      <w:r>
        <w:rPr>
          <w:rFonts w:ascii="Times New Roman" w:eastAsia="Times New Roman" w:hAnsi="Times New Roman" w:cs="Times New Roman"/>
          <w:sz w:val="28"/>
          <w:szCs w:val="28"/>
        </w:rPr>
        <w:t>_________________________)</w:t>
      </w:r>
      <w:r w:rsidRPr="006661A9">
        <w:rPr>
          <w:rFonts w:ascii="Times New Roman" w:eastAsia="Times New Roman" w:hAnsi="Times New Roman" w:cs="Times New Roman"/>
          <w:sz w:val="28"/>
          <w:szCs w:val="28"/>
        </w:rPr>
        <w:t xml:space="preserve"> кв. м.</w:t>
      </w:r>
    </w:p>
    <w:p w:rsidR="007E2AF7" w:rsidRPr="00A05664"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r w:rsidRPr="00A05664">
        <w:rPr>
          <w:rFonts w:ascii="Times New Roman" w:eastAsia="Times New Roman" w:hAnsi="Times New Roman" w:cs="Times New Roman"/>
          <w:sz w:val="14"/>
          <w:szCs w:val="28"/>
        </w:rPr>
        <w:t>(площадь земельного участка прописью)</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Расчет площади</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Pr>
          <w:rFonts w:ascii="Times New Roman" w:eastAsia="Times New Roman" w:hAnsi="Times New Roman" w:cs="Times New Roman"/>
          <w:sz w:val="28"/>
          <w:szCs w:val="28"/>
        </w:rPr>
        <w:t>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Особые отметки</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Pr>
          <w:rFonts w:ascii="Times New Roman" w:eastAsia="Times New Roman" w:hAnsi="Times New Roman" w:cs="Times New Roman"/>
          <w:sz w:val="28"/>
          <w:szCs w:val="28"/>
        </w:rPr>
        <w:t>_______________________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Подписи лиц, проводивших обмер ________</w:t>
      </w:r>
      <w:r>
        <w:rPr>
          <w:rFonts w:ascii="Times New Roman" w:eastAsia="Times New Roman" w:hAnsi="Times New Roman" w:cs="Times New Roman"/>
          <w:sz w:val="28"/>
          <w:szCs w:val="28"/>
        </w:rPr>
        <w:t>______   _________________</w:t>
      </w:r>
    </w:p>
    <w:p w:rsidR="007E2AF7" w:rsidRPr="00DD480D"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8"/>
        </w:rPr>
      </w:pPr>
      <w:r w:rsidRPr="006661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D480D">
        <w:rPr>
          <w:rFonts w:ascii="Times New Roman" w:eastAsia="Times New Roman" w:hAnsi="Times New Roman" w:cs="Times New Roman"/>
          <w:sz w:val="28"/>
          <w:szCs w:val="28"/>
        </w:rPr>
        <w:t xml:space="preserve">    </w:t>
      </w:r>
      <w:r w:rsidRPr="00DD480D">
        <w:rPr>
          <w:rFonts w:ascii="Times New Roman" w:eastAsia="Times New Roman" w:hAnsi="Times New Roman" w:cs="Times New Roman"/>
          <w:sz w:val="20"/>
          <w:szCs w:val="28"/>
        </w:rPr>
        <w:t>(подпись)         (И.О. Фамилия)</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________</w:t>
      </w:r>
      <w:r>
        <w:rPr>
          <w:rFonts w:ascii="Times New Roman" w:eastAsia="Times New Roman" w:hAnsi="Times New Roman" w:cs="Times New Roman"/>
          <w:sz w:val="28"/>
          <w:szCs w:val="28"/>
        </w:rPr>
        <w:t>______   ___________________</w:t>
      </w:r>
    </w:p>
    <w:p w:rsidR="007E2AF7" w:rsidRPr="00DD480D"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8"/>
        </w:rPr>
      </w:pPr>
      <w:r w:rsidRPr="00DD480D">
        <w:rPr>
          <w:rFonts w:ascii="Times New Roman" w:eastAsia="Times New Roman" w:hAnsi="Times New Roman" w:cs="Times New Roman"/>
          <w:sz w:val="20"/>
          <w:szCs w:val="28"/>
        </w:rPr>
        <w:t xml:space="preserve">                                                                     </w:t>
      </w:r>
      <w:r w:rsidR="00DD480D">
        <w:rPr>
          <w:rFonts w:ascii="Times New Roman" w:eastAsia="Times New Roman" w:hAnsi="Times New Roman" w:cs="Times New Roman"/>
          <w:sz w:val="20"/>
          <w:szCs w:val="28"/>
        </w:rPr>
        <w:t xml:space="preserve">                                   </w:t>
      </w:r>
      <w:r w:rsidRPr="00DD480D">
        <w:rPr>
          <w:rFonts w:ascii="Times New Roman" w:eastAsia="Times New Roman" w:hAnsi="Times New Roman" w:cs="Times New Roman"/>
          <w:sz w:val="20"/>
          <w:szCs w:val="28"/>
        </w:rPr>
        <w:t xml:space="preserve">   (подпись)         (И.О. Фамилия)</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Присутствующий               </w:t>
      </w:r>
      <w:r w:rsidR="00DD480D">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_</w:t>
      </w:r>
      <w:r w:rsidRPr="006661A9">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____________   ____________</w:t>
      </w:r>
      <w:r w:rsidRPr="006661A9">
        <w:rPr>
          <w:rFonts w:ascii="Times New Roman" w:eastAsia="Times New Roman" w:hAnsi="Times New Roman" w:cs="Times New Roman"/>
          <w:sz w:val="28"/>
          <w:szCs w:val="28"/>
        </w:rPr>
        <w:t>______</w:t>
      </w:r>
    </w:p>
    <w:p w:rsidR="007E2AF7" w:rsidRPr="00DD480D"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Cs w:val="28"/>
        </w:rPr>
      </w:pPr>
      <w:r w:rsidRPr="00DD480D">
        <w:rPr>
          <w:rFonts w:ascii="Times New Roman" w:eastAsia="Times New Roman" w:hAnsi="Times New Roman" w:cs="Times New Roman"/>
          <w:szCs w:val="28"/>
        </w:rPr>
        <w:t xml:space="preserve">                                                                       </w:t>
      </w:r>
      <w:r w:rsidR="00DD480D">
        <w:rPr>
          <w:rFonts w:ascii="Times New Roman" w:eastAsia="Times New Roman" w:hAnsi="Times New Roman" w:cs="Times New Roman"/>
          <w:szCs w:val="28"/>
        </w:rPr>
        <w:t xml:space="preserve">                         </w:t>
      </w:r>
      <w:r w:rsidRPr="00DD480D">
        <w:rPr>
          <w:rFonts w:ascii="Times New Roman" w:eastAsia="Times New Roman" w:hAnsi="Times New Roman" w:cs="Times New Roman"/>
          <w:szCs w:val="28"/>
        </w:rPr>
        <w:t xml:space="preserve"> (подпись)         (И.О. Фамилия)</w:t>
      </w:r>
    </w:p>
    <w:p w:rsidR="007E2AF7" w:rsidRPr="006661A9" w:rsidRDefault="007E2AF7" w:rsidP="007E2AF7">
      <w:pPr>
        <w:spacing w:after="240" w:line="240" w:lineRule="auto"/>
        <w:rPr>
          <w:rFonts w:ascii="Times New Roman" w:eastAsia="Times New Roman" w:hAnsi="Times New Roman" w:cs="Times New Roman"/>
          <w:sz w:val="28"/>
          <w:szCs w:val="28"/>
        </w:rPr>
      </w:pP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lastRenderedPageBreak/>
        <w:t xml:space="preserve">                  СХЕМАТИЧЕСКИЙ ЧЕРТЕЖ ЗЕМЕЛЬНОГО УЧАСТКА</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   _______________</w:t>
      </w:r>
    </w:p>
    <w:p w:rsidR="007E2AF7" w:rsidRPr="00DD480D"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28"/>
        </w:rPr>
      </w:pPr>
      <w:r w:rsidRPr="00DD480D">
        <w:rPr>
          <w:rFonts w:ascii="Times New Roman" w:eastAsia="Times New Roman" w:hAnsi="Times New Roman" w:cs="Times New Roman"/>
          <w:sz w:val="18"/>
          <w:szCs w:val="28"/>
        </w:rPr>
        <w:t>(подпись)          (Ф.И.О.)</w:t>
      </w:r>
    </w:p>
    <w:p w:rsidR="007E2AF7" w:rsidRDefault="007E2AF7" w:rsidP="007E2AF7">
      <w:pPr>
        <w:spacing w:after="240" w:line="240" w:lineRule="auto"/>
        <w:rPr>
          <w:rFonts w:ascii="Times New Roman" w:eastAsia="Times New Roman" w:hAnsi="Times New Roman" w:cs="Times New Roman"/>
          <w:sz w:val="18"/>
          <w:szCs w:val="28"/>
        </w:rPr>
      </w:pPr>
    </w:p>
    <w:p w:rsidR="007F0B6F" w:rsidRDefault="007F0B6F" w:rsidP="007E2AF7">
      <w:pPr>
        <w:spacing w:after="240" w:line="240" w:lineRule="auto"/>
        <w:rPr>
          <w:rFonts w:ascii="Times New Roman" w:eastAsia="Times New Roman" w:hAnsi="Times New Roman" w:cs="Times New Roman"/>
          <w:sz w:val="18"/>
          <w:szCs w:val="28"/>
        </w:rPr>
      </w:pPr>
    </w:p>
    <w:p w:rsidR="007F0B6F" w:rsidRDefault="007F0B6F" w:rsidP="007E2AF7">
      <w:pPr>
        <w:spacing w:after="240" w:line="240" w:lineRule="auto"/>
        <w:rPr>
          <w:rFonts w:ascii="Times New Roman" w:eastAsia="Times New Roman" w:hAnsi="Times New Roman" w:cs="Times New Roman"/>
          <w:sz w:val="18"/>
          <w:szCs w:val="28"/>
        </w:rPr>
      </w:pPr>
    </w:p>
    <w:p w:rsidR="007F0B6F" w:rsidRPr="00DD480D" w:rsidRDefault="007F0B6F" w:rsidP="007E2AF7">
      <w:pPr>
        <w:spacing w:after="240" w:line="240" w:lineRule="auto"/>
        <w:rPr>
          <w:rFonts w:ascii="Times New Roman" w:eastAsia="Times New Roman" w:hAnsi="Times New Roman" w:cs="Times New Roman"/>
          <w:sz w:val="18"/>
          <w:szCs w:val="28"/>
        </w:rPr>
      </w:pPr>
    </w:p>
    <w:p w:rsidR="007F0B6F" w:rsidRPr="007F0B6F" w:rsidRDefault="007E2AF7" w:rsidP="007F0B6F">
      <w:pPr>
        <w:pStyle w:val="a6"/>
        <w:jc w:val="right"/>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Приложение N 7 </w:t>
      </w:r>
      <w:r w:rsidRPr="006661A9">
        <w:rPr>
          <w:rFonts w:ascii="Times New Roman" w:eastAsia="Times New Roman" w:hAnsi="Times New Roman" w:cs="Times New Roman"/>
          <w:sz w:val="28"/>
          <w:szCs w:val="28"/>
        </w:rPr>
        <w:br/>
      </w:r>
      <w:r w:rsidR="007F0B6F" w:rsidRPr="007F0B6F">
        <w:rPr>
          <w:rFonts w:ascii="Times New Roman" w:eastAsia="Times New Roman" w:hAnsi="Times New Roman" w:cs="Times New Roman"/>
          <w:sz w:val="28"/>
          <w:szCs w:val="28"/>
        </w:rPr>
        <w:t xml:space="preserve">к Постановлению главы администрации </w:t>
      </w:r>
    </w:p>
    <w:p w:rsidR="007F0B6F" w:rsidRPr="007F0B6F" w:rsidRDefault="007F0B6F" w:rsidP="007F0B6F">
      <w:pPr>
        <w:pStyle w:val="a6"/>
        <w:jc w:val="right"/>
        <w:rPr>
          <w:rFonts w:ascii="Times New Roman" w:eastAsia="Times New Roman" w:hAnsi="Times New Roman" w:cs="Times New Roman"/>
          <w:sz w:val="28"/>
          <w:szCs w:val="28"/>
        </w:rPr>
      </w:pPr>
      <w:r w:rsidRPr="007F0B6F">
        <w:rPr>
          <w:rFonts w:ascii="Times New Roman" w:eastAsia="Times New Roman" w:hAnsi="Times New Roman" w:cs="Times New Roman"/>
          <w:sz w:val="28"/>
          <w:szCs w:val="28"/>
        </w:rPr>
        <w:t xml:space="preserve">№___ от «____»_______2015г. </w:t>
      </w:r>
    </w:p>
    <w:p w:rsidR="007F0B6F" w:rsidRPr="007F0B6F" w:rsidRDefault="007F0B6F" w:rsidP="007F0B6F">
      <w:pPr>
        <w:pStyle w:val="a6"/>
        <w:jc w:val="right"/>
        <w:rPr>
          <w:rFonts w:ascii="Times New Roman" w:hAnsi="Times New Roman" w:cs="Times New Roman"/>
          <w:sz w:val="28"/>
          <w:szCs w:val="28"/>
        </w:rPr>
      </w:pPr>
      <w:r w:rsidRPr="007F0B6F">
        <w:rPr>
          <w:rFonts w:ascii="Times New Roman" w:eastAsia="Times New Roman" w:hAnsi="Times New Roman" w:cs="Times New Roman"/>
          <w:sz w:val="28"/>
          <w:szCs w:val="28"/>
        </w:rPr>
        <w:t xml:space="preserve"> </w:t>
      </w:r>
      <w:r w:rsidRPr="007F0B6F">
        <w:rPr>
          <w:rFonts w:ascii="Times New Roman" w:hAnsi="Times New Roman" w:cs="Times New Roman"/>
          <w:sz w:val="28"/>
          <w:szCs w:val="28"/>
        </w:rPr>
        <w:t>«Об утверждении Положения о порядке осуществления</w:t>
      </w:r>
    </w:p>
    <w:p w:rsidR="007F0B6F" w:rsidRPr="007F0B6F" w:rsidRDefault="007F0B6F" w:rsidP="007F0B6F">
      <w:pPr>
        <w:pStyle w:val="a6"/>
        <w:jc w:val="right"/>
        <w:rPr>
          <w:rFonts w:ascii="Times New Roman" w:hAnsi="Times New Roman" w:cs="Times New Roman"/>
          <w:sz w:val="28"/>
          <w:szCs w:val="28"/>
        </w:rPr>
      </w:pPr>
      <w:r w:rsidRPr="007F0B6F">
        <w:rPr>
          <w:rFonts w:ascii="Times New Roman" w:hAnsi="Times New Roman" w:cs="Times New Roman"/>
          <w:sz w:val="28"/>
          <w:szCs w:val="28"/>
        </w:rPr>
        <w:t xml:space="preserve"> муниципального земельного контроля на территории </w:t>
      </w:r>
    </w:p>
    <w:p w:rsidR="007F0B6F" w:rsidRPr="007F0B6F" w:rsidRDefault="007F0B6F" w:rsidP="007F0B6F">
      <w:pPr>
        <w:pStyle w:val="a6"/>
        <w:jc w:val="right"/>
        <w:rPr>
          <w:rFonts w:ascii="Times New Roman" w:hAnsi="Times New Roman" w:cs="Times New Roman"/>
          <w:sz w:val="28"/>
          <w:szCs w:val="28"/>
        </w:rPr>
      </w:pPr>
      <w:r w:rsidRPr="007F0B6F">
        <w:rPr>
          <w:rFonts w:ascii="Times New Roman" w:hAnsi="Times New Roman" w:cs="Times New Roman"/>
          <w:sz w:val="28"/>
          <w:szCs w:val="28"/>
        </w:rPr>
        <w:t>МР «Кизилюртовский район»</w:t>
      </w:r>
    </w:p>
    <w:p w:rsidR="007E2AF7" w:rsidRPr="006661A9" w:rsidRDefault="007E2AF7" w:rsidP="007F0B6F">
      <w:pPr>
        <w:spacing w:before="100" w:beforeAutospacing="1" w:after="100" w:afterAutospacing="1" w:line="240" w:lineRule="auto"/>
        <w:jc w:val="right"/>
        <w:rPr>
          <w:rFonts w:ascii="Times New Roman" w:eastAsia="Times New Roman" w:hAnsi="Times New Roman" w:cs="Times New Roman"/>
          <w:sz w:val="28"/>
          <w:szCs w:val="28"/>
        </w:rPr>
      </w:pP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Корешок к уведомлению N _____</w:t>
      </w:r>
    </w:p>
    <w:p w:rsidR="007E2AF7" w:rsidRPr="006661A9" w:rsidRDefault="007E2AF7" w:rsidP="007E2AF7">
      <w:pPr>
        <w:spacing w:after="240" w:line="240" w:lineRule="auto"/>
        <w:rPr>
          <w:rFonts w:ascii="Times New Roman" w:eastAsia="Times New Roman" w:hAnsi="Times New Roman" w:cs="Times New Roman"/>
          <w:sz w:val="28"/>
          <w:szCs w:val="28"/>
        </w:rPr>
      </w:pPr>
    </w:p>
    <w:p w:rsidR="007E2AF7"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proofErr w:type="gramStart"/>
      <w:r>
        <w:rPr>
          <w:rFonts w:ascii="Times New Roman" w:eastAsia="Times New Roman" w:hAnsi="Times New Roman" w:cs="Times New Roman"/>
          <w:sz w:val="28"/>
          <w:szCs w:val="28"/>
        </w:rPr>
        <w:t>Кому:</w:t>
      </w:r>
      <w:r w:rsidRPr="006661A9">
        <w:rPr>
          <w:rFonts w:ascii="Times New Roman" w:eastAsia="Times New Roman" w:hAnsi="Times New Roman" w:cs="Times New Roman"/>
          <w:sz w:val="28"/>
          <w:szCs w:val="28"/>
        </w:rPr>
        <w:t>_____________________________________________________________</w:t>
      </w:r>
      <w:r>
        <w:rPr>
          <w:rFonts w:ascii="Times New Roman" w:eastAsia="Times New Roman" w:hAnsi="Times New Roman" w:cs="Times New Roman"/>
          <w:sz w:val="28"/>
          <w:szCs w:val="28"/>
        </w:rPr>
        <w:t>(</w:t>
      </w:r>
      <w:r w:rsidRPr="00F42E07">
        <w:rPr>
          <w:rFonts w:ascii="Times New Roman" w:eastAsia="Times New Roman" w:hAnsi="Times New Roman" w:cs="Times New Roman"/>
          <w:sz w:val="14"/>
          <w:szCs w:val="28"/>
        </w:rPr>
        <w:t>(наименование лица)</w:t>
      </w:r>
      <w:proofErr w:type="gramEnd"/>
    </w:p>
    <w:p w:rsidR="007E2AF7" w:rsidRPr="00F42E07"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r>
        <w:rPr>
          <w:rFonts w:ascii="Times New Roman" w:eastAsia="Times New Roman" w:hAnsi="Times New Roman" w:cs="Times New Roman"/>
          <w:sz w:val="14"/>
          <w:szCs w:val="28"/>
        </w:rPr>
        <w:t>___________________________________________________________________________________________________________________________</w:t>
      </w:r>
    </w:p>
    <w:p w:rsidR="007E2AF7" w:rsidRPr="00F42E07"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r w:rsidRPr="00F42E07">
        <w:rPr>
          <w:rFonts w:ascii="Times New Roman" w:eastAsia="Times New Roman" w:hAnsi="Times New Roman" w:cs="Times New Roman"/>
          <w:sz w:val="14"/>
          <w:szCs w:val="28"/>
        </w:rPr>
        <w:t>(адрес земельного участка)</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Дата вызова: "______" ______________ 200__ г. Время __________________ час.</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Уведомление получил:</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__________________________________________________________________</w:t>
      </w:r>
    </w:p>
    <w:p w:rsidR="007E2AF7" w:rsidRPr="00A05664"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r w:rsidRPr="00A05664">
        <w:rPr>
          <w:rFonts w:ascii="Times New Roman" w:eastAsia="Times New Roman" w:hAnsi="Times New Roman" w:cs="Times New Roman"/>
          <w:sz w:val="14"/>
          <w:szCs w:val="28"/>
        </w:rPr>
        <w:t>(Ф.И.О., должность, подпись)</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 ___________ 200__ г.</w:t>
      </w:r>
    </w:p>
    <w:p w:rsidR="007E2AF7" w:rsidRPr="006661A9" w:rsidRDefault="007E2AF7" w:rsidP="007E2AF7">
      <w:pPr>
        <w:spacing w:after="240" w:line="240" w:lineRule="auto"/>
        <w:jc w:val="center"/>
        <w:rPr>
          <w:rFonts w:ascii="Times New Roman" w:eastAsia="Times New Roman" w:hAnsi="Times New Roman" w:cs="Times New Roman"/>
          <w:sz w:val="28"/>
          <w:szCs w:val="28"/>
        </w:rPr>
      </w:pP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w:t>
      </w:r>
    </w:p>
    <w:p w:rsidR="002730D0" w:rsidRPr="006661A9" w:rsidRDefault="002730D0" w:rsidP="002730D0">
      <w:pPr>
        <w:spacing w:after="240" w:line="240" w:lineRule="auto"/>
        <w:jc w:val="center"/>
        <w:rPr>
          <w:rFonts w:ascii="Times New Roman" w:eastAsia="Times New Roman" w:hAnsi="Times New Roman" w:cs="Times New Roman"/>
          <w:sz w:val="28"/>
          <w:szCs w:val="28"/>
        </w:rPr>
      </w:pPr>
    </w:p>
    <w:p w:rsidR="007E2AF7" w:rsidRPr="002730D0" w:rsidRDefault="007E2AF7" w:rsidP="00273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8"/>
          <w:szCs w:val="28"/>
        </w:rPr>
      </w:pPr>
      <w:r w:rsidRPr="002730D0">
        <w:rPr>
          <w:rFonts w:ascii="Times New Roman" w:eastAsia="Times New Roman" w:hAnsi="Times New Roman" w:cs="Times New Roman"/>
          <w:i/>
          <w:sz w:val="28"/>
          <w:szCs w:val="28"/>
        </w:rPr>
        <w:t>УВЕДОМЛЕНИЕ</w:t>
      </w:r>
    </w:p>
    <w:p w:rsidR="007E2AF7" w:rsidRPr="006661A9" w:rsidRDefault="007E2AF7" w:rsidP="007E2AF7">
      <w:pPr>
        <w:spacing w:after="240" w:line="240" w:lineRule="auto"/>
        <w:rPr>
          <w:rFonts w:ascii="Times New Roman" w:eastAsia="Times New Roman" w:hAnsi="Times New Roman" w:cs="Times New Roman"/>
          <w:sz w:val="28"/>
          <w:szCs w:val="28"/>
        </w:rPr>
      </w:pP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от "_____" ____________ 200__ г.   </w:t>
      </w:r>
      <w:r>
        <w:rPr>
          <w:rFonts w:ascii="Times New Roman" w:eastAsia="Times New Roman" w:hAnsi="Times New Roman" w:cs="Times New Roman"/>
          <w:sz w:val="28"/>
          <w:szCs w:val="28"/>
        </w:rPr>
        <w:t xml:space="preserve">             </w:t>
      </w:r>
      <w:r w:rsidR="002730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363F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_____</w:t>
      </w:r>
    </w:p>
    <w:p w:rsidR="007E2AF7" w:rsidRPr="006661A9" w:rsidRDefault="007E2AF7" w:rsidP="007E2AF7">
      <w:pPr>
        <w:spacing w:after="240" w:line="240" w:lineRule="auto"/>
        <w:rPr>
          <w:rFonts w:ascii="Times New Roman" w:eastAsia="Times New Roman" w:hAnsi="Times New Roman" w:cs="Times New Roman"/>
          <w:sz w:val="28"/>
          <w:szCs w:val="28"/>
        </w:rPr>
      </w:pP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Кому:</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Pr>
          <w:rFonts w:ascii="Times New Roman" w:eastAsia="Times New Roman" w:hAnsi="Times New Roman" w:cs="Times New Roman"/>
          <w:sz w:val="28"/>
          <w:szCs w:val="28"/>
        </w:rPr>
        <w:t>_______________________</w:t>
      </w:r>
    </w:p>
    <w:p w:rsidR="007E2AF7" w:rsidRPr="00A05664"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proofErr w:type="gramStart"/>
      <w:r w:rsidRPr="00A05664">
        <w:rPr>
          <w:rFonts w:ascii="Times New Roman" w:eastAsia="Times New Roman" w:hAnsi="Times New Roman" w:cs="Times New Roman"/>
          <w:sz w:val="14"/>
          <w:szCs w:val="28"/>
        </w:rPr>
        <w:t>(Ф.И.О. руководителя организации, предприятия, учреждения,</w:t>
      </w:r>
      <w:proofErr w:type="gramEnd"/>
    </w:p>
    <w:p w:rsidR="007E2AF7" w:rsidRPr="00A05664"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r w:rsidRPr="00A05664">
        <w:rPr>
          <w:rFonts w:ascii="Times New Roman" w:eastAsia="Times New Roman" w:hAnsi="Times New Roman" w:cs="Times New Roman"/>
          <w:sz w:val="14"/>
          <w:szCs w:val="28"/>
        </w:rPr>
        <w:t>индивидуального предпринимателя, физического лица)</w:t>
      </w:r>
    </w:p>
    <w:p w:rsidR="007E2AF7"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Руководствуясь   Земельным   кодексом  Российской  Федерации,  </w:t>
      </w:r>
      <w:hyperlink r:id="rId39" w:history="1">
        <w:r w:rsidRPr="006661A9">
          <w:rPr>
            <w:rFonts w:ascii="Times New Roman" w:eastAsia="Times New Roman" w:hAnsi="Times New Roman" w:cs="Times New Roman"/>
            <w:color w:val="0000FF"/>
            <w:sz w:val="28"/>
            <w:szCs w:val="28"/>
            <w:u w:val="single"/>
          </w:rPr>
          <w:t>Кодексом</w:t>
        </w:r>
      </w:hyperlink>
      <w:r>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Российской Федерации об административных правонарушениях (Кодексом субъекта</w:t>
      </w:r>
      <w:r>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Российской  Федерации об административном правонарушении, местным законом),</w:t>
      </w:r>
      <w:r>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прошу Вас (или Вашего полномочного представителя с доверенностью) прибыть в</w:t>
      </w:r>
      <w:r>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 xml:space="preserve">отдел  </w:t>
      </w:r>
      <w:r>
        <w:rPr>
          <w:rFonts w:ascii="Times New Roman" w:eastAsia="Times New Roman" w:hAnsi="Times New Roman" w:cs="Times New Roman"/>
          <w:sz w:val="28"/>
          <w:szCs w:val="28"/>
        </w:rPr>
        <w:t>архитектуры и градостроительства  администрации МР «Кизилюртовский район»</w:t>
      </w:r>
    </w:p>
    <w:p w:rsidR="007E2AF7" w:rsidRPr="00A05664"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FF0000"/>
          <w:sz w:val="28"/>
          <w:szCs w:val="28"/>
        </w:rPr>
      </w:pPr>
      <w:r w:rsidRPr="00A05664">
        <w:rPr>
          <w:rFonts w:ascii="Times New Roman" w:eastAsia="Times New Roman" w:hAnsi="Times New Roman" w:cs="Times New Roman"/>
          <w:color w:val="FF0000"/>
          <w:sz w:val="28"/>
          <w:szCs w:val="28"/>
        </w:rPr>
        <w:lastRenderedPageBreak/>
        <w:t xml:space="preserve">"____" __________200__ г. к _____ часам по адресу: г. Кизилюрт ул. Гагарина 52 «а» 2 этаж </w:t>
      </w:r>
      <w:proofErr w:type="spellStart"/>
      <w:r w:rsidR="003363FA">
        <w:rPr>
          <w:rFonts w:ascii="Times New Roman" w:eastAsia="Times New Roman" w:hAnsi="Times New Roman" w:cs="Times New Roman"/>
          <w:color w:val="FF0000"/>
          <w:sz w:val="28"/>
          <w:szCs w:val="28"/>
        </w:rPr>
        <w:t>каб</w:t>
      </w:r>
      <w:proofErr w:type="spellEnd"/>
      <w:r w:rsidR="003363FA">
        <w:rPr>
          <w:rFonts w:ascii="Times New Roman" w:eastAsia="Times New Roman" w:hAnsi="Times New Roman" w:cs="Times New Roman"/>
          <w:color w:val="FF0000"/>
          <w:sz w:val="28"/>
          <w:szCs w:val="28"/>
        </w:rPr>
        <w:t>.</w:t>
      </w:r>
      <w:r w:rsidRPr="00A05664">
        <w:rPr>
          <w:rFonts w:ascii="Times New Roman" w:eastAsia="Times New Roman" w:hAnsi="Times New Roman" w:cs="Times New Roman"/>
          <w:color w:val="FF0000"/>
          <w:sz w:val="28"/>
          <w:szCs w:val="28"/>
        </w:rPr>
        <w:t xml:space="preserve"> </w:t>
      </w:r>
      <w:r w:rsidR="003363FA">
        <w:rPr>
          <w:rFonts w:ascii="Times New Roman" w:eastAsia="Times New Roman" w:hAnsi="Times New Roman" w:cs="Times New Roman"/>
          <w:color w:val="FF0000"/>
          <w:sz w:val="28"/>
          <w:szCs w:val="28"/>
        </w:rPr>
        <w:t>223</w:t>
      </w:r>
      <w:r>
        <w:rPr>
          <w:rFonts w:ascii="Times New Roman" w:eastAsia="Times New Roman" w:hAnsi="Times New Roman" w:cs="Times New Roman"/>
          <w:color w:val="FF0000"/>
          <w:sz w:val="28"/>
          <w:szCs w:val="28"/>
        </w:rPr>
        <w:t xml:space="preserve"> </w:t>
      </w:r>
      <w:r w:rsidRPr="006661A9">
        <w:rPr>
          <w:rFonts w:ascii="Times New Roman" w:eastAsia="Times New Roman" w:hAnsi="Times New Roman" w:cs="Times New Roman"/>
          <w:sz w:val="28"/>
          <w:szCs w:val="28"/>
        </w:rPr>
        <w:t xml:space="preserve">для  проведения  мероприятий  по  осуществлению </w:t>
      </w:r>
      <w:r>
        <w:rPr>
          <w:rFonts w:ascii="Times New Roman" w:eastAsia="Times New Roman" w:hAnsi="Times New Roman" w:cs="Times New Roman"/>
          <w:sz w:val="28"/>
          <w:szCs w:val="28"/>
        </w:rPr>
        <w:t xml:space="preserve">муниципального </w:t>
      </w:r>
      <w:r w:rsidRPr="006661A9">
        <w:rPr>
          <w:rFonts w:ascii="Times New Roman" w:eastAsia="Times New Roman" w:hAnsi="Times New Roman" w:cs="Times New Roman"/>
          <w:sz w:val="28"/>
          <w:szCs w:val="28"/>
        </w:rPr>
        <w:t xml:space="preserve"> земельного</w:t>
      </w:r>
      <w:r>
        <w:rPr>
          <w:rFonts w:ascii="Times New Roman" w:eastAsia="Times New Roman" w:hAnsi="Times New Roman" w:cs="Times New Roman"/>
          <w:sz w:val="28"/>
          <w:szCs w:val="28"/>
        </w:rPr>
        <w:t xml:space="preserve"> контроля</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При  себе необходимо иметь  свидетельство о государственной регистрации</w:t>
      </w:r>
      <w:r>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юридического  лица,  свидетельство ИНН, справку с реквизитами и юридическим</w:t>
      </w:r>
      <w:r>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адресом;  документ, подтверждающий полномочия; имеющиеся документы на право</w:t>
      </w:r>
      <w:r>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пользования земельным участком, расположенным по адресу:</w:t>
      </w:r>
      <w:r>
        <w:rPr>
          <w:rFonts w:ascii="Times New Roman" w:eastAsia="Times New Roman" w:hAnsi="Times New Roman" w:cs="Times New Roman"/>
          <w:sz w:val="28"/>
          <w:szCs w:val="28"/>
        </w:rPr>
        <w:t xml:space="preserve"> </w:t>
      </w:r>
      <w:r w:rsidRPr="006661A9">
        <w:rPr>
          <w:rFonts w:ascii="Times New Roman" w:eastAsia="Times New Roman" w:hAnsi="Times New Roman" w:cs="Times New Roman"/>
          <w:sz w:val="28"/>
          <w:szCs w:val="28"/>
        </w:rPr>
        <w:t>____________________________________</w:t>
      </w:r>
      <w:r>
        <w:rPr>
          <w:rFonts w:ascii="Times New Roman" w:eastAsia="Times New Roman" w:hAnsi="Times New Roman" w:cs="Times New Roman"/>
          <w:sz w:val="28"/>
          <w:szCs w:val="28"/>
        </w:rPr>
        <w:t>_______________________</w:t>
      </w:r>
    </w:p>
    <w:p w:rsidR="007E2AF7" w:rsidRPr="00A05664" w:rsidRDefault="007E2AF7" w:rsidP="007E2AF7">
      <w:pPr>
        <w:pStyle w:val="a6"/>
        <w:rPr>
          <w:rFonts w:ascii="Times New Roman" w:eastAsia="Times New Roman" w:hAnsi="Times New Roman" w:cs="Times New Roman"/>
          <w:sz w:val="28"/>
          <w:szCs w:val="28"/>
        </w:rPr>
      </w:pPr>
      <w:r w:rsidRPr="006661A9">
        <w:rPr>
          <w:rFonts w:eastAsia="Times New Roman"/>
        </w:rPr>
        <w:t xml:space="preserve">    </w:t>
      </w:r>
      <w:proofErr w:type="gramStart"/>
      <w:r w:rsidRPr="00A05664">
        <w:rPr>
          <w:rFonts w:ascii="Times New Roman" w:eastAsia="Times New Roman" w:hAnsi="Times New Roman" w:cs="Times New Roman"/>
          <w:sz w:val="28"/>
          <w:szCs w:val="28"/>
        </w:rPr>
        <w:t>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 (</w:t>
      </w:r>
      <w:hyperlink r:id="rId40" w:history="1">
        <w:r w:rsidRPr="00A05664">
          <w:rPr>
            <w:rFonts w:ascii="Times New Roman" w:eastAsia="Times New Roman" w:hAnsi="Times New Roman" w:cs="Times New Roman"/>
            <w:color w:val="0000FF"/>
            <w:sz w:val="28"/>
            <w:szCs w:val="28"/>
            <w:u w:val="single"/>
          </w:rPr>
          <w:t>пункт 4</w:t>
        </w:r>
      </w:hyperlink>
      <w:r w:rsidRPr="00A05664">
        <w:rPr>
          <w:rFonts w:ascii="Times New Roman" w:eastAsia="Times New Roman" w:hAnsi="Times New Roman" w:cs="Times New Roman"/>
          <w:sz w:val="28"/>
          <w:szCs w:val="28"/>
        </w:rPr>
        <w:t xml:space="preserve">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w:t>
      </w:r>
      <w:proofErr w:type="gramEnd"/>
    </w:p>
    <w:p w:rsidR="007E2AF7" w:rsidRPr="00A05664" w:rsidRDefault="007E2AF7" w:rsidP="007E2AF7">
      <w:pPr>
        <w:pStyle w:val="a6"/>
        <w:rPr>
          <w:rFonts w:ascii="Times New Roman" w:eastAsia="Times New Roman" w:hAnsi="Times New Roman" w:cs="Times New Roman"/>
          <w:sz w:val="28"/>
          <w:szCs w:val="28"/>
        </w:rPr>
      </w:pPr>
      <w:r w:rsidRPr="00A05664">
        <w:rPr>
          <w:rFonts w:ascii="Times New Roman" w:eastAsia="Times New Roman" w:hAnsi="Times New Roman" w:cs="Times New Roman"/>
          <w:sz w:val="28"/>
          <w:szCs w:val="28"/>
        </w:rPr>
        <w:t>____</w:t>
      </w:r>
      <w:r>
        <w:rPr>
          <w:rFonts w:ascii="Times New Roman" w:eastAsia="Times New Roman" w:hAnsi="Times New Roman" w:cs="Times New Roman"/>
          <w:sz w:val="28"/>
          <w:szCs w:val="28"/>
        </w:rPr>
        <w:t>______________________________</w:t>
      </w:r>
      <w:r w:rsidRPr="00A05664">
        <w:rPr>
          <w:rFonts w:ascii="Times New Roman" w:eastAsia="Times New Roman" w:hAnsi="Times New Roman" w:cs="Times New Roman"/>
          <w:sz w:val="28"/>
          <w:szCs w:val="28"/>
        </w:rPr>
        <w:t>____</w:t>
      </w:r>
      <w:r>
        <w:rPr>
          <w:rFonts w:ascii="Times New Roman" w:eastAsia="Times New Roman" w:hAnsi="Times New Roman" w:cs="Times New Roman"/>
          <w:sz w:val="28"/>
          <w:szCs w:val="28"/>
        </w:rPr>
        <w:t xml:space="preserve">                     </w:t>
      </w:r>
      <w:r w:rsidRPr="00A05664">
        <w:rPr>
          <w:rFonts w:ascii="Times New Roman" w:eastAsia="Times New Roman" w:hAnsi="Times New Roman" w:cs="Times New Roman"/>
          <w:sz w:val="28"/>
          <w:szCs w:val="28"/>
        </w:rPr>
        <w:t>__________</w:t>
      </w:r>
    </w:p>
    <w:p w:rsidR="002730D0" w:rsidRPr="004D237B" w:rsidRDefault="007E2AF7" w:rsidP="004D237B">
      <w:pPr>
        <w:pStyle w:val="a6"/>
        <w:jc w:val="center"/>
        <w:rPr>
          <w:rFonts w:eastAsia="Times New Roman"/>
        </w:rPr>
      </w:pPr>
      <w:r w:rsidRPr="00A05664">
        <w:rPr>
          <w:rFonts w:eastAsia="Times New Roman"/>
          <w:sz w:val="14"/>
        </w:rPr>
        <w:t xml:space="preserve">(должность, Ф.И.О. инспектора)       </w:t>
      </w:r>
      <w:r>
        <w:rPr>
          <w:rFonts w:eastAsia="Times New Roman"/>
          <w:sz w:val="14"/>
        </w:rPr>
        <w:t xml:space="preserve">                                                                                                               </w:t>
      </w:r>
      <w:r w:rsidRPr="00A05664">
        <w:rPr>
          <w:rFonts w:eastAsia="Times New Roman"/>
          <w:sz w:val="14"/>
        </w:rPr>
        <w:t>(подпись</w:t>
      </w:r>
      <w:r w:rsidR="00485F01">
        <w:rPr>
          <w:rFonts w:eastAsia="Times New Roman"/>
          <w:sz w:val="14"/>
        </w:rPr>
        <w:t>)</w:t>
      </w:r>
    </w:p>
    <w:p w:rsidR="002730D0" w:rsidRDefault="002730D0" w:rsidP="0074256F">
      <w:pPr>
        <w:pStyle w:val="a6"/>
        <w:jc w:val="right"/>
        <w:rPr>
          <w:rFonts w:ascii="Times New Roman" w:eastAsia="Times New Roman" w:hAnsi="Times New Roman" w:cs="Times New Roman"/>
          <w:sz w:val="28"/>
          <w:szCs w:val="28"/>
        </w:rPr>
      </w:pPr>
    </w:p>
    <w:p w:rsidR="0074256F" w:rsidRPr="003363FA" w:rsidRDefault="007E2AF7" w:rsidP="003363FA">
      <w:pPr>
        <w:pStyle w:val="a6"/>
        <w:jc w:val="right"/>
        <w:rPr>
          <w:rFonts w:ascii="Times New Roman" w:eastAsia="Times New Roman" w:hAnsi="Times New Roman" w:cs="Times New Roman"/>
          <w:sz w:val="24"/>
          <w:szCs w:val="24"/>
        </w:rPr>
      </w:pPr>
      <w:r w:rsidRPr="003363FA">
        <w:rPr>
          <w:rFonts w:ascii="Times New Roman" w:eastAsia="Times New Roman" w:hAnsi="Times New Roman" w:cs="Times New Roman"/>
          <w:sz w:val="24"/>
          <w:szCs w:val="24"/>
        </w:rPr>
        <w:t xml:space="preserve">Приложение N 8 </w:t>
      </w:r>
      <w:r w:rsidRPr="003363FA">
        <w:rPr>
          <w:rFonts w:ascii="Times New Roman" w:eastAsia="Times New Roman" w:hAnsi="Times New Roman" w:cs="Times New Roman"/>
          <w:sz w:val="24"/>
          <w:szCs w:val="24"/>
        </w:rPr>
        <w:br/>
      </w:r>
      <w:r w:rsidR="0074256F" w:rsidRPr="003363FA">
        <w:rPr>
          <w:rFonts w:ascii="Times New Roman" w:eastAsia="Times New Roman" w:hAnsi="Times New Roman" w:cs="Times New Roman"/>
          <w:sz w:val="24"/>
          <w:szCs w:val="24"/>
        </w:rPr>
        <w:t xml:space="preserve">к Постановлению главы администрации </w:t>
      </w:r>
    </w:p>
    <w:p w:rsidR="0074256F" w:rsidRPr="003363FA" w:rsidRDefault="0074256F" w:rsidP="003363FA">
      <w:pPr>
        <w:pStyle w:val="a6"/>
        <w:jc w:val="right"/>
        <w:rPr>
          <w:rFonts w:ascii="Times New Roman" w:eastAsia="Times New Roman" w:hAnsi="Times New Roman" w:cs="Times New Roman"/>
          <w:sz w:val="24"/>
          <w:szCs w:val="24"/>
        </w:rPr>
      </w:pPr>
      <w:r w:rsidRPr="003363FA">
        <w:rPr>
          <w:rFonts w:ascii="Times New Roman" w:eastAsia="Times New Roman" w:hAnsi="Times New Roman" w:cs="Times New Roman"/>
          <w:sz w:val="24"/>
          <w:szCs w:val="24"/>
        </w:rPr>
        <w:t xml:space="preserve">№___ от «____»_______2015г. </w:t>
      </w:r>
    </w:p>
    <w:p w:rsidR="0074256F" w:rsidRPr="003363FA" w:rsidRDefault="0074256F" w:rsidP="003363FA">
      <w:pPr>
        <w:pStyle w:val="a6"/>
        <w:jc w:val="right"/>
        <w:rPr>
          <w:rFonts w:ascii="Times New Roman" w:hAnsi="Times New Roman" w:cs="Times New Roman"/>
          <w:sz w:val="24"/>
          <w:szCs w:val="24"/>
        </w:rPr>
      </w:pPr>
      <w:r w:rsidRPr="003363FA">
        <w:rPr>
          <w:rFonts w:ascii="Times New Roman" w:eastAsia="Times New Roman" w:hAnsi="Times New Roman" w:cs="Times New Roman"/>
          <w:sz w:val="24"/>
          <w:szCs w:val="24"/>
        </w:rPr>
        <w:t xml:space="preserve"> </w:t>
      </w:r>
      <w:r w:rsidRPr="003363FA">
        <w:rPr>
          <w:rFonts w:ascii="Times New Roman" w:hAnsi="Times New Roman" w:cs="Times New Roman"/>
          <w:sz w:val="24"/>
          <w:szCs w:val="24"/>
        </w:rPr>
        <w:t>«Об утверждении Положения о порядке осуществления</w:t>
      </w:r>
    </w:p>
    <w:p w:rsidR="0074256F" w:rsidRPr="003363FA" w:rsidRDefault="0074256F" w:rsidP="003363FA">
      <w:pPr>
        <w:pStyle w:val="a6"/>
        <w:jc w:val="right"/>
        <w:rPr>
          <w:rFonts w:ascii="Times New Roman" w:hAnsi="Times New Roman" w:cs="Times New Roman"/>
          <w:sz w:val="24"/>
          <w:szCs w:val="24"/>
        </w:rPr>
      </w:pPr>
      <w:r w:rsidRPr="003363FA">
        <w:rPr>
          <w:rFonts w:ascii="Times New Roman" w:hAnsi="Times New Roman" w:cs="Times New Roman"/>
          <w:sz w:val="24"/>
          <w:szCs w:val="24"/>
        </w:rPr>
        <w:t xml:space="preserve"> муниципального земельного контроля на территории </w:t>
      </w:r>
    </w:p>
    <w:p w:rsidR="007E2AF7" w:rsidRPr="003363FA" w:rsidRDefault="0074256F" w:rsidP="003363FA">
      <w:pPr>
        <w:pStyle w:val="a6"/>
        <w:jc w:val="right"/>
        <w:rPr>
          <w:rFonts w:ascii="Times New Roman" w:hAnsi="Times New Roman" w:cs="Times New Roman"/>
          <w:sz w:val="24"/>
          <w:szCs w:val="24"/>
        </w:rPr>
      </w:pPr>
      <w:r w:rsidRPr="003363FA">
        <w:rPr>
          <w:rFonts w:ascii="Times New Roman" w:hAnsi="Times New Roman" w:cs="Times New Roman"/>
          <w:sz w:val="24"/>
          <w:szCs w:val="24"/>
        </w:rPr>
        <w:t>МР «Кизилюртовский район»</w:t>
      </w:r>
    </w:p>
    <w:p w:rsidR="003363FA" w:rsidRPr="003363FA" w:rsidRDefault="003363FA" w:rsidP="003363FA">
      <w:pPr>
        <w:pStyle w:val="a6"/>
        <w:jc w:val="right"/>
        <w:rPr>
          <w:rFonts w:ascii="Times New Roman" w:hAnsi="Times New Roman" w:cs="Times New Roman"/>
          <w:sz w:val="28"/>
          <w:szCs w:val="28"/>
        </w:rPr>
      </w:pPr>
    </w:p>
    <w:p w:rsidR="007E2AF7" w:rsidRPr="003363FA" w:rsidRDefault="007E2AF7" w:rsidP="00336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rPr>
      </w:pPr>
      <w:r w:rsidRPr="003363FA">
        <w:rPr>
          <w:rFonts w:ascii="Times New Roman" w:eastAsia="Times New Roman" w:hAnsi="Times New Roman" w:cs="Times New Roman"/>
          <w:sz w:val="26"/>
          <w:szCs w:val="26"/>
        </w:rPr>
        <w:t>МУНИЦИПАЛЬНЫЙ ЗЕМЕЛЬНЫЙ КОНТРОЛЬ</w:t>
      </w:r>
    </w:p>
    <w:p w:rsidR="007E2AF7" w:rsidRPr="003363FA" w:rsidRDefault="007E2AF7" w:rsidP="00E00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rPr>
      </w:pPr>
      <w:r w:rsidRPr="003363FA">
        <w:rPr>
          <w:rFonts w:ascii="Times New Roman" w:eastAsia="Times New Roman" w:hAnsi="Times New Roman" w:cs="Times New Roman"/>
          <w:sz w:val="26"/>
          <w:szCs w:val="26"/>
        </w:rPr>
        <w:t>ПРЕДПИСАНИЕ</w:t>
      </w:r>
    </w:p>
    <w:p w:rsidR="007E2AF7" w:rsidRPr="003363FA" w:rsidRDefault="007E2AF7" w:rsidP="00336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rPr>
      </w:pPr>
      <w:r w:rsidRPr="003363FA">
        <w:rPr>
          <w:rFonts w:ascii="Times New Roman" w:eastAsia="Times New Roman" w:hAnsi="Times New Roman" w:cs="Times New Roman"/>
          <w:sz w:val="26"/>
          <w:szCs w:val="26"/>
        </w:rPr>
        <w:t>ОБ УСТРАНЕНИИ НАРУШЕНИЯ ЗЕМЕЛЬНОГО ЗАКОНОДАТЕЛЬСТВА</w:t>
      </w:r>
    </w:p>
    <w:p w:rsidR="007E2AF7" w:rsidRPr="006661A9" w:rsidRDefault="007C7340" w:rsidP="00336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63556">
        <w:rPr>
          <w:rFonts w:ascii="Times New Roman" w:eastAsia="Times New Roman" w:hAnsi="Times New Roman" w:cs="Times New Roman"/>
          <w:sz w:val="28"/>
          <w:szCs w:val="28"/>
        </w:rPr>
        <w:t xml:space="preserve">   "____" ___________ 20</w:t>
      </w:r>
      <w:r w:rsidR="007E2AF7" w:rsidRPr="006661A9">
        <w:rPr>
          <w:rFonts w:ascii="Times New Roman" w:eastAsia="Times New Roman" w:hAnsi="Times New Roman" w:cs="Times New Roman"/>
          <w:sz w:val="28"/>
          <w:szCs w:val="28"/>
        </w:rPr>
        <w:t xml:space="preserve">__ г.            </w:t>
      </w:r>
      <w:r>
        <w:rPr>
          <w:rFonts w:ascii="Times New Roman" w:eastAsia="Times New Roman" w:hAnsi="Times New Roman" w:cs="Times New Roman"/>
          <w:sz w:val="28"/>
          <w:szCs w:val="28"/>
        </w:rPr>
        <w:t xml:space="preserve">                                      </w:t>
      </w:r>
      <w:r w:rsidR="007E2AF7" w:rsidRPr="006661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7E2AF7" w:rsidRPr="006661A9">
        <w:rPr>
          <w:rFonts w:ascii="Times New Roman" w:eastAsia="Times New Roman" w:hAnsi="Times New Roman" w:cs="Times New Roman"/>
          <w:sz w:val="28"/>
          <w:szCs w:val="28"/>
        </w:rPr>
        <w:t xml:space="preserve"> ________</w:t>
      </w:r>
    </w:p>
    <w:p w:rsidR="007E2AF7" w:rsidRPr="003363FA"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6661A9">
        <w:rPr>
          <w:rFonts w:ascii="Times New Roman" w:eastAsia="Times New Roman" w:hAnsi="Times New Roman" w:cs="Times New Roman"/>
          <w:sz w:val="28"/>
          <w:szCs w:val="28"/>
        </w:rPr>
        <w:t xml:space="preserve">    </w:t>
      </w:r>
      <w:r w:rsidRPr="003363FA">
        <w:rPr>
          <w:rFonts w:ascii="Times New Roman" w:eastAsia="Times New Roman" w:hAnsi="Times New Roman" w:cs="Times New Roman"/>
          <w:sz w:val="26"/>
          <w:szCs w:val="26"/>
        </w:rPr>
        <w:t>Время проверки "___" час</w:t>
      </w:r>
      <w:proofErr w:type="gramStart"/>
      <w:r w:rsidRPr="003363FA">
        <w:rPr>
          <w:rFonts w:ascii="Times New Roman" w:eastAsia="Times New Roman" w:hAnsi="Times New Roman" w:cs="Times New Roman"/>
          <w:sz w:val="26"/>
          <w:szCs w:val="26"/>
        </w:rPr>
        <w:t>.</w:t>
      </w:r>
      <w:proofErr w:type="gramEnd"/>
      <w:r w:rsidRPr="003363FA">
        <w:rPr>
          <w:rFonts w:ascii="Times New Roman" w:eastAsia="Times New Roman" w:hAnsi="Times New Roman" w:cs="Times New Roman"/>
          <w:sz w:val="26"/>
          <w:szCs w:val="26"/>
        </w:rPr>
        <w:t xml:space="preserve"> "___" </w:t>
      </w:r>
      <w:proofErr w:type="gramStart"/>
      <w:r w:rsidRPr="003363FA">
        <w:rPr>
          <w:rFonts w:ascii="Times New Roman" w:eastAsia="Times New Roman" w:hAnsi="Times New Roman" w:cs="Times New Roman"/>
          <w:sz w:val="26"/>
          <w:szCs w:val="26"/>
        </w:rPr>
        <w:t>м</w:t>
      </w:r>
      <w:proofErr w:type="gramEnd"/>
      <w:r w:rsidRPr="003363FA">
        <w:rPr>
          <w:rFonts w:ascii="Times New Roman" w:eastAsia="Times New Roman" w:hAnsi="Times New Roman" w:cs="Times New Roman"/>
          <w:sz w:val="26"/>
          <w:szCs w:val="26"/>
        </w:rPr>
        <w:t xml:space="preserve">ин.            </w:t>
      </w:r>
    </w:p>
    <w:p w:rsidR="007E2AF7" w:rsidRPr="003363FA"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3363FA">
        <w:rPr>
          <w:rFonts w:ascii="Times New Roman" w:eastAsia="Times New Roman" w:hAnsi="Times New Roman" w:cs="Times New Roman"/>
          <w:sz w:val="26"/>
          <w:szCs w:val="26"/>
        </w:rPr>
        <w:t xml:space="preserve">    Место составле</w:t>
      </w:r>
      <w:r w:rsidR="00263556" w:rsidRPr="003363FA">
        <w:rPr>
          <w:rFonts w:ascii="Times New Roman" w:eastAsia="Times New Roman" w:hAnsi="Times New Roman" w:cs="Times New Roman"/>
          <w:sz w:val="26"/>
          <w:szCs w:val="26"/>
        </w:rPr>
        <w:t>ния акта:__________</w:t>
      </w:r>
    </w:p>
    <w:p w:rsidR="007E2AF7" w:rsidRPr="003363FA" w:rsidRDefault="00263556" w:rsidP="0026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sidRPr="003363FA">
        <w:rPr>
          <w:rFonts w:ascii="Times New Roman" w:eastAsia="Times New Roman" w:hAnsi="Times New Roman" w:cs="Times New Roman"/>
          <w:sz w:val="26"/>
          <w:szCs w:val="26"/>
        </w:rPr>
        <w:t xml:space="preserve">   </w:t>
      </w:r>
      <w:r w:rsidR="007E2AF7" w:rsidRPr="003363FA">
        <w:rPr>
          <w:rFonts w:ascii="Times New Roman" w:eastAsia="Times New Roman" w:hAnsi="Times New Roman" w:cs="Times New Roman"/>
          <w:sz w:val="26"/>
          <w:szCs w:val="26"/>
        </w:rPr>
        <w:t xml:space="preserve">В  порядке осуществления муниципального земельного контроля  я, </w:t>
      </w:r>
      <w:r w:rsidRPr="003363FA">
        <w:rPr>
          <w:rFonts w:ascii="Times New Roman" w:eastAsia="Times New Roman" w:hAnsi="Times New Roman" w:cs="Times New Roman"/>
          <w:sz w:val="26"/>
          <w:szCs w:val="26"/>
        </w:rPr>
        <w:t xml:space="preserve">начальник отдела архитектуры и градостроительства </w:t>
      </w:r>
      <w:r w:rsidR="007E2AF7" w:rsidRPr="003363FA">
        <w:rPr>
          <w:rFonts w:ascii="Times New Roman" w:eastAsia="Times New Roman" w:hAnsi="Times New Roman" w:cs="Times New Roman"/>
          <w:sz w:val="26"/>
          <w:szCs w:val="26"/>
        </w:rPr>
        <w:t xml:space="preserve"> админист</w:t>
      </w:r>
      <w:r w:rsidRPr="003363FA">
        <w:rPr>
          <w:rFonts w:ascii="Times New Roman" w:eastAsia="Times New Roman" w:hAnsi="Times New Roman" w:cs="Times New Roman"/>
          <w:sz w:val="26"/>
          <w:szCs w:val="26"/>
        </w:rPr>
        <w:t>рации МР «Кизилюртовский район»</w:t>
      </w:r>
      <w:r w:rsidR="007E2AF7" w:rsidRPr="003363FA">
        <w:rPr>
          <w:rFonts w:ascii="Times New Roman" w:eastAsia="Times New Roman" w:hAnsi="Times New Roman" w:cs="Times New Roman"/>
          <w:sz w:val="26"/>
          <w:szCs w:val="26"/>
        </w:rPr>
        <w:t>__________</w:t>
      </w:r>
      <w:r w:rsidRPr="003363FA">
        <w:rPr>
          <w:rFonts w:ascii="Times New Roman" w:eastAsia="Times New Roman" w:hAnsi="Times New Roman" w:cs="Times New Roman"/>
          <w:sz w:val="26"/>
          <w:szCs w:val="26"/>
        </w:rPr>
        <w:t>__________________________________</w:t>
      </w:r>
    </w:p>
    <w:p w:rsidR="007E2AF7" w:rsidRPr="003363FA"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3363FA">
        <w:rPr>
          <w:rFonts w:ascii="Times New Roman" w:eastAsia="Times New Roman" w:hAnsi="Times New Roman" w:cs="Times New Roman"/>
          <w:sz w:val="26"/>
          <w:szCs w:val="26"/>
        </w:rPr>
        <w:t xml:space="preserve">                                                                                                               </w:t>
      </w:r>
      <w:r w:rsidR="00263556" w:rsidRPr="003363FA">
        <w:rPr>
          <w:rFonts w:ascii="Times New Roman" w:eastAsia="Times New Roman" w:hAnsi="Times New Roman" w:cs="Times New Roman"/>
          <w:sz w:val="26"/>
          <w:szCs w:val="26"/>
        </w:rPr>
        <w:t xml:space="preserve">                                           </w:t>
      </w:r>
      <w:r w:rsidRPr="003363FA">
        <w:rPr>
          <w:rFonts w:ascii="Times New Roman" w:eastAsia="Times New Roman" w:hAnsi="Times New Roman" w:cs="Times New Roman"/>
          <w:sz w:val="26"/>
          <w:szCs w:val="26"/>
        </w:rPr>
        <w:t xml:space="preserve"> (Ф.И.О.)</w:t>
      </w:r>
    </w:p>
    <w:p w:rsidR="007E2AF7" w:rsidRPr="003363FA"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3363FA">
        <w:rPr>
          <w:rFonts w:ascii="Times New Roman" w:eastAsia="Times New Roman" w:hAnsi="Times New Roman" w:cs="Times New Roman"/>
          <w:sz w:val="26"/>
          <w:szCs w:val="26"/>
        </w:rPr>
        <w:t>провел проверку соблюдения земельного законодательства на земельном участке</w:t>
      </w:r>
      <w:r w:rsidR="00263556" w:rsidRPr="003363FA">
        <w:rPr>
          <w:rFonts w:ascii="Times New Roman" w:eastAsia="Times New Roman" w:hAnsi="Times New Roman" w:cs="Times New Roman"/>
          <w:sz w:val="26"/>
          <w:szCs w:val="26"/>
        </w:rPr>
        <w:t xml:space="preserve"> </w:t>
      </w:r>
      <w:r w:rsidRPr="003363FA">
        <w:rPr>
          <w:rFonts w:ascii="Times New Roman" w:eastAsia="Times New Roman" w:hAnsi="Times New Roman" w:cs="Times New Roman"/>
          <w:sz w:val="26"/>
          <w:szCs w:val="26"/>
        </w:rPr>
        <w:t>по адресу:____________________________________</w:t>
      </w:r>
      <w:r w:rsidR="00263556" w:rsidRPr="003363FA">
        <w:rPr>
          <w:rFonts w:ascii="Times New Roman" w:eastAsia="Times New Roman" w:hAnsi="Times New Roman" w:cs="Times New Roman"/>
          <w:sz w:val="26"/>
          <w:szCs w:val="26"/>
        </w:rPr>
        <w:t>_______________</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C0457">
        <w:rPr>
          <w:rFonts w:ascii="Times New Roman" w:eastAsia="Times New Roman" w:hAnsi="Times New Roman" w:cs="Times New Roman"/>
          <w:sz w:val="16"/>
          <w:szCs w:val="28"/>
        </w:rPr>
        <w:t>(адрес земельного участка)</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 xml:space="preserve">    </w:t>
      </w:r>
      <w:r w:rsidRPr="003363FA">
        <w:rPr>
          <w:rFonts w:ascii="Times New Roman" w:eastAsia="Times New Roman" w:hAnsi="Times New Roman" w:cs="Times New Roman"/>
          <w:sz w:val="26"/>
          <w:szCs w:val="26"/>
        </w:rPr>
        <w:t>Земельный участок</w:t>
      </w:r>
      <w:r w:rsidRPr="006661A9">
        <w:rPr>
          <w:rFonts w:ascii="Times New Roman" w:eastAsia="Times New Roman" w:hAnsi="Times New Roman" w:cs="Times New Roman"/>
          <w:sz w:val="28"/>
          <w:szCs w:val="28"/>
        </w:rPr>
        <w:t xml:space="preserve"> _____________________________________________________</w:t>
      </w:r>
      <w:r w:rsidR="00263556">
        <w:rPr>
          <w:rFonts w:ascii="Times New Roman" w:eastAsia="Times New Roman" w:hAnsi="Times New Roman" w:cs="Times New Roman"/>
          <w:sz w:val="28"/>
          <w:szCs w:val="28"/>
        </w:rPr>
        <w:t>_____________</w:t>
      </w:r>
    </w:p>
    <w:p w:rsidR="007E2AF7" w:rsidRPr="004C0457"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4"/>
          <w:szCs w:val="28"/>
        </w:rPr>
      </w:pPr>
      <w:r w:rsidRPr="004C0457">
        <w:rPr>
          <w:rFonts w:ascii="Times New Roman" w:eastAsia="Times New Roman" w:hAnsi="Times New Roman" w:cs="Times New Roman"/>
          <w:sz w:val="14"/>
          <w:szCs w:val="28"/>
        </w:rPr>
        <w:t xml:space="preserve"> </w:t>
      </w:r>
      <w:r>
        <w:rPr>
          <w:rFonts w:ascii="Times New Roman" w:eastAsia="Times New Roman" w:hAnsi="Times New Roman" w:cs="Times New Roman"/>
          <w:sz w:val="14"/>
          <w:szCs w:val="28"/>
        </w:rPr>
        <w:t xml:space="preserve">                         (</w:t>
      </w:r>
      <w:r w:rsidRPr="004C0457">
        <w:rPr>
          <w:rFonts w:ascii="Times New Roman" w:eastAsia="Times New Roman" w:hAnsi="Times New Roman" w:cs="Times New Roman"/>
          <w:sz w:val="14"/>
          <w:szCs w:val="28"/>
        </w:rPr>
        <w:t xml:space="preserve"> площадь, данные о земельном участке</w:t>
      </w:r>
      <w:r>
        <w:rPr>
          <w:rFonts w:ascii="Times New Roman" w:eastAsia="Times New Roman" w:hAnsi="Times New Roman" w:cs="Times New Roman"/>
          <w:sz w:val="14"/>
          <w:szCs w:val="28"/>
        </w:rPr>
        <w:t xml:space="preserve"> </w:t>
      </w:r>
      <w:r w:rsidRPr="004C0457">
        <w:rPr>
          <w:rFonts w:ascii="Times New Roman" w:eastAsia="Times New Roman" w:hAnsi="Times New Roman" w:cs="Times New Roman"/>
          <w:sz w:val="14"/>
          <w:szCs w:val="28"/>
        </w:rPr>
        <w:t xml:space="preserve"> кадастровый номер, вид разрешенного использования)</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363FA">
        <w:rPr>
          <w:rFonts w:ascii="Times New Roman" w:eastAsia="Times New Roman" w:hAnsi="Times New Roman" w:cs="Times New Roman"/>
          <w:sz w:val="26"/>
          <w:szCs w:val="26"/>
        </w:rPr>
        <w:t>используется_</w:t>
      </w:r>
      <w:r w:rsidRPr="006661A9">
        <w:rPr>
          <w:rFonts w:ascii="Times New Roman" w:eastAsia="Times New Roman" w:hAnsi="Times New Roman" w:cs="Times New Roman"/>
          <w:sz w:val="28"/>
          <w:szCs w:val="28"/>
        </w:rPr>
        <w:t>______________________________________________________</w:t>
      </w:r>
    </w:p>
    <w:p w:rsidR="007E2AF7" w:rsidRPr="00F42E07"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proofErr w:type="gramStart"/>
      <w:r w:rsidRPr="00F42E07">
        <w:rPr>
          <w:rFonts w:ascii="Times New Roman" w:eastAsia="Times New Roman" w:hAnsi="Times New Roman" w:cs="Times New Roman"/>
          <w:sz w:val="14"/>
          <w:szCs w:val="28"/>
        </w:rPr>
        <w:t>(наименование юридического лица, ИНН, юридический адрес; Ф.И.О.</w:t>
      </w:r>
      <w:proofErr w:type="gramEnd"/>
    </w:p>
    <w:p w:rsidR="007E2AF7" w:rsidRPr="00F42E07"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r w:rsidRPr="00F42E07">
        <w:rPr>
          <w:rFonts w:ascii="Times New Roman" w:eastAsia="Times New Roman" w:hAnsi="Times New Roman" w:cs="Times New Roman"/>
          <w:sz w:val="14"/>
          <w:szCs w:val="28"/>
        </w:rPr>
        <w:t>должностного лица или гражданина, паспортные данные, место жительства)</w:t>
      </w:r>
    </w:p>
    <w:p w:rsidR="007E2AF7" w:rsidRPr="003363FA"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3363FA">
        <w:rPr>
          <w:rFonts w:ascii="Times New Roman" w:eastAsia="Times New Roman" w:hAnsi="Times New Roman" w:cs="Times New Roman"/>
          <w:sz w:val="26"/>
          <w:szCs w:val="26"/>
        </w:rPr>
        <w:t xml:space="preserve">    В  результате  проверки  выявлено нарушение земельного законодательства РФ, выразившееся </w:t>
      </w:r>
      <w:proofErr w:type="gramStart"/>
      <w:r w:rsidRPr="003363FA">
        <w:rPr>
          <w:rFonts w:ascii="Times New Roman" w:eastAsia="Times New Roman" w:hAnsi="Times New Roman" w:cs="Times New Roman"/>
          <w:sz w:val="26"/>
          <w:szCs w:val="26"/>
        </w:rPr>
        <w:t>в</w:t>
      </w:r>
      <w:proofErr w:type="gramEnd"/>
      <w:r w:rsidRPr="003363FA">
        <w:rPr>
          <w:rFonts w:ascii="Times New Roman" w:eastAsia="Times New Roman" w:hAnsi="Times New Roman" w:cs="Times New Roman"/>
          <w:sz w:val="26"/>
          <w:szCs w:val="26"/>
        </w:rPr>
        <w:t>:_________________________________________________________________</w:t>
      </w:r>
    </w:p>
    <w:p w:rsidR="007E2AF7" w:rsidRPr="00F42E07"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8"/>
        </w:rPr>
      </w:pPr>
      <w:r w:rsidRPr="00F42E07">
        <w:rPr>
          <w:rFonts w:ascii="Times New Roman" w:eastAsia="Times New Roman" w:hAnsi="Times New Roman" w:cs="Times New Roman"/>
          <w:sz w:val="14"/>
          <w:szCs w:val="28"/>
        </w:rPr>
        <w:t>(описание нарушения)</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lastRenderedPageBreak/>
        <w:t xml:space="preserve">    </w:t>
      </w:r>
      <w:r w:rsidRPr="003363FA">
        <w:rPr>
          <w:rFonts w:ascii="Times New Roman" w:eastAsia="Times New Roman" w:hAnsi="Times New Roman" w:cs="Times New Roman"/>
          <w:sz w:val="26"/>
          <w:szCs w:val="26"/>
        </w:rPr>
        <w:t>Указанное нарушение допущено:</w:t>
      </w:r>
      <w:r w:rsidRPr="006661A9">
        <w:rPr>
          <w:rFonts w:ascii="Times New Roman" w:eastAsia="Times New Roman" w:hAnsi="Times New Roman" w:cs="Times New Roman"/>
          <w:sz w:val="28"/>
          <w:szCs w:val="28"/>
        </w:rPr>
        <w:t xml:space="preserve"> _________________________________________</w:t>
      </w:r>
      <w:r>
        <w:rPr>
          <w:rFonts w:ascii="Times New Roman" w:eastAsia="Times New Roman" w:hAnsi="Times New Roman" w:cs="Times New Roman"/>
          <w:sz w:val="28"/>
          <w:szCs w:val="28"/>
        </w:rPr>
        <w:t>_________________________</w:t>
      </w:r>
    </w:p>
    <w:p w:rsidR="007E2AF7" w:rsidRPr="00F42E07"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28"/>
        </w:rPr>
      </w:pPr>
      <w:r w:rsidRPr="00F42E07">
        <w:rPr>
          <w:rFonts w:ascii="Times New Roman" w:eastAsia="Times New Roman" w:hAnsi="Times New Roman" w:cs="Times New Roman"/>
          <w:sz w:val="14"/>
          <w:szCs w:val="28"/>
        </w:rPr>
        <w:t>(наименование юридического лица, Ф.И.О. руководителя</w:t>
      </w:r>
      <w:r w:rsidRPr="00F42E07">
        <w:rPr>
          <w:rFonts w:ascii="Times New Roman" w:eastAsia="Times New Roman" w:hAnsi="Times New Roman" w:cs="Times New Roman"/>
          <w:sz w:val="16"/>
          <w:szCs w:val="28"/>
        </w:rPr>
        <w:t>)</w:t>
      </w:r>
    </w:p>
    <w:p w:rsidR="007E2AF7" w:rsidRPr="003363FA" w:rsidRDefault="00263556"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w:t>
      </w:r>
      <w:r w:rsidRPr="003363FA">
        <w:rPr>
          <w:rFonts w:ascii="Times New Roman" w:eastAsia="Times New Roman" w:hAnsi="Times New Roman" w:cs="Times New Roman"/>
          <w:sz w:val="26"/>
          <w:szCs w:val="26"/>
        </w:rPr>
        <w:t>Р</w:t>
      </w:r>
      <w:r w:rsidR="007E2AF7" w:rsidRPr="003363FA">
        <w:rPr>
          <w:rFonts w:ascii="Times New Roman" w:eastAsia="Times New Roman" w:hAnsi="Times New Roman" w:cs="Times New Roman"/>
          <w:sz w:val="26"/>
          <w:szCs w:val="26"/>
        </w:rPr>
        <w:t>уководствуясь  ст.  ____</w:t>
      </w:r>
      <w:r w:rsidRPr="003363FA">
        <w:rPr>
          <w:rFonts w:ascii="Times New Roman" w:eastAsia="Times New Roman" w:hAnsi="Times New Roman" w:cs="Times New Roman"/>
          <w:sz w:val="26"/>
          <w:szCs w:val="26"/>
        </w:rPr>
        <w:t xml:space="preserve"> </w:t>
      </w:r>
      <w:r w:rsidR="007E2AF7" w:rsidRPr="003363FA">
        <w:rPr>
          <w:rFonts w:ascii="Times New Roman" w:eastAsia="Times New Roman" w:hAnsi="Times New Roman" w:cs="Times New Roman"/>
          <w:sz w:val="26"/>
          <w:szCs w:val="26"/>
        </w:rPr>
        <w:t xml:space="preserve">Земельного  кодекса  Российской  Федерации,  п.   ____   Положения   о  порядке  осуществления муниципального   земельного   контроля   на  территории  МР «Кизилюртовский район» </w:t>
      </w:r>
      <w:proofErr w:type="gramStart"/>
      <w:r w:rsidR="007E2AF7" w:rsidRPr="003363FA">
        <w:rPr>
          <w:rFonts w:ascii="Times New Roman" w:eastAsia="Times New Roman" w:hAnsi="Times New Roman" w:cs="Times New Roman"/>
          <w:sz w:val="26"/>
          <w:szCs w:val="26"/>
        </w:rPr>
        <w:t>от</w:t>
      </w:r>
      <w:proofErr w:type="gramEnd"/>
      <w:r w:rsidRPr="003363FA">
        <w:rPr>
          <w:rFonts w:ascii="Times New Roman" w:eastAsia="Times New Roman" w:hAnsi="Times New Roman" w:cs="Times New Roman"/>
          <w:sz w:val="26"/>
          <w:szCs w:val="26"/>
        </w:rPr>
        <w:t xml:space="preserve"> ______</w:t>
      </w:r>
      <w:r w:rsidR="007E2AF7" w:rsidRPr="003363FA">
        <w:rPr>
          <w:rFonts w:ascii="Times New Roman" w:eastAsia="Times New Roman" w:hAnsi="Times New Roman" w:cs="Times New Roman"/>
          <w:sz w:val="26"/>
          <w:szCs w:val="26"/>
        </w:rPr>
        <w:t>№  ______</w:t>
      </w:r>
    </w:p>
    <w:p w:rsidR="007E2AF7" w:rsidRPr="003363FA" w:rsidRDefault="007E2AF7" w:rsidP="00336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rPr>
      </w:pPr>
      <w:r w:rsidRPr="003363FA">
        <w:rPr>
          <w:rFonts w:ascii="Times New Roman" w:eastAsia="Times New Roman" w:hAnsi="Times New Roman" w:cs="Times New Roman"/>
          <w:b/>
          <w:sz w:val="26"/>
          <w:szCs w:val="26"/>
        </w:rPr>
        <w:t>ОБЯЗЫВАЮ:</w:t>
      </w:r>
    </w:p>
    <w:p w:rsidR="007E2AF7" w:rsidRPr="006661A9" w:rsidRDefault="003363FA"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w:t>
      </w:r>
      <w:r w:rsidR="007E2AF7" w:rsidRPr="006661A9">
        <w:rPr>
          <w:rFonts w:ascii="Times New Roman" w:eastAsia="Times New Roman" w:hAnsi="Times New Roman" w:cs="Times New Roman"/>
          <w:sz w:val="28"/>
          <w:szCs w:val="28"/>
        </w:rPr>
        <w:t>_______________</w:t>
      </w:r>
      <w:r w:rsidR="007E2AF7">
        <w:rPr>
          <w:rFonts w:ascii="Times New Roman" w:eastAsia="Times New Roman" w:hAnsi="Times New Roman" w:cs="Times New Roman"/>
          <w:sz w:val="28"/>
          <w:szCs w:val="28"/>
        </w:rPr>
        <w:t>_______________________</w:t>
      </w:r>
    </w:p>
    <w:p w:rsidR="007E2AF7" w:rsidRPr="00F42E07"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4"/>
          <w:szCs w:val="28"/>
        </w:rPr>
      </w:pPr>
      <w:proofErr w:type="gramStart"/>
      <w:r w:rsidRPr="00F42E07">
        <w:rPr>
          <w:rFonts w:ascii="Times New Roman" w:eastAsia="Times New Roman" w:hAnsi="Times New Roman" w:cs="Times New Roman"/>
          <w:sz w:val="14"/>
          <w:szCs w:val="28"/>
        </w:rPr>
        <w:t>(наименование юридического лица, Ф.И.О. руководителя, должностное лицо,</w:t>
      </w:r>
      <w:proofErr w:type="gramEnd"/>
    </w:p>
    <w:p w:rsidR="007E2AF7" w:rsidRPr="00F42E07"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F42E07">
        <w:rPr>
          <w:rFonts w:ascii="Times New Roman" w:eastAsia="Times New Roman" w:hAnsi="Times New Roman" w:cs="Times New Roman"/>
          <w:b/>
          <w:sz w:val="28"/>
          <w:szCs w:val="28"/>
        </w:rPr>
        <w:t>__________________________________________________________________</w:t>
      </w:r>
    </w:p>
    <w:p w:rsidR="007E2AF7" w:rsidRPr="00F42E07"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28"/>
        </w:rPr>
      </w:pPr>
      <w:r w:rsidRPr="00F42E07">
        <w:rPr>
          <w:rFonts w:ascii="Times New Roman" w:eastAsia="Times New Roman" w:hAnsi="Times New Roman" w:cs="Times New Roman"/>
          <w:sz w:val="16"/>
          <w:szCs w:val="28"/>
        </w:rPr>
        <w:t>индивидуальный предприниматель, физическое лицо)</w:t>
      </w:r>
    </w:p>
    <w:p w:rsidR="007E2AF7" w:rsidRPr="003363FA"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3363FA">
        <w:rPr>
          <w:rFonts w:ascii="Times New Roman" w:eastAsia="Times New Roman" w:hAnsi="Times New Roman" w:cs="Times New Roman"/>
          <w:sz w:val="26"/>
          <w:szCs w:val="26"/>
        </w:rPr>
        <w:t>устранить допущенное нарушение в срок_______________________________ Информацию   об   исполнении   предписания  с  приложением  документов,</w:t>
      </w:r>
    </w:p>
    <w:p w:rsidR="007E2AF7" w:rsidRPr="003363FA"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3363FA">
        <w:rPr>
          <w:rFonts w:ascii="Times New Roman" w:eastAsia="Times New Roman" w:hAnsi="Times New Roman" w:cs="Times New Roman"/>
          <w:sz w:val="26"/>
          <w:szCs w:val="26"/>
        </w:rPr>
        <w:t xml:space="preserve">подтверждающих  устранение  земельного  правонарушения, или  ходатайство  о продлении  исполнения  предписания  с  указанием  причин  и принятых мер по устранению нарушения, подтвержденных соответствующими документами и другими материалами,  </w:t>
      </w:r>
      <w:r w:rsidRPr="003363FA">
        <w:rPr>
          <w:rFonts w:ascii="Times New Roman" w:eastAsia="Times New Roman" w:hAnsi="Times New Roman" w:cs="Times New Roman"/>
          <w:b/>
          <w:sz w:val="26"/>
          <w:szCs w:val="26"/>
        </w:rPr>
        <w:t xml:space="preserve">представить </w:t>
      </w:r>
      <w:r w:rsidR="003363FA" w:rsidRPr="003363FA">
        <w:rPr>
          <w:rFonts w:ascii="Times New Roman" w:eastAsia="Times New Roman" w:hAnsi="Times New Roman" w:cs="Times New Roman"/>
          <w:sz w:val="26"/>
          <w:szCs w:val="26"/>
        </w:rPr>
        <w:t xml:space="preserve">в отдел архитектуры и градостроительства </w:t>
      </w:r>
      <w:r w:rsidRPr="003363FA">
        <w:rPr>
          <w:rFonts w:ascii="Times New Roman" w:eastAsia="Times New Roman" w:hAnsi="Times New Roman" w:cs="Times New Roman"/>
          <w:sz w:val="26"/>
          <w:szCs w:val="26"/>
        </w:rPr>
        <w:t xml:space="preserve"> администрации МР «Кизилюртовский район»</w:t>
      </w:r>
    </w:p>
    <w:p w:rsidR="007E2AF7" w:rsidRPr="003363FA"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3363FA">
        <w:rPr>
          <w:rFonts w:ascii="Times New Roman" w:eastAsia="Times New Roman" w:hAnsi="Times New Roman" w:cs="Times New Roman"/>
          <w:sz w:val="26"/>
          <w:szCs w:val="26"/>
        </w:rPr>
        <w:t>по адресу:</w:t>
      </w:r>
      <w:r w:rsidR="003363FA" w:rsidRPr="003363FA">
        <w:rPr>
          <w:rFonts w:ascii="Times New Roman" w:eastAsia="Times New Roman" w:hAnsi="Times New Roman" w:cs="Times New Roman"/>
          <w:sz w:val="26"/>
          <w:szCs w:val="26"/>
        </w:rPr>
        <w:t xml:space="preserve"> РД, Кизилюртовский район, </w:t>
      </w:r>
      <w:proofErr w:type="gramStart"/>
      <w:r w:rsidR="003363FA" w:rsidRPr="003363FA">
        <w:rPr>
          <w:rFonts w:ascii="Times New Roman" w:eastAsia="Times New Roman" w:hAnsi="Times New Roman" w:cs="Times New Roman"/>
          <w:sz w:val="26"/>
          <w:szCs w:val="26"/>
        </w:rPr>
        <w:t>г</w:t>
      </w:r>
      <w:proofErr w:type="gramEnd"/>
      <w:r w:rsidR="003363FA" w:rsidRPr="003363FA">
        <w:rPr>
          <w:rFonts w:ascii="Times New Roman" w:eastAsia="Times New Roman" w:hAnsi="Times New Roman" w:cs="Times New Roman"/>
          <w:sz w:val="26"/>
          <w:szCs w:val="26"/>
        </w:rPr>
        <w:t xml:space="preserve">. Кизилюрт, здание администрации, 2 этаж, </w:t>
      </w:r>
      <w:proofErr w:type="spellStart"/>
      <w:r w:rsidR="003363FA" w:rsidRPr="003363FA">
        <w:rPr>
          <w:rFonts w:ascii="Times New Roman" w:eastAsia="Times New Roman" w:hAnsi="Times New Roman" w:cs="Times New Roman"/>
          <w:sz w:val="26"/>
          <w:szCs w:val="26"/>
        </w:rPr>
        <w:t>каб</w:t>
      </w:r>
      <w:proofErr w:type="spellEnd"/>
      <w:r w:rsidR="003363FA" w:rsidRPr="003363FA">
        <w:rPr>
          <w:rFonts w:ascii="Times New Roman" w:eastAsia="Times New Roman" w:hAnsi="Times New Roman" w:cs="Times New Roman"/>
          <w:sz w:val="26"/>
          <w:szCs w:val="26"/>
        </w:rPr>
        <w:t>. 223.</w:t>
      </w:r>
    </w:p>
    <w:p w:rsidR="007E2AF7" w:rsidRPr="003363FA"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3363FA">
        <w:rPr>
          <w:rFonts w:ascii="Times New Roman" w:eastAsia="Times New Roman" w:hAnsi="Times New Roman" w:cs="Times New Roman"/>
          <w:sz w:val="26"/>
          <w:szCs w:val="26"/>
        </w:rPr>
        <w:t>"____" ______________ 200__ г.</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3363FA">
        <w:rPr>
          <w:rFonts w:ascii="Times New Roman" w:eastAsia="Times New Roman" w:hAnsi="Times New Roman" w:cs="Times New Roman"/>
          <w:sz w:val="26"/>
          <w:szCs w:val="26"/>
        </w:rPr>
        <w:t>___________________________</w:t>
      </w:r>
    </w:p>
    <w:p w:rsidR="007E2AF7" w:rsidRPr="00F42E07"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28"/>
        </w:rPr>
      </w:pPr>
      <w:r w:rsidRPr="00F42E07">
        <w:rPr>
          <w:rFonts w:ascii="Times New Roman" w:eastAsia="Times New Roman" w:hAnsi="Times New Roman" w:cs="Times New Roman"/>
          <w:sz w:val="18"/>
          <w:szCs w:val="28"/>
        </w:rPr>
        <w:t xml:space="preserve">         (подпись)</w:t>
      </w:r>
    </w:p>
    <w:p w:rsidR="007E2AF7" w:rsidRPr="003363FA"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3363FA">
        <w:rPr>
          <w:rFonts w:ascii="Times New Roman" w:eastAsia="Times New Roman" w:hAnsi="Times New Roman" w:cs="Times New Roman"/>
          <w:sz w:val="26"/>
          <w:szCs w:val="26"/>
        </w:rPr>
        <w:t>Предписание получил:</w:t>
      </w:r>
    </w:p>
    <w:p w:rsidR="007E2AF7" w:rsidRPr="006661A9" w:rsidRDefault="007E2AF7" w:rsidP="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6661A9">
        <w:rPr>
          <w:rFonts w:ascii="Times New Roman" w:eastAsia="Times New Roman" w:hAnsi="Times New Roman" w:cs="Times New Roman"/>
          <w:sz w:val="28"/>
          <w:szCs w:val="28"/>
        </w:rPr>
        <w:t>___________________________________________</w:t>
      </w:r>
      <w:r>
        <w:rPr>
          <w:rFonts w:ascii="Times New Roman" w:eastAsia="Times New Roman" w:hAnsi="Times New Roman" w:cs="Times New Roman"/>
          <w:sz w:val="28"/>
          <w:szCs w:val="28"/>
        </w:rPr>
        <w:t>_______________________</w:t>
      </w:r>
    </w:p>
    <w:p w:rsidR="007E2AF7" w:rsidRPr="00DD480D"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28"/>
        </w:rPr>
      </w:pPr>
      <w:r w:rsidRPr="00F42E07">
        <w:rPr>
          <w:rFonts w:ascii="Times New Roman" w:eastAsia="Times New Roman" w:hAnsi="Times New Roman" w:cs="Times New Roman"/>
          <w:sz w:val="16"/>
          <w:szCs w:val="28"/>
        </w:rPr>
        <w:t>(Ф.И.О., должность, подпись)</w:t>
      </w:r>
    </w:p>
    <w:p w:rsidR="00DD480D" w:rsidRPr="003363FA" w:rsidRDefault="007E2AF7" w:rsidP="00DD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rPr>
      </w:pPr>
      <w:r w:rsidRPr="003363FA">
        <w:rPr>
          <w:rFonts w:ascii="Times New Roman" w:eastAsia="Times New Roman" w:hAnsi="Times New Roman" w:cs="Times New Roman"/>
          <w:sz w:val="26"/>
          <w:szCs w:val="26"/>
        </w:rPr>
        <w:t>"____" ________________ 200__ г.</w:t>
      </w:r>
    </w:p>
    <w:p w:rsidR="0074256F" w:rsidRDefault="0074256F" w:rsidP="0074256F">
      <w:pPr>
        <w:pStyle w:val="a6"/>
        <w:jc w:val="right"/>
        <w:rPr>
          <w:rFonts w:ascii="Times New Roman" w:eastAsia="Times New Roman" w:hAnsi="Times New Roman" w:cs="Times New Roman"/>
        </w:rPr>
      </w:pPr>
    </w:p>
    <w:p w:rsidR="002730D0" w:rsidRDefault="002730D0" w:rsidP="004D237B">
      <w:pPr>
        <w:pStyle w:val="a6"/>
        <w:rPr>
          <w:rFonts w:ascii="Times New Roman" w:eastAsia="Times New Roman" w:hAnsi="Times New Roman" w:cs="Times New Roman"/>
        </w:rPr>
      </w:pPr>
    </w:p>
    <w:p w:rsidR="007F0B6F" w:rsidRDefault="007F0B6F" w:rsidP="007F0B6F">
      <w:pPr>
        <w:pStyle w:val="a6"/>
        <w:rPr>
          <w:rFonts w:ascii="Times New Roman" w:eastAsia="Times New Roman" w:hAnsi="Times New Roman" w:cs="Times New Roman"/>
        </w:rPr>
      </w:pPr>
    </w:p>
    <w:p w:rsidR="0074256F" w:rsidRPr="007F0B6F" w:rsidRDefault="00DD480D" w:rsidP="007F0B6F">
      <w:pPr>
        <w:pStyle w:val="a6"/>
        <w:jc w:val="right"/>
        <w:rPr>
          <w:rFonts w:ascii="Times New Roman" w:eastAsia="Times New Roman" w:hAnsi="Times New Roman" w:cs="Times New Roman"/>
          <w:sz w:val="28"/>
          <w:szCs w:val="28"/>
        </w:rPr>
      </w:pPr>
      <w:r w:rsidRPr="007F0B6F">
        <w:rPr>
          <w:rFonts w:ascii="Times New Roman" w:eastAsia="Times New Roman" w:hAnsi="Times New Roman" w:cs="Times New Roman"/>
          <w:sz w:val="28"/>
          <w:szCs w:val="28"/>
        </w:rPr>
        <w:t>П</w:t>
      </w:r>
      <w:r w:rsidR="007E2AF7" w:rsidRPr="007F0B6F">
        <w:rPr>
          <w:rFonts w:ascii="Times New Roman" w:eastAsia="Times New Roman" w:hAnsi="Times New Roman" w:cs="Times New Roman"/>
          <w:sz w:val="28"/>
          <w:szCs w:val="28"/>
        </w:rPr>
        <w:t xml:space="preserve">риложение N 9 </w:t>
      </w:r>
      <w:r w:rsidR="007E2AF7" w:rsidRPr="007F0B6F">
        <w:rPr>
          <w:rFonts w:ascii="Times New Roman" w:eastAsia="Times New Roman" w:hAnsi="Times New Roman" w:cs="Times New Roman"/>
          <w:sz w:val="28"/>
          <w:szCs w:val="28"/>
        </w:rPr>
        <w:br/>
        <w:t xml:space="preserve">к </w:t>
      </w:r>
      <w:r w:rsidR="0074256F" w:rsidRPr="007F0B6F">
        <w:rPr>
          <w:rFonts w:ascii="Times New Roman" w:eastAsia="Times New Roman" w:hAnsi="Times New Roman" w:cs="Times New Roman"/>
          <w:sz w:val="28"/>
          <w:szCs w:val="28"/>
        </w:rPr>
        <w:t xml:space="preserve">Постановлению главы администрации </w:t>
      </w:r>
    </w:p>
    <w:p w:rsidR="0074256F" w:rsidRPr="007F0B6F" w:rsidRDefault="0074256F" w:rsidP="007F0B6F">
      <w:pPr>
        <w:pStyle w:val="a6"/>
        <w:jc w:val="right"/>
        <w:rPr>
          <w:rFonts w:ascii="Times New Roman" w:eastAsia="Times New Roman" w:hAnsi="Times New Roman" w:cs="Times New Roman"/>
          <w:sz w:val="28"/>
          <w:szCs w:val="28"/>
        </w:rPr>
      </w:pPr>
      <w:r w:rsidRPr="007F0B6F">
        <w:rPr>
          <w:rFonts w:ascii="Times New Roman" w:eastAsia="Times New Roman" w:hAnsi="Times New Roman" w:cs="Times New Roman"/>
          <w:sz w:val="28"/>
          <w:szCs w:val="28"/>
        </w:rPr>
        <w:t xml:space="preserve">№___ от «____»_______2015г. </w:t>
      </w:r>
    </w:p>
    <w:p w:rsidR="0074256F" w:rsidRPr="007F0B6F" w:rsidRDefault="0074256F" w:rsidP="007F0B6F">
      <w:pPr>
        <w:pStyle w:val="a6"/>
        <w:jc w:val="right"/>
        <w:rPr>
          <w:rFonts w:ascii="Times New Roman" w:hAnsi="Times New Roman" w:cs="Times New Roman"/>
          <w:sz w:val="28"/>
          <w:szCs w:val="28"/>
        </w:rPr>
      </w:pPr>
      <w:r w:rsidRPr="007F0B6F">
        <w:rPr>
          <w:rFonts w:ascii="Times New Roman" w:eastAsia="Times New Roman" w:hAnsi="Times New Roman" w:cs="Times New Roman"/>
          <w:sz w:val="28"/>
          <w:szCs w:val="28"/>
        </w:rPr>
        <w:t xml:space="preserve"> </w:t>
      </w:r>
      <w:r w:rsidRPr="007F0B6F">
        <w:rPr>
          <w:rFonts w:ascii="Times New Roman" w:hAnsi="Times New Roman" w:cs="Times New Roman"/>
          <w:sz w:val="28"/>
          <w:szCs w:val="28"/>
        </w:rPr>
        <w:t>«Об утверждении Положения о порядке осуществления</w:t>
      </w:r>
    </w:p>
    <w:p w:rsidR="0074256F" w:rsidRPr="007F0B6F" w:rsidRDefault="0074256F" w:rsidP="007F0B6F">
      <w:pPr>
        <w:pStyle w:val="a6"/>
        <w:jc w:val="right"/>
        <w:rPr>
          <w:rFonts w:ascii="Times New Roman" w:hAnsi="Times New Roman" w:cs="Times New Roman"/>
          <w:sz w:val="28"/>
          <w:szCs w:val="28"/>
        </w:rPr>
      </w:pPr>
      <w:r w:rsidRPr="007F0B6F">
        <w:rPr>
          <w:rFonts w:ascii="Times New Roman" w:hAnsi="Times New Roman" w:cs="Times New Roman"/>
          <w:sz w:val="28"/>
          <w:szCs w:val="28"/>
        </w:rPr>
        <w:t xml:space="preserve"> муниципального земельного контроля на территории </w:t>
      </w:r>
    </w:p>
    <w:p w:rsidR="0074256F" w:rsidRPr="007F0B6F" w:rsidRDefault="0074256F" w:rsidP="007F0B6F">
      <w:pPr>
        <w:pStyle w:val="a6"/>
        <w:jc w:val="right"/>
        <w:rPr>
          <w:rFonts w:ascii="Times New Roman" w:hAnsi="Times New Roman" w:cs="Times New Roman"/>
          <w:sz w:val="28"/>
          <w:szCs w:val="28"/>
        </w:rPr>
      </w:pPr>
      <w:r w:rsidRPr="007F0B6F">
        <w:rPr>
          <w:rFonts w:ascii="Times New Roman" w:hAnsi="Times New Roman" w:cs="Times New Roman"/>
          <w:sz w:val="28"/>
          <w:szCs w:val="28"/>
        </w:rPr>
        <w:t>МР «Кизилюртовский район»</w:t>
      </w:r>
    </w:p>
    <w:p w:rsidR="007E2AF7" w:rsidRPr="007F0B6F" w:rsidRDefault="007E2AF7" w:rsidP="00DD480D">
      <w:pPr>
        <w:spacing w:before="100" w:beforeAutospacing="1" w:after="100" w:afterAutospacing="1" w:line="240" w:lineRule="auto"/>
        <w:jc w:val="right"/>
        <w:rPr>
          <w:rFonts w:ascii="Times New Roman" w:eastAsia="Times New Roman" w:hAnsi="Times New Roman" w:cs="Times New Roman"/>
          <w:sz w:val="28"/>
          <w:szCs w:val="28"/>
        </w:rPr>
      </w:pPr>
    </w:p>
    <w:p w:rsidR="007E2AF7" w:rsidRDefault="007E2AF7" w:rsidP="007E2AF7">
      <w:pPr>
        <w:spacing w:before="100" w:beforeAutospacing="1" w:after="100" w:afterAutospacing="1" w:line="240" w:lineRule="auto"/>
        <w:jc w:val="center"/>
        <w:outlineLvl w:val="3"/>
        <w:rPr>
          <w:rFonts w:ascii="Times New Roman" w:eastAsia="Times New Roman" w:hAnsi="Times New Roman" w:cs="Times New Roman"/>
          <w:b/>
          <w:bCs/>
          <w:sz w:val="28"/>
          <w:szCs w:val="28"/>
        </w:rPr>
      </w:pPr>
      <w:r w:rsidRPr="006661A9">
        <w:rPr>
          <w:rFonts w:ascii="Times New Roman" w:eastAsia="Times New Roman" w:hAnsi="Times New Roman" w:cs="Times New Roman"/>
          <w:b/>
          <w:bCs/>
          <w:sz w:val="28"/>
          <w:szCs w:val="28"/>
        </w:rPr>
        <w:t>МУНИЦИПАЛЬНЫЙ ЗЕМЕЛЬНЫЙ КОНТРОЛЬ</w:t>
      </w:r>
    </w:p>
    <w:p w:rsidR="00000245" w:rsidRPr="00E000AE" w:rsidRDefault="007E2AF7" w:rsidP="00E000AE">
      <w:pPr>
        <w:spacing w:before="100" w:beforeAutospacing="1" w:after="100" w:afterAutospacing="1" w:line="240" w:lineRule="auto"/>
        <w:jc w:val="center"/>
        <w:outlineLvl w:val="3"/>
        <w:rPr>
          <w:rFonts w:ascii="Times New Roman" w:eastAsia="Times New Roman" w:hAnsi="Times New Roman" w:cs="Times New Roman"/>
          <w:b/>
          <w:bCs/>
          <w:sz w:val="28"/>
          <w:szCs w:val="28"/>
        </w:rPr>
      </w:pPr>
      <w:r w:rsidRPr="006661A9">
        <w:rPr>
          <w:rFonts w:ascii="Times New Roman" w:eastAsia="Times New Roman" w:hAnsi="Times New Roman" w:cs="Times New Roman"/>
          <w:b/>
          <w:bCs/>
          <w:sz w:val="28"/>
          <w:szCs w:val="28"/>
        </w:rPr>
        <w:t>КНИГА ПРОВЕРОК СОБЛЮДЕНИЯ ЗЕМЕЛЬНОГО ЗАКОНОДАТЕЛЬСТВА ЗА 200__ Г.</w:t>
      </w:r>
    </w:p>
    <w:p w:rsidR="00000245" w:rsidRDefault="00000245" w:rsidP="00000245">
      <w:pPr>
        <w:widowControl w:val="0"/>
        <w:autoSpaceDE w:val="0"/>
        <w:autoSpaceDN w:val="0"/>
        <w:adjustRightInd w:val="0"/>
        <w:spacing w:after="0" w:line="240" w:lineRule="auto"/>
        <w:jc w:val="both"/>
        <w:rPr>
          <w:rFonts w:ascii="Calibri" w:hAnsi="Calibri" w:cs="Calibri"/>
        </w:rPr>
      </w:pPr>
    </w:p>
    <w:tbl>
      <w:tblPr>
        <w:tblW w:w="16535" w:type="dxa"/>
        <w:tblCellSpacing w:w="5" w:type="nil"/>
        <w:tblInd w:w="-980" w:type="dxa"/>
        <w:tblLayout w:type="fixed"/>
        <w:tblCellMar>
          <w:top w:w="75" w:type="dxa"/>
          <w:left w:w="40" w:type="dxa"/>
          <w:bottom w:w="75" w:type="dxa"/>
          <w:right w:w="40" w:type="dxa"/>
        </w:tblCellMar>
        <w:tblLook w:val="0000"/>
      </w:tblPr>
      <w:tblGrid>
        <w:gridCol w:w="594"/>
        <w:gridCol w:w="1135"/>
        <w:gridCol w:w="669"/>
        <w:gridCol w:w="864"/>
        <w:gridCol w:w="1008"/>
        <w:gridCol w:w="1009"/>
        <w:gridCol w:w="864"/>
        <w:gridCol w:w="865"/>
        <w:gridCol w:w="1100"/>
        <w:gridCol w:w="1134"/>
        <w:gridCol w:w="992"/>
        <w:gridCol w:w="1240"/>
        <w:gridCol w:w="1453"/>
        <w:gridCol w:w="1284"/>
        <w:gridCol w:w="984"/>
        <w:gridCol w:w="1340"/>
      </w:tblGrid>
      <w:tr w:rsidR="0074256F" w:rsidRPr="0074256F" w:rsidTr="007F0B6F">
        <w:trPr>
          <w:trHeight w:val="2259"/>
          <w:tblCellSpacing w:w="5" w:type="nil"/>
        </w:trPr>
        <w:tc>
          <w:tcPr>
            <w:tcW w:w="594" w:type="dxa"/>
            <w:tcBorders>
              <w:top w:val="single" w:sz="8" w:space="0" w:color="auto"/>
              <w:left w:val="single" w:sz="8" w:space="0" w:color="auto"/>
              <w:bottom w:val="single" w:sz="8" w:space="0" w:color="auto"/>
              <w:right w:val="single" w:sz="8" w:space="0" w:color="auto"/>
            </w:tcBorders>
          </w:tcPr>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lastRenderedPageBreak/>
              <w:t xml:space="preserve">   N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про-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водимой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проверки</w:t>
            </w:r>
          </w:p>
        </w:tc>
        <w:tc>
          <w:tcPr>
            <w:tcW w:w="1135" w:type="dxa"/>
            <w:tcBorders>
              <w:top w:val="single" w:sz="8" w:space="0" w:color="auto"/>
              <w:left w:val="single" w:sz="8" w:space="0" w:color="auto"/>
              <w:bottom w:val="single" w:sz="8" w:space="0" w:color="auto"/>
              <w:right w:val="single" w:sz="8" w:space="0" w:color="auto"/>
            </w:tcBorders>
          </w:tcPr>
          <w:p w:rsidR="00000245" w:rsidRPr="0074256F" w:rsidRDefault="00000245" w:rsidP="0074256F">
            <w:pPr>
              <w:pStyle w:val="a6"/>
              <w:rPr>
                <w:rFonts w:ascii="Times New Roman" w:hAnsi="Times New Roman" w:cs="Times New Roman"/>
                <w:sz w:val="20"/>
                <w:szCs w:val="20"/>
              </w:rPr>
            </w:pPr>
            <w:proofErr w:type="spellStart"/>
            <w:r w:rsidRPr="0074256F">
              <w:rPr>
                <w:rFonts w:ascii="Times New Roman" w:hAnsi="Times New Roman" w:cs="Times New Roman"/>
                <w:sz w:val="20"/>
                <w:szCs w:val="20"/>
              </w:rPr>
              <w:t>Наимено</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proofErr w:type="spellStart"/>
            <w:r w:rsidRPr="0074256F">
              <w:rPr>
                <w:rFonts w:ascii="Times New Roman" w:hAnsi="Times New Roman" w:cs="Times New Roman"/>
                <w:sz w:val="20"/>
                <w:szCs w:val="20"/>
              </w:rPr>
              <w:t>вание</w:t>
            </w:r>
            <w:proofErr w:type="spellEnd"/>
            <w:r w:rsidRPr="0074256F">
              <w:rPr>
                <w:rFonts w:ascii="Times New Roman" w:hAnsi="Times New Roman" w:cs="Times New Roman"/>
                <w:sz w:val="20"/>
                <w:szCs w:val="20"/>
              </w:rPr>
              <w:t xml:space="preserve"> юр.</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лица,  </w:t>
            </w:r>
          </w:p>
          <w:p w:rsidR="00000245" w:rsidRPr="0074256F" w:rsidRDefault="00000245" w:rsidP="0074256F">
            <w:pPr>
              <w:pStyle w:val="a6"/>
              <w:rPr>
                <w:rFonts w:ascii="Times New Roman" w:hAnsi="Times New Roman" w:cs="Times New Roman"/>
                <w:sz w:val="20"/>
                <w:szCs w:val="20"/>
              </w:rPr>
            </w:pPr>
            <w:proofErr w:type="spellStart"/>
            <w:r w:rsidRPr="0074256F">
              <w:rPr>
                <w:rFonts w:ascii="Times New Roman" w:hAnsi="Times New Roman" w:cs="Times New Roman"/>
                <w:sz w:val="20"/>
                <w:szCs w:val="20"/>
              </w:rPr>
              <w:t>должност</w:t>
            </w:r>
            <w:proofErr w:type="spellEnd"/>
            <w:r w:rsidRPr="0074256F">
              <w:rPr>
                <w:rFonts w:ascii="Times New Roman" w:hAnsi="Times New Roman" w:cs="Times New Roman"/>
                <w:sz w:val="20"/>
                <w:szCs w:val="20"/>
              </w:rPr>
              <w:t>.</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лица,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Ф.И.О.  </w:t>
            </w:r>
          </w:p>
          <w:p w:rsidR="00000245" w:rsidRPr="0074256F" w:rsidRDefault="00000245" w:rsidP="0074256F">
            <w:pPr>
              <w:pStyle w:val="a6"/>
              <w:rPr>
                <w:rFonts w:ascii="Times New Roman" w:hAnsi="Times New Roman" w:cs="Times New Roman"/>
                <w:sz w:val="20"/>
                <w:szCs w:val="20"/>
              </w:rPr>
            </w:pPr>
            <w:proofErr w:type="spellStart"/>
            <w:r w:rsidRPr="0074256F">
              <w:rPr>
                <w:rFonts w:ascii="Times New Roman" w:hAnsi="Times New Roman" w:cs="Times New Roman"/>
                <w:sz w:val="20"/>
                <w:szCs w:val="20"/>
              </w:rPr>
              <w:t>граждани</w:t>
            </w:r>
            <w:proofErr w:type="spellEnd"/>
            <w:r w:rsidRPr="0074256F">
              <w:rPr>
                <w:rFonts w:ascii="Times New Roman" w:hAnsi="Times New Roman" w:cs="Times New Roman"/>
                <w:sz w:val="20"/>
                <w:szCs w:val="20"/>
              </w:rPr>
              <w:t>-</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на    </w:t>
            </w:r>
          </w:p>
        </w:tc>
        <w:tc>
          <w:tcPr>
            <w:tcW w:w="669" w:type="dxa"/>
            <w:tcBorders>
              <w:top w:val="single" w:sz="8" w:space="0" w:color="auto"/>
              <w:left w:val="single" w:sz="8" w:space="0" w:color="auto"/>
              <w:bottom w:val="single" w:sz="8" w:space="0" w:color="auto"/>
              <w:right w:val="single" w:sz="8" w:space="0" w:color="auto"/>
            </w:tcBorders>
          </w:tcPr>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Адрес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земель-</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ного</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участка</w:t>
            </w:r>
          </w:p>
        </w:tc>
        <w:tc>
          <w:tcPr>
            <w:tcW w:w="864" w:type="dxa"/>
            <w:tcBorders>
              <w:top w:val="single" w:sz="8" w:space="0" w:color="auto"/>
              <w:left w:val="single" w:sz="8" w:space="0" w:color="auto"/>
              <w:bottom w:val="single" w:sz="8" w:space="0" w:color="auto"/>
              <w:right w:val="single" w:sz="8" w:space="0" w:color="auto"/>
            </w:tcBorders>
          </w:tcPr>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Площадь</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земель-</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ного</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proofErr w:type="spellStart"/>
            <w:r w:rsidRPr="0074256F">
              <w:rPr>
                <w:rFonts w:ascii="Times New Roman" w:hAnsi="Times New Roman" w:cs="Times New Roman"/>
                <w:sz w:val="20"/>
                <w:szCs w:val="20"/>
              </w:rPr>
              <w:t>участ</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ка</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площадь</w:t>
            </w:r>
          </w:p>
          <w:p w:rsidR="00000245" w:rsidRPr="0074256F" w:rsidRDefault="00000245" w:rsidP="0074256F">
            <w:pPr>
              <w:pStyle w:val="a6"/>
              <w:rPr>
                <w:rFonts w:ascii="Times New Roman" w:hAnsi="Times New Roman" w:cs="Times New Roman"/>
                <w:sz w:val="20"/>
                <w:szCs w:val="20"/>
              </w:rPr>
            </w:pPr>
            <w:proofErr w:type="spellStart"/>
            <w:r w:rsidRPr="0074256F">
              <w:rPr>
                <w:rFonts w:ascii="Times New Roman" w:hAnsi="Times New Roman" w:cs="Times New Roman"/>
                <w:sz w:val="20"/>
                <w:szCs w:val="20"/>
              </w:rPr>
              <w:t>наруше</w:t>
            </w:r>
            <w:proofErr w:type="spellEnd"/>
            <w:r w:rsidRPr="0074256F">
              <w:rPr>
                <w:rFonts w:ascii="Times New Roman" w:hAnsi="Times New Roman" w:cs="Times New Roman"/>
                <w:sz w:val="20"/>
                <w:szCs w:val="20"/>
              </w:rPr>
              <w:t>-</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ния</w:t>
            </w:r>
            <w:proofErr w:type="spellEnd"/>
            <w:r w:rsidRPr="0074256F">
              <w:rPr>
                <w:rFonts w:ascii="Times New Roman" w:hAnsi="Times New Roman" w:cs="Times New Roman"/>
                <w:sz w:val="20"/>
                <w:szCs w:val="20"/>
              </w:rPr>
              <w:t xml:space="preserve">  </w:t>
            </w:r>
          </w:p>
        </w:tc>
        <w:tc>
          <w:tcPr>
            <w:tcW w:w="1008" w:type="dxa"/>
            <w:tcBorders>
              <w:top w:val="single" w:sz="8" w:space="0" w:color="auto"/>
              <w:left w:val="single" w:sz="8" w:space="0" w:color="auto"/>
              <w:bottom w:val="single" w:sz="8" w:space="0" w:color="auto"/>
              <w:right w:val="single" w:sz="8" w:space="0" w:color="auto"/>
            </w:tcBorders>
          </w:tcPr>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Распоря</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жение</w:t>
            </w:r>
            <w:proofErr w:type="spellEnd"/>
            <w:r w:rsidRPr="0074256F">
              <w:rPr>
                <w:rFonts w:ascii="Times New Roman" w:hAnsi="Times New Roman" w:cs="Times New Roman"/>
                <w:sz w:val="20"/>
                <w:szCs w:val="20"/>
              </w:rPr>
              <w:t xml:space="preserve"> о  </w:t>
            </w:r>
          </w:p>
          <w:p w:rsidR="00000245" w:rsidRPr="0074256F" w:rsidRDefault="00000245" w:rsidP="0074256F">
            <w:pPr>
              <w:pStyle w:val="a6"/>
              <w:rPr>
                <w:rFonts w:ascii="Times New Roman" w:hAnsi="Times New Roman" w:cs="Times New Roman"/>
                <w:sz w:val="20"/>
                <w:szCs w:val="20"/>
              </w:rPr>
            </w:pPr>
            <w:proofErr w:type="gramStart"/>
            <w:r w:rsidRPr="0074256F">
              <w:rPr>
                <w:rFonts w:ascii="Times New Roman" w:hAnsi="Times New Roman" w:cs="Times New Roman"/>
                <w:sz w:val="20"/>
                <w:szCs w:val="20"/>
              </w:rPr>
              <w:t>проведении</w:t>
            </w:r>
            <w:proofErr w:type="gramEnd"/>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проверки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соблюдения</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земель-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ного</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законо</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proofErr w:type="spellStart"/>
            <w:r w:rsidRPr="0074256F">
              <w:rPr>
                <w:rFonts w:ascii="Times New Roman" w:hAnsi="Times New Roman" w:cs="Times New Roman"/>
                <w:sz w:val="20"/>
                <w:szCs w:val="20"/>
              </w:rPr>
              <w:t>дательства</w:t>
            </w:r>
            <w:proofErr w:type="spellEnd"/>
          </w:p>
        </w:tc>
        <w:tc>
          <w:tcPr>
            <w:tcW w:w="1009" w:type="dxa"/>
            <w:tcBorders>
              <w:top w:val="single" w:sz="8" w:space="0" w:color="auto"/>
              <w:left w:val="single" w:sz="8" w:space="0" w:color="auto"/>
              <w:bottom w:val="single" w:sz="8" w:space="0" w:color="auto"/>
              <w:right w:val="single" w:sz="8" w:space="0" w:color="auto"/>
            </w:tcBorders>
          </w:tcPr>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Акт   </w:t>
            </w:r>
          </w:p>
          <w:p w:rsidR="00000245" w:rsidRPr="0074256F" w:rsidRDefault="00000245" w:rsidP="0074256F">
            <w:pPr>
              <w:pStyle w:val="a6"/>
              <w:rPr>
                <w:rFonts w:ascii="Times New Roman" w:hAnsi="Times New Roman" w:cs="Times New Roman"/>
                <w:sz w:val="20"/>
                <w:szCs w:val="20"/>
              </w:rPr>
            </w:pPr>
            <w:proofErr w:type="spellStart"/>
            <w:r w:rsidRPr="0074256F">
              <w:rPr>
                <w:rFonts w:ascii="Times New Roman" w:hAnsi="Times New Roman" w:cs="Times New Roman"/>
                <w:sz w:val="20"/>
                <w:szCs w:val="20"/>
              </w:rPr>
              <w:t>провер</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ки</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соблю</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дения</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земель-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ного</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proofErr w:type="spellStart"/>
            <w:r w:rsidRPr="0074256F">
              <w:rPr>
                <w:rFonts w:ascii="Times New Roman" w:hAnsi="Times New Roman" w:cs="Times New Roman"/>
                <w:sz w:val="20"/>
                <w:szCs w:val="20"/>
              </w:rPr>
              <w:t>законо</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датель</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ства</w:t>
            </w:r>
            <w:proofErr w:type="spellEnd"/>
            <w:r w:rsidRPr="0074256F">
              <w:rPr>
                <w:rFonts w:ascii="Times New Roman" w:hAnsi="Times New Roman" w:cs="Times New Roman"/>
                <w:sz w:val="20"/>
                <w:szCs w:val="20"/>
              </w:rPr>
              <w:t xml:space="preserve">  </w:t>
            </w:r>
          </w:p>
        </w:tc>
        <w:tc>
          <w:tcPr>
            <w:tcW w:w="864" w:type="dxa"/>
            <w:tcBorders>
              <w:top w:val="single" w:sz="8" w:space="0" w:color="auto"/>
              <w:left w:val="single" w:sz="8" w:space="0" w:color="auto"/>
              <w:bottom w:val="single" w:sz="8" w:space="0" w:color="auto"/>
              <w:right w:val="single" w:sz="8" w:space="0" w:color="auto"/>
            </w:tcBorders>
          </w:tcPr>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Статья</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КОАП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РФ  </w:t>
            </w:r>
          </w:p>
        </w:tc>
        <w:tc>
          <w:tcPr>
            <w:tcW w:w="865" w:type="dxa"/>
            <w:tcBorders>
              <w:top w:val="single" w:sz="8" w:space="0" w:color="auto"/>
              <w:left w:val="single" w:sz="8" w:space="0" w:color="auto"/>
              <w:bottom w:val="single" w:sz="8" w:space="0" w:color="auto"/>
              <w:right w:val="single" w:sz="8" w:space="0" w:color="auto"/>
            </w:tcBorders>
          </w:tcPr>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Отметка о</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передаче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акта    и    </w:t>
            </w:r>
          </w:p>
          <w:p w:rsidR="00000245" w:rsidRPr="0074256F" w:rsidRDefault="00000245" w:rsidP="0074256F">
            <w:pPr>
              <w:pStyle w:val="a6"/>
              <w:rPr>
                <w:rFonts w:ascii="Times New Roman" w:hAnsi="Times New Roman" w:cs="Times New Roman"/>
                <w:sz w:val="20"/>
                <w:szCs w:val="20"/>
              </w:rPr>
            </w:pPr>
            <w:proofErr w:type="spellStart"/>
            <w:r w:rsidRPr="0074256F">
              <w:rPr>
                <w:rFonts w:ascii="Times New Roman" w:hAnsi="Times New Roman" w:cs="Times New Roman"/>
                <w:sz w:val="20"/>
                <w:szCs w:val="20"/>
              </w:rPr>
              <w:t>материа</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лов </w:t>
            </w:r>
            <w:proofErr w:type="gramStart"/>
            <w:r w:rsidRPr="0074256F">
              <w:rPr>
                <w:rFonts w:ascii="Times New Roman" w:hAnsi="Times New Roman" w:cs="Times New Roman"/>
                <w:sz w:val="20"/>
                <w:szCs w:val="20"/>
              </w:rPr>
              <w:t>в</w:t>
            </w:r>
            <w:proofErr w:type="gram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proofErr w:type="spellStart"/>
            <w:r w:rsidRPr="0074256F">
              <w:rPr>
                <w:rFonts w:ascii="Times New Roman" w:hAnsi="Times New Roman" w:cs="Times New Roman"/>
                <w:sz w:val="20"/>
                <w:szCs w:val="20"/>
              </w:rPr>
              <w:t>Роснедвижимость</w:t>
            </w:r>
            <w:proofErr w:type="spellEnd"/>
            <w:r w:rsidRPr="0074256F">
              <w:rPr>
                <w:rFonts w:ascii="Times New Roman" w:hAnsi="Times New Roman" w:cs="Times New Roman"/>
                <w:sz w:val="20"/>
                <w:szCs w:val="20"/>
              </w:rPr>
              <w:t xml:space="preserve"> или иной</w:t>
            </w:r>
            <w:r w:rsidR="007F0B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уполно</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proofErr w:type="gramStart"/>
            <w:r w:rsidRPr="0074256F">
              <w:rPr>
                <w:rFonts w:ascii="Times New Roman" w:hAnsi="Times New Roman" w:cs="Times New Roman"/>
                <w:sz w:val="20"/>
                <w:szCs w:val="20"/>
              </w:rPr>
              <w:t>мочен-ный</w:t>
            </w:r>
            <w:proofErr w:type="spellEnd"/>
            <w:proofErr w:type="gramEnd"/>
            <w:r w:rsidRPr="0074256F">
              <w:rPr>
                <w:rFonts w:ascii="Times New Roman" w:hAnsi="Times New Roman" w:cs="Times New Roman"/>
                <w:sz w:val="20"/>
                <w:szCs w:val="20"/>
              </w:rPr>
              <w:t xml:space="preserve"> орган</w:t>
            </w:r>
          </w:p>
        </w:tc>
        <w:tc>
          <w:tcPr>
            <w:tcW w:w="1100" w:type="dxa"/>
            <w:tcBorders>
              <w:top w:val="single" w:sz="8" w:space="0" w:color="auto"/>
              <w:left w:val="single" w:sz="8" w:space="0" w:color="auto"/>
              <w:bottom w:val="single" w:sz="8" w:space="0" w:color="auto"/>
              <w:right w:val="single" w:sz="8" w:space="0" w:color="auto"/>
            </w:tcBorders>
          </w:tcPr>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Опреде</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ление</w:t>
            </w:r>
            <w:proofErr w:type="spellEnd"/>
            <w:r w:rsidRPr="0074256F">
              <w:rPr>
                <w:rFonts w:ascii="Times New Roman" w:hAnsi="Times New Roman" w:cs="Times New Roman"/>
                <w:sz w:val="20"/>
                <w:szCs w:val="20"/>
              </w:rPr>
              <w:t xml:space="preserve"> о</w:t>
            </w:r>
            <w:r w:rsidR="007F0B6F">
              <w:rPr>
                <w:rFonts w:ascii="Times New Roman" w:hAnsi="Times New Roman" w:cs="Times New Roman"/>
                <w:sz w:val="20"/>
                <w:szCs w:val="20"/>
              </w:rPr>
              <w:t xml:space="preserve"> </w:t>
            </w:r>
            <w:r w:rsidRPr="0074256F">
              <w:rPr>
                <w:rFonts w:ascii="Times New Roman" w:hAnsi="Times New Roman" w:cs="Times New Roman"/>
                <w:sz w:val="20"/>
                <w:szCs w:val="20"/>
              </w:rPr>
              <w:t xml:space="preserve">возвращении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материа</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лов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проверки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соблюдения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земельного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законодательства</w:t>
            </w:r>
          </w:p>
        </w:tc>
        <w:tc>
          <w:tcPr>
            <w:tcW w:w="1134" w:type="dxa"/>
            <w:tcBorders>
              <w:top w:val="single" w:sz="8" w:space="0" w:color="auto"/>
              <w:left w:val="single" w:sz="8" w:space="0" w:color="auto"/>
              <w:bottom w:val="single" w:sz="8" w:space="0" w:color="auto"/>
              <w:right w:val="single" w:sz="8" w:space="0" w:color="auto"/>
            </w:tcBorders>
          </w:tcPr>
          <w:p w:rsidR="00000245" w:rsidRPr="0074256F" w:rsidRDefault="00000245" w:rsidP="0074256F">
            <w:pPr>
              <w:pStyle w:val="a6"/>
              <w:rPr>
                <w:rFonts w:ascii="Times New Roman" w:hAnsi="Times New Roman" w:cs="Times New Roman"/>
                <w:sz w:val="20"/>
                <w:szCs w:val="20"/>
              </w:rPr>
            </w:pPr>
            <w:proofErr w:type="spellStart"/>
            <w:r w:rsidRPr="0074256F">
              <w:rPr>
                <w:rFonts w:ascii="Times New Roman" w:hAnsi="Times New Roman" w:cs="Times New Roman"/>
                <w:sz w:val="20"/>
                <w:szCs w:val="20"/>
              </w:rPr>
              <w:t>Опреде</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proofErr w:type="spellStart"/>
            <w:r w:rsidRPr="0074256F">
              <w:rPr>
                <w:rFonts w:ascii="Times New Roman" w:hAnsi="Times New Roman" w:cs="Times New Roman"/>
                <w:sz w:val="20"/>
                <w:szCs w:val="20"/>
              </w:rPr>
              <w:t>ление</w:t>
            </w:r>
            <w:proofErr w:type="spellEnd"/>
            <w:r w:rsidRPr="0074256F">
              <w:rPr>
                <w:rFonts w:ascii="Times New Roman" w:hAnsi="Times New Roman" w:cs="Times New Roman"/>
                <w:sz w:val="20"/>
                <w:szCs w:val="20"/>
              </w:rPr>
              <w:t xml:space="preserve"> об</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отказе </w:t>
            </w:r>
            <w:proofErr w:type="gramStart"/>
            <w:r w:rsidRPr="0074256F">
              <w:rPr>
                <w:rFonts w:ascii="Times New Roman" w:hAnsi="Times New Roman" w:cs="Times New Roman"/>
                <w:sz w:val="20"/>
                <w:szCs w:val="20"/>
              </w:rPr>
              <w:t>в</w:t>
            </w:r>
            <w:proofErr w:type="gramEnd"/>
          </w:p>
          <w:p w:rsidR="00000245" w:rsidRPr="0074256F" w:rsidRDefault="00000245" w:rsidP="0074256F">
            <w:pPr>
              <w:pStyle w:val="a6"/>
              <w:rPr>
                <w:rFonts w:ascii="Times New Roman" w:hAnsi="Times New Roman" w:cs="Times New Roman"/>
                <w:sz w:val="20"/>
                <w:szCs w:val="20"/>
              </w:rPr>
            </w:pPr>
            <w:proofErr w:type="gramStart"/>
            <w:r w:rsidRPr="0074256F">
              <w:rPr>
                <w:rFonts w:ascii="Times New Roman" w:hAnsi="Times New Roman" w:cs="Times New Roman"/>
                <w:sz w:val="20"/>
                <w:szCs w:val="20"/>
              </w:rPr>
              <w:t>возбуждении</w:t>
            </w:r>
            <w:proofErr w:type="gramEnd"/>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админис</w:t>
            </w:r>
            <w:proofErr w:type="spellEnd"/>
            <w:r w:rsidRPr="0074256F">
              <w:rPr>
                <w:rFonts w:ascii="Times New Roman" w:hAnsi="Times New Roman" w:cs="Times New Roman"/>
                <w:sz w:val="20"/>
                <w:szCs w:val="20"/>
              </w:rPr>
              <w:t>-</w:t>
            </w:r>
          </w:p>
          <w:p w:rsidR="00000245" w:rsidRPr="0074256F" w:rsidRDefault="00000245" w:rsidP="0074256F">
            <w:pPr>
              <w:pStyle w:val="a6"/>
              <w:rPr>
                <w:rFonts w:ascii="Times New Roman" w:hAnsi="Times New Roman" w:cs="Times New Roman"/>
                <w:sz w:val="20"/>
                <w:szCs w:val="20"/>
              </w:rPr>
            </w:pPr>
            <w:proofErr w:type="spellStart"/>
            <w:r w:rsidRPr="0074256F">
              <w:rPr>
                <w:rFonts w:ascii="Times New Roman" w:hAnsi="Times New Roman" w:cs="Times New Roman"/>
                <w:sz w:val="20"/>
                <w:szCs w:val="20"/>
              </w:rPr>
              <w:t>тративного</w:t>
            </w:r>
            <w:proofErr w:type="spellEnd"/>
            <w:r w:rsidRPr="0074256F">
              <w:rPr>
                <w:rFonts w:ascii="Times New Roman" w:hAnsi="Times New Roman" w:cs="Times New Roman"/>
                <w:sz w:val="20"/>
                <w:szCs w:val="20"/>
              </w:rPr>
              <w:t xml:space="preserve">  дела  </w:t>
            </w:r>
          </w:p>
        </w:tc>
        <w:tc>
          <w:tcPr>
            <w:tcW w:w="992" w:type="dxa"/>
            <w:tcBorders>
              <w:top w:val="single" w:sz="8" w:space="0" w:color="auto"/>
              <w:left w:val="single" w:sz="8" w:space="0" w:color="auto"/>
              <w:bottom w:val="single" w:sz="8" w:space="0" w:color="auto"/>
              <w:right w:val="single" w:sz="8" w:space="0" w:color="auto"/>
            </w:tcBorders>
          </w:tcPr>
          <w:p w:rsidR="00000245" w:rsidRPr="0074256F" w:rsidRDefault="00000245" w:rsidP="0074256F">
            <w:pPr>
              <w:pStyle w:val="a6"/>
              <w:rPr>
                <w:rFonts w:ascii="Times New Roman" w:hAnsi="Times New Roman" w:cs="Times New Roman"/>
                <w:sz w:val="20"/>
                <w:szCs w:val="20"/>
              </w:rPr>
            </w:pPr>
            <w:proofErr w:type="spellStart"/>
            <w:r w:rsidRPr="0074256F">
              <w:rPr>
                <w:rFonts w:ascii="Times New Roman" w:hAnsi="Times New Roman" w:cs="Times New Roman"/>
                <w:sz w:val="20"/>
                <w:szCs w:val="20"/>
              </w:rPr>
              <w:t>Постано</w:t>
            </w:r>
            <w:proofErr w:type="spellEnd"/>
            <w:r w:rsidRPr="0074256F">
              <w:rPr>
                <w:rFonts w:ascii="Times New Roman" w:hAnsi="Times New Roman" w:cs="Times New Roman"/>
                <w:sz w:val="20"/>
                <w:szCs w:val="20"/>
              </w:rPr>
              <w:t>-</w:t>
            </w:r>
          </w:p>
          <w:p w:rsidR="00000245" w:rsidRPr="0074256F" w:rsidRDefault="00000245" w:rsidP="0074256F">
            <w:pPr>
              <w:pStyle w:val="a6"/>
              <w:rPr>
                <w:rFonts w:ascii="Times New Roman" w:hAnsi="Times New Roman" w:cs="Times New Roman"/>
                <w:sz w:val="20"/>
                <w:szCs w:val="20"/>
              </w:rPr>
            </w:pPr>
            <w:proofErr w:type="spellStart"/>
            <w:r w:rsidRPr="0074256F">
              <w:rPr>
                <w:rFonts w:ascii="Times New Roman" w:hAnsi="Times New Roman" w:cs="Times New Roman"/>
                <w:sz w:val="20"/>
                <w:szCs w:val="20"/>
              </w:rPr>
              <w:t>вление</w:t>
            </w:r>
            <w:proofErr w:type="spellEnd"/>
            <w:r w:rsidRPr="0074256F">
              <w:rPr>
                <w:rFonts w:ascii="Times New Roman" w:hAnsi="Times New Roman" w:cs="Times New Roman"/>
                <w:sz w:val="20"/>
                <w:szCs w:val="20"/>
              </w:rPr>
              <w:t xml:space="preserve"> о</w:t>
            </w:r>
            <w:r w:rsidR="0074256F">
              <w:rPr>
                <w:rFonts w:ascii="Times New Roman" w:hAnsi="Times New Roman" w:cs="Times New Roman"/>
                <w:sz w:val="20"/>
                <w:szCs w:val="20"/>
              </w:rPr>
              <w:t xml:space="preserve"> назначена </w:t>
            </w:r>
            <w:proofErr w:type="spellStart"/>
            <w:r w:rsidR="0074256F">
              <w:rPr>
                <w:rFonts w:ascii="Times New Roman" w:hAnsi="Times New Roman" w:cs="Times New Roman"/>
                <w:sz w:val="20"/>
                <w:szCs w:val="20"/>
              </w:rPr>
              <w:t>админис</w:t>
            </w:r>
            <w:proofErr w:type="spellEnd"/>
          </w:p>
          <w:p w:rsidR="00000245" w:rsidRPr="0074256F" w:rsidRDefault="00000245" w:rsidP="0074256F">
            <w:pPr>
              <w:pStyle w:val="a6"/>
              <w:rPr>
                <w:rFonts w:ascii="Times New Roman" w:hAnsi="Times New Roman" w:cs="Times New Roman"/>
                <w:sz w:val="20"/>
                <w:szCs w:val="20"/>
              </w:rPr>
            </w:pPr>
            <w:proofErr w:type="spellStart"/>
            <w:r w:rsidRPr="0074256F">
              <w:rPr>
                <w:rFonts w:ascii="Times New Roman" w:hAnsi="Times New Roman" w:cs="Times New Roman"/>
                <w:sz w:val="20"/>
                <w:szCs w:val="20"/>
              </w:rPr>
              <w:t>тративного</w:t>
            </w:r>
            <w:proofErr w:type="spellEnd"/>
            <w:r w:rsidR="0074256F">
              <w:rPr>
                <w:rFonts w:ascii="Times New Roman" w:hAnsi="Times New Roman" w:cs="Times New Roman"/>
                <w:sz w:val="20"/>
                <w:szCs w:val="20"/>
              </w:rPr>
              <w:t xml:space="preserve"> </w:t>
            </w:r>
            <w:r w:rsidRPr="0074256F">
              <w:rPr>
                <w:rFonts w:ascii="Times New Roman" w:hAnsi="Times New Roman" w:cs="Times New Roman"/>
                <w:sz w:val="20"/>
                <w:szCs w:val="20"/>
              </w:rPr>
              <w:t xml:space="preserve">наказания   </w:t>
            </w:r>
          </w:p>
        </w:tc>
        <w:tc>
          <w:tcPr>
            <w:tcW w:w="1240" w:type="dxa"/>
            <w:tcBorders>
              <w:top w:val="single" w:sz="8" w:space="0" w:color="auto"/>
              <w:left w:val="single" w:sz="8" w:space="0" w:color="auto"/>
              <w:bottom w:val="single" w:sz="8" w:space="0" w:color="auto"/>
              <w:right w:val="single" w:sz="8" w:space="0" w:color="auto"/>
            </w:tcBorders>
          </w:tcPr>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Предписание </w:t>
            </w:r>
            <w:proofErr w:type="gramStart"/>
            <w:r w:rsidRPr="0074256F">
              <w:rPr>
                <w:rFonts w:ascii="Times New Roman" w:hAnsi="Times New Roman" w:cs="Times New Roman"/>
                <w:sz w:val="20"/>
                <w:szCs w:val="20"/>
              </w:rPr>
              <w:t>об</w:t>
            </w:r>
            <w:proofErr w:type="gram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proofErr w:type="gramStart"/>
            <w:r w:rsidRPr="0074256F">
              <w:rPr>
                <w:rFonts w:ascii="Times New Roman" w:hAnsi="Times New Roman" w:cs="Times New Roman"/>
                <w:sz w:val="20"/>
                <w:szCs w:val="20"/>
              </w:rPr>
              <w:t>устранении</w:t>
            </w:r>
            <w:proofErr w:type="gramEnd"/>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нарушения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земельного</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законодательства</w:t>
            </w:r>
          </w:p>
        </w:tc>
        <w:tc>
          <w:tcPr>
            <w:tcW w:w="1453" w:type="dxa"/>
            <w:tcBorders>
              <w:top w:val="single" w:sz="8" w:space="0" w:color="auto"/>
              <w:left w:val="single" w:sz="8" w:space="0" w:color="auto"/>
              <w:bottom w:val="single" w:sz="8" w:space="0" w:color="auto"/>
              <w:right w:val="single" w:sz="8" w:space="0" w:color="auto"/>
            </w:tcBorders>
          </w:tcPr>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Акт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проверки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исполнения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Предписания </w:t>
            </w:r>
            <w:proofErr w:type="gramStart"/>
            <w:r w:rsidRPr="0074256F">
              <w:rPr>
                <w:rFonts w:ascii="Times New Roman" w:hAnsi="Times New Roman" w:cs="Times New Roman"/>
                <w:sz w:val="20"/>
                <w:szCs w:val="20"/>
              </w:rPr>
              <w:t>об</w:t>
            </w:r>
            <w:proofErr w:type="gram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proofErr w:type="gramStart"/>
            <w:r w:rsidRPr="0074256F">
              <w:rPr>
                <w:rFonts w:ascii="Times New Roman" w:hAnsi="Times New Roman" w:cs="Times New Roman"/>
                <w:sz w:val="20"/>
                <w:szCs w:val="20"/>
              </w:rPr>
              <w:t>устранении</w:t>
            </w:r>
            <w:proofErr w:type="gramEnd"/>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нарушения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земельного</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закон</w:t>
            </w:r>
            <w:r w:rsidR="0074256F">
              <w:rPr>
                <w:rFonts w:ascii="Times New Roman" w:hAnsi="Times New Roman" w:cs="Times New Roman"/>
                <w:sz w:val="20"/>
                <w:szCs w:val="20"/>
              </w:rPr>
              <w:t>о</w:t>
            </w:r>
            <w:r w:rsidRPr="0074256F">
              <w:rPr>
                <w:rFonts w:ascii="Times New Roman" w:hAnsi="Times New Roman" w:cs="Times New Roman"/>
                <w:sz w:val="20"/>
                <w:szCs w:val="20"/>
              </w:rPr>
              <w:t>дательства</w:t>
            </w:r>
          </w:p>
        </w:tc>
        <w:tc>
          <w:tcPr>
            <w:tcW w:w="1284" w:type="dxa"/>
            <w:tcBorders>
              <w:top w:val="single" w:sz="8" w:space="0" w:color="auto"/>
              <w:left w:val="single" w:sz="8" w:space="0" w:color="auto"/>
              <w:bottom w:val="single" w:sz="8" w:space="0" w:color="auto"/>
              <w:right w:val="single" w:sz="8" w:space="0" w:color="auto"/>
            </w:tcBorders>
          </w:tcPr>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Отметка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о передаче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акта и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материалов </w:t>
            </w:r>
            <w:proofErr w:type="gramStart"/>
            <w:r w:rsidRPr="0074256F">
              <w:rPr>
                <w:rFonts w:ascii="Times New Roman" w:hAnsi="Times New Roman" w:cs="Times New Roman"/>
                <w:sz w:val="20"/>
                <w:szCs w:val="20"/>
              </w:rPr>
              <w:t>в</w:t>
            </w:r>
            <w:proofErr w:type="gram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Роснедвижи</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w:t>
            </w:r>
            <w:proofErr w:type="spellStart"/>
            <w:r w:rsidRPr="0074256F">
              <w:rPr>
                <w:rFonts w:ascii="Times New Roman" w:hAnsi="Times New Roman" w:cs="Times New Roman"/>
                <w:sz w:val="20"/>
                <w:szCs w:val="20"/>
              </w:rPr>
              <w:t>мость</w:t>
            </w:r>
            <w:proofErr w:type="spell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или иной</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уполномоченный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орган  </w:t>
            </w:r>
          </w:p>
        </w:tc>
        <w:tc>
          <w:tcPr>
            <w:tcW w:w="984" w:type="dxa"/>
            <w:tcBorders>
              <w:top w:val="single" w:sz="8" w:space="0" w:color="auto"/>
              <w:left w:val="single" w:sz="8" w:space="0" w:color="auto"/>
              <w:bottom w:val="single" w:sz="8" w:space="0" w:color="auto"/>
              <w:right w:val="single" w:sz="8" w:space="0" w:color="auto"/>
            </w:tcBorders>
          </w:tcPr>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Решение</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суда  </w:t>
            </w:r>
          </w:p>
          <w:p w:rsidR="00000245" w:rsidRPr="0074256F" w:rsidRDefault="00000245" w:rsidP="0074256F">
            <w:pPr>
              <w:pStyle w:val="a6"/>
              <w:rPr>
                <w:rFonts w:ascii="Times New Roman" w:hAnsi="Times New Roman" w:cs="Times New Roman"/>
                <w:sz w:val="20"/>
                <w:szCs w:val="20"/>
              </w:rPr>
            </w:pPr>
            <w:proofErr w:type="gramStart"/>
            <w:r w:rsidRPr="0074256F">
              <w:rPr>
                <w:rFonts w:ascii="Times New Roman" w:hAnsi="Times New Roman" w:cs="Times New Roman"/>
                <w:sz w:val="20"/>
                <w:szCs w:val="20"/>
              </w:rPr>
              <w:t>(миро</w:t>
            </w:r>
            <w:r w:rsidR="0074256F">
              <w:rPr>
                <w:rFonts w:ascii="Times New Roman" w:hAnsi="Times New Roman" w:cs="Times New Roman"/>
                <w:sz w:val="20"/>
                <w:szCs w:val="20"/>
              </w:rPr>
              <w:t>в</w:t>
            </w:r>
            <w:r w:rsidRPr="0074256F">
              <w:rPr>
                <w:rFonts w:ascii="Times New Roman" w:hAnsi="Times New Roman" w:cs="Times New Roman"/>
                <w:sz w:val="20"/>
                <w:szCs w:val="20"/>
              </w:rPr>
              <w:t xml:space="preserve">ого  </w:t>
            </w:r>
            <w:proofErr w:type="gramEnd"/>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судьи) </w:t>
            </w:r>
          </w:p>
        </w:tc>
        <w:tc>
          <w:tcPr>
            <w:tcW w:w="1340" w:type="dxa"/>
            <w:tcBorders>
              <w:top w:val="single" w:sz="8" w:space="0" w:color="auto"/>
              <w:left w:val="single" w:sz="8" w:space="0" w:color="auto"/>
              <w:bottom w:val="single" w:sz="8" w:space="0" w:color="auto"/>
              <w:right w:val="single" w:sz="8" w:space="0" w:color="auto"/>
            </w:tcBorders>
          </w:tcPr>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Передача</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акта и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материалов </w:t>
            </w:r>
            <w:proofErr w:type="gramStart"/>
            <w:r w:rsidRPr="0074256F">
              <w:rPr>
                <w:rFonts w:ascii="Times New Roman" w:hAnsi="Times New Roman" w:cs="Times New Roman"/>
                <w:sz w:val="20"/>
                <w:szCs w:val="20"/>
              </w:rPr>
              <w:t>в</w:t>
            </w:r>
            <w:proofErr w:type="gramEnd"/>
            <w:r w:rsidRPr="0074256F">
              <w:rPr>
                <w:rFonts w:ascii="Times New Roman" w:hAnsi="Times New Roman" w:cs="Times New Roman"/>
                <w:sz w:val="20"/>
                <w:szCs w:val="20"/>
              </w:rPr>
              <w:t xml:space="preserve">  </w:t>
            </w:r>
          </w:p>
          <w:p w:rsidR="00000245" w:rsidRPr="0074256F" w:rsidRDefault="00000245" w:rsidP="0074256F">
            <w:pPr>
              <w:pStyle w:val="a6"/>
              <w:rPr>
                <w:rFonts w:ascii="Times New Roman" w:hAnsi="Times New Roman" w:cs="Times New Roman"/>
                <w:sz w:val="20"/>
                <w:szCs w:val="20"/>
              </w:rPr>
            </w:pPr>
            <w:r w:rsidRPr="0074256F">
              <w:rPr>
                <w:rFonts w:ascii="Times New Roman" w:hAnsi="Times New Roman" w:cs="Times New Roman"/>
                <w:sz w:val="20"/>
                <w:szCs w:val="20"/>
              </w:rPr>
              <w:t xml:space="preserve"> архив  </w:t>
            </w:r>
          </w:p>
        </w:tc>
      </w:tr>
      <w:tr w:rsidR="007F0B6F" w:rsidTr="007F0B6F">
        <w:trPr>
          <w:trHeight w:val="197"/>
          <w:tblCellSpacing w:w="5" w:type="nil"/>
        </w:trPr>
        <w:tc>
          <w:tcPr>
            <w:tcW w:w="594"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135"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669"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864"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1008"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1009"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864"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865"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1100"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1134"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   </w:t>
            </w:r>
          </w:p>
        </w:tc>
        <w:tc>
          <w:tcPr>
            <w:tcW w:w="992"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1240"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1453"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1284"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   </w:t>
            </w:r>
          </w:p>
        </w:tc>
        <w:tc>
          <w:tcPr>
            <w:tcW w:w="984"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   </w:t>
            </w:r>
          </w:p>
        </w:tc>
        <w:tc>
          <w:tcPr>
            <w:tcW w:w="1340"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7F0B6F" w:rsidTr="007F0B6F">
        <w:trPr>
          <w:trHeight w:val="181"/>
          <w:tblCellSpacing w:w="5" w:type="nil"/>
        </w:trPr>
        <w:tc>
          <w:tcPr>
            <w:tcW w:w="594"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p>
        </w:tc>
        <w:tc>
          <w:tcPr>
            <w:tcW w:w="1135"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p>
        </w:tc>
        <w:tc>
          <w:tcPr>
            <w:tcW w:w="669"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p>
        </w:tc>
        <w:tc>
          <w:tcPr>
            <w:tcW w:w="1008"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p>
        </w:tc>
        <w:tc>
          <w:tcPr>
            <w:tcW w:w="1009"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p>
        </w:tc>
        <w:tc>
          <w:tcPr>
            <w:tcW w:w="865"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p>
        </w:tc>
        <w:tc>
          <w:tcPr>
            <w:tcW w:w="1100"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p>
        </w:tc>
        <w:tc>
          <w:tcPr>
            <w:tcW w:w="1134"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p>
        </w:tc>
        <w:tc>
          <w:tcPr>
            <w:tcW w:w="992"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p>
        </w:tc>
        <w:tc>
          <w:tcPr>
            <w:tcW w:w="1240"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p>
        </w:tc>
        <w:tc>
          <w:tcPr>
            <w:tcW w:w="1453"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p>
        </w:tc>
        <w:tc>
          <w:tcPr>
            <w:tcW w:w="1284"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p>
        </w:tc>
        <w:tc>
          <w:tcPr>
            <w:tcW w:w="984"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p>
        </w:tc>
        <w:tc>
          <w:tcPr>
            <w:tcW w:w="1340" w:type="dxa"/>
            <w:tcBorders>
              <w:left w:val="single" w:sz="8" w:space="0" w:color="auto"/>
              <w:bottom w:val="single" w:sz="8" w:space="0" w:color="auto"/>
              <w:right w:val="single" w:sz="8" w:space="0" w:color="auto"/>
            </w:tcBorders>
          </w:tcPr>
          <w:p w:rsidR="00000245" w:rsidRDefault="00000245" w:rsidP="00000245">
            <w:pPr>
              <w:widowControl w:val="0"/>
              <w:autoSpaceDE w:val="0"/>
              <w:autoSpaceDN w:val="0"/>
              <w:adjustRightInd w:val="0"/>
              <w:spacing w:after="0" w:line="240" w:lineRule="auto"/>
              <w:rPr>
                <w:rFonts w:ascii="Courier New" w:hAnsi="Courier New" w:cs="Courier New"/>
                <w:sz w:val="16"/>
                <w:szCs w:val="16"/>
              </w:rPr>
            </w:pPr>
          </w:p>
        </w:tc>
      </w:tr>
    </w:tbl>
    <w:p w:rsidR="00726D66" w:rsidRDefault="00726D66" w:rsidP="004D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263556" w:rsidRDefault="00263556" w:rsidP="004D2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sectPr w:rsidR="00263556" w:rsidSect="00ED2CF0">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F39"/>
    <w:multiLevelType w:val="multilevel"/>
    <w:tmpl w:val="905C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5976FC"/>
    <w:multiLevelType w:val="multilevel"/>
    <w:tmpl w:val="1770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E2AF7"/>
    <w:rsid w:val="00000245"/>
    <w:rsid w:val="000728C1"/>
    <w:rsid w:val="001262AD"/>
    <w:rsid w:val="001317CE"/>
    <w:rsid w:val="00136016"/>
    <w:rsid w:val="00144F64"/>
    <w:rsid w:val="00147C38"/>
    <w:rsid w:val="0018251E"/>
    <w:rsid w:val="001871AE"/>
    <w:rsid w:val="00235C3A"/>
    <w:rsid w:val="00263556"/>
    <w:rsid w:val="00264F61"/>
    <w:rsid w:val="002730D0"/>
    <w:rsid w:val="00274A8F"/>
    <w:rsid w:val="002A49A7"/>
    <w:rsid w:val="002B62F5"/>
    <w:rsid w:val="002D7516"/>
    <w:rsid w:val="002E202B"/>
    <w:rsid w:val="00316C62"/>
    <w:rsid w:val="00335538"/>
    <w:rsid w:val="003363FA"/>
    <w:rsid w:val="003369D8"/>
    <w:rsid w:val="0034057F"/>
    <w:rsid w:val="0035557D"/>
    <w:rsid w:val="00380736"/>
    <w:rsid w:val="003C5360"/>
    <w:rsid w:val="003D4A5C"/>
    <w:rsid w:val="003E14A5"/>
    <w:rsid w:val="003F672B"/>
    <w:rsid w:val="00417353"/>
    <w:rsid w:val="00485F01"/>
    <w:rsid w:val="004A6E37"/>
    <w:rsid w:val="004B705B"/>
    <w:rsid w:val="004D237B"/>
    <w:rsid w:val="00567F64"/>
    <w:rsid w:val="00594F34"/>
    <w:rsid w:val="005A12E9"/>
    <w:rsid w:val="005B42DF"/>
    <w:rsid w:val="005C67B6"/>
    <w:rsid w:val="005E5027"/>
    <w:rsid w:val="00615507"/>
    <w:rsid w:val="0066711D"/>
    <w:rsid w:val="00667A88"/>
    <w:rsid w:val="00683719"/>
    <w:rsid w:val="00700E22"/>
    <w:rsid w:val="00726D66"/>
    <w:rsid w:val="00731CF5"/>
    <w:rsid w:val="0074256F"/>
    <w:rsid w:val="00752F3D"/>
    <w:rsid w:val="00775752"/>
    <w:rsid w:val="007C64CD"/>
    <w:rsid w:val="007C706F"/>
    <w:rsid w:val="007C7340"/>
    <w:rsid w:val="007E2AF7"/>
    <w:rsid w:val="007F0B6F"/>
    <w:rsid w:val="00811B05"/>
    <w:rsid w:val="00855DE3"/>
    <w:rsid w:val="00862BD6"/>
    <w:rsid w:val="00892717"/>
    <w:rsid w:val="008A0939"/>
    <w:rsid w:val="008A36B0"/>
    <w:rsid w:val="009C3368"/>
    <w:rsid w:val="00A10D70"/>
    <w:rsid w:val="00A20FE6"/>
    <w:rsid w:val="00A25125"/>
    <w:rsid w:val="00A51F1A"/>
    <w:rsid w:val="00A607C1"/>
    <w:rsid w:val="00AA1569"/>
    <w:rsid w:val="00AD0F18"/>
    <w:rsid w:val="00B85A88"/>
    <w:rsid w:val="00C01F0D"/>
    <w:rsid w:val="00C2504E"/>
    <w:rsid w:val="00C55F33"/>
    <w:rsid w:val="00C56493"/>
    <w:rsid w:val="00C61D5C"/>
    <w:rsid w:val="00C769C0"/>
    <w:rsid w:val="00CB3BAA"/>
    <w:rsid w:val="00D04185"/>
    <w:rsid w:val="00D352ED"/>
    <w:rsid w:val="00D9379E"/>
    <w:rsid w:val="00DA5929"/>
    <w:rsid w:val="00DB25B4"/>
    <w:rsid w:val="00DB2A92"/>
    <w:rsid w:val="00DC66D7"/>
    <w:rsid w:val="00DD480D"/>
    <w:rsid w:val="00E000AE"/>
    <w:rsid w:val="00E27AE5"/>
    <w:rsid w:val="00E358A2"/>
    <w:rsid w:val="00E40BF4"/>
    <w:rsid w:val="00E423EF"/>
    <w:rsid w:val="00E4661F"/>
    <w:rsid w:val="00E84522"/>
    <w:rsid w:val="00E948B7"/>
    <w:rsid w:val="00E9622D"/>
    <w:rsid w:val="00EC7435"/>
    <w:rsid w:val="00ED2CF0"/>
    <w:rsid w:val="00F27184"/>
    <w:rsid w:val="00F83D61"/>
    <w:rsid w:val="00FB02CD"/>
    <w:rsid w:val="00FB2ECE"/>
    <w:rsid w:val="00FF35C9"/>
    <w:rsid w:val="00FF7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05B"/>
  </w:style>
  <w:style w:type="paragraph" w:styleId="1">
    <w:name w:val="heading 1"/>
    <w:basedOn w:val="a"/>
    <w:next w:val="a"/>
    <w:link w:val="10"/>
    <w:uiPriority w:val="9"/>
    <w:qFormat/>
    <w:rsid w:val="007E2AF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7E2AF7"/>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7E2AF7"/>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link w:val="40"/>
    <w:uiPriority w:val="9"/>
    <w:qFormat/>
    <w:rsid w:val="007E2A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2AF7"/>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7E2AF7"/>
    <w:rPr>
      <w:rFonts w:asciiTheme="majorHAnsi" w:eastAsiaTheme="majorEastAsia" w:hAnsiTheme="majorHAnsi" w:cstheme="majorBidi"/>
      <w:b/>
      <w:bCs/>
      <w:color w:val="4F81BD" w:themeColor="accent1"/>
      <w:sz w:val="26"/>
      <w:szCs w:val="26"/>
      <w:lang w:eastAsia="en-US"/>
    </w:rPr>
  </w:style>
  <w:style w:type="character" w:customStyle="1" w:styleId="40">
    <w:name w:val="Заголовок 4 Знак"/>
    <w:basedOn w:val="a0"/>
    <w:link w:val="4"/>
    <w:uiPriority w:val="9"/>
    <w:rsid w:val="007E2AF7"/>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semiHidden/>
    <w:rsid w:val="007E2AF7"/>
    <w:rPr>
      <w:rFonts w:asciiTheme="majorHAnsi" w:eastAsiaTheme="majorEastAsia" w:hAnsiTheme="majorHAnsi" w:cstheme="majorBidi"/>
      <w:b/>
      <w:bCs/>
      <w:color w:val="4F81BD" w:themeColor="accent1"/>
      <w:lang w:eastAsia="en-US"/>
    </w:rPr>
  </w:style>
  <w:style w:type="paragraph" w:customStyle="1" w:styleId="tekstob">
    <w:name w:val="tekstob"/>
    <w:basedOn w:val="a"/>
    <w:rsid w:val="007E2AF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7E2AF7"/>
    <w:rPr>
      <w:color w:val="0000FF"/>
      <w:u w:val="single"/>
    </w:rPr>
  </w:style>
  <w:style w:type="paragraph" w:customStyle="1" w:styleId="tekstvpr">
    <w:name w:val="tekstvpr"/>
    <w:basedOn w:val="a"/>
    <w:rsid w:val="007E2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basedOn w:val="a0"/>
    <w:link w:val="HTML0"/>
    <w:uiPriority w:val="99"/>
    <w:semiHidden/>
    <w:rsid w:val="007E2AF7"/>
    <w:rPr>
      <w:rFonts w:ascii="Courier New" w:eastAsia="Times New Roman" w:hAnsi="Courier New" w:cs="Courier New"/>
      <w:sz w:val="20"/>
      <w:szCs w:val="20"/>
    </w:rPr>
  </w:style>
  <w:style w:type="paragraph" w:styleId="HTML0">
    <w:name w:val="HTML Preformatted"/>
    <w:basedOn w:val="a"/>
    <w:link w:val="HTML"/>
    <w:uiPriority w:val="99"/>
    <w:semiHidden/>
    <w:unhideWhenUsed/>
    <w:rsid w:val="007E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bestnavelemn">
    <w:name w:val="bestnavelemn"/>
    <w:basedOn w:val="a0"/>
    <w:rsid w:val="007E2AF7"/>
  </w:style>
  <w:style w:type="character" w:customStyle="1" w:styleId="bestnavcur">
    <w:name w:val="bestnavcur"/>
    <w:basedOn w:val="a0"/>
    <w:rsid w:val="007E2AF7"/>
  </w:style>
  <w:style w:type="character" w:customStyle="1" w:styleId="a4">
    <w:name w:val="Текст выноски Знак"/>
    <w:basedOn w:val="a0"/>
    <w:link w:val="a5"/>
    <w:uiPriority w:val="99"/>
    <w:semiHidden/>
    <w:rsid w:val="007E2AF7"/>
    <w:rPr>
      <w:rFonts w:ascii="Tahoma" w:eastAsiaTheme="minorHAnsi" w:hAnsi="Tahoma" w:cs="Tahoma"/>
      <w:sz w:val="16"/>
      <w:szCs w:val="16"/>
      <w:lang w:eastAsia="en-US"/>
    </w:rPr>
  </w:style>
  <w:style w:type="paragraph" w:styleId="a5">
    <w:name w:val="Balloon Text"/>
    <w:basedOn w:val="a"/>
    <w:link w:val="a4"/>
    <w:uiPriority w:val="99"/>
    <w:semiHidden/>
    <w:unhideWhenUsed/>
    <w:rsid w:val="007E2AF7"/>
    <w:pPr>
      <w:spacing w:after="0" w:line="240" w:lineRule="auto"/>
    </w:pPr>
    <w:rPr>
      <w:rFonts w:ascii="Tahoma" w:eastAsiaTheme="minorHAnsi" w:hAnsi="Tahoma" w:cs="Tahoma"/>
      <w:sz w:val="16"/>
      <w:szCs w:val="16"/>
      <w:lang w:eastAsia="en-US"/>
    </w:rPr>
  </w:style>
  <w:style w:type="paragraph" w:styleId="a6">
    <w:name w:val="No Spacing"/>
    <w:uiPriority w:val="1"/>
    <w:qFormat/>
    <w:rsid w:val="007E2AF7"/>
    <w:pPr>
      <w:spacing w:after="0" w:line="240" w:lineRule="auto"/>
    </w:pPr>
  </w:style>
  <w:style w:type="table" w:styleId="a7">
    <w:name w:val="Table Grid"/>
    <w:basedOn w:val="a1"/>
    <w:uiPriority w:val="59"/>
    <w:rsid w:val="007E2A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rsid w:val="00667A88"/>
    <w:pPr>
      <w:spacing w:before="15" w:after="15" w:line="240" w:lineRule="auto"/>
      <w:ind w:left="15" w:right="15" w:firstLine="225"/>
      <w:jc w:val="both"/>
    </w:pPr>
    <w:rPr>
      <w:rFonts w:ascii="Times New Roman" w:eastAsia="Times New Roman" w:hAnsi="Times New Roman" w:cs="Times New Roman"/>
      <w:sz w:val="24"/>
      <w:szCs w:val="24"/>
    </w:rPr>
  </w:style>
  <w:style w:type="character" w:styleId="a9">
    <w:name w:val="Strong"/>
    <w:basedOn w:val="a0"/>
    <w:uiPriority w:val="22"/>
    <w:qFormat/>
    <w:rsid w:val="00667A8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garantf1://36004786.0/" TargetMode="External"/><Relationship Id="rId18" Type="http://schemas.openxmlformats.org/officeDocument/2006/relationships/hyperlink" Target="http://www.bestpravo.ru/federalnoje/ea-zakony/a3n.htm" TargetMode="External"/><Relationship Id="rId26" Type="http://schemas.openxmlformats.org/officeDocument/2006/relationships/hyperlink" Target="http://www.bestpravo.ru/federalnoje/ea-zakony/a3n.htm" TargetMode="External"/><Relationship Id="rId39" Type="http://schemas.openxmlformats.org/officeDocument/2006/relationships/hyperlink" Target="http://www.bestpravo.ru/federalnoje/ea-zakony/a3n.htm" TargetMode="External"/><Relationship Id="rId3" Type="http://schemas.openxmlformats.org/officeDocument/2006/relationships/settings" Target="settings.xml"/><Relationship Id="rId21" Type="http://schemas.openxmlformats.org/officeDocument/2006/relationships/hyperlink" Target="http://www.bestpravo.ru/federalnoje/ea-zakony/a3n.htm" TargetMode="External"/><Relationship Id="rId34" Type="http://schemas.openxmlformats.org/officeDocument/2006/relationships/hyperlink" Target="http://www.bestpravo.ru/federalnoje/ea-zakony/a3n.htm" TargetMode="External"/><Relationship Id="rId42" Type="http://schemas.openxmlformats.org/officeDocument/2006/relationships/theme" Target="theme/theme1.xml"/><Relationship Id="rId7" Type="http://schemas.openxmlformats.org/officeDocument/2006/relationships/hyperlink" Target="http://www.bestpravo.ru/federalnoje/ea-postanovlenija/q7n.htm" TargetMode="External"/><Relationship Id="rId12" Type="http://schemas.openxmlformats.org/officeDocument/2006/relationships/hyperlink" Target="garantf1://12067036.0/" TargetMode="External"/><Relationship Id="rId17" Type="http://schemas.openxmlformats.org/officeDocument/2006/relationships/hyperlink" Target="http://www.bestpravo.ru/federalnoje/ea-zakony/a3n.htm" TargetMode="External"/><Relationship Id="rId25" Type="http://schemas.openxmlformats.org/officeDocument/2006/relationships/hyperlink" Target="http://www.bestpravo.ru/federalnoje/ea-zakony/a3n.htm" TargetMode="External"/><Relationship Id="rId33" Type="http://schemas.openxmlformats.org/officeDocument/2006/relationships/hyperlink" Target="http://www.bestpravo.ru/federalnoje/ea-zakony/a3n.htm" TargetMode="External"/><Relationship Id="rId38" Type="http://schemas.openxmlformats.org/officeDocument/2006/relationships/hyperlink" Target="http://www.bestpravo.ru/federalnoje/ea-zakony/a3n.htm" TargetMode="External"/><Relationship Id="rId2" Type="http://schemas.openxmlformats.org/officeDocument/2006/relationships/styles" Target="styles.xml"/><Relationship Id="rId16" Type="http://schemas.openxmlformats.org/officeDocument/2006/relationships/hyperlink" Target="http://www.bestpravo.ru/federalnoje/ea-postanovlenija/x4r.htm" TargetMode="External"/><Relationship Id="rId20" Type="http://schemas.openxmlformats.org/officeDocument/2006/relationships/hyperlink" Target="http://www.bestpravo.ru/federalnoje/ea-zakony/a3n.htm" TargetMode="External"/><Relationship Id="rId29" Type="http://schemas.openxmlformats.org/officeDocument/2006/relationships/image" Target="media/image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estpravo.ru/federalnoje/ea-instrukcii/y7w.htm" TargetMode="External"/><Relationship Id="rId11" Type="http://schemas.openxmlformats.org/officeDocument/2006/relationships/hyperlink" Target="garantf1://12038258.0/" TargetMode="External"/><Relationship Id="rId24" Type="http://schemas.openxmlformats.org/officeDocument/2006/relationships/hyperlink" Target="http://www.bestpravo.ru/federalnoje/ea-zakony/a3n.htm" TargetMode="External"/><Relationship Id="rId32" Type="http://schemas.openxmlformats.org/officeDocument/2006/relationships/hyperlink" Target="http://www.bestpravo.ru/federalnoje/ea-postanovlenija/q7n.htm" TargetMode="External"/><Relationship Id="rId37" Type="http://schemas.openxmlformats.org/officeDocument/2006/relationships/hyperlink" Target="http://www.bestpravo.ru/federalnoje/ea-zakony/a3n.htm" TargetMode="External"/><Relationship Id="rId40" Type="http://schemas.openxmlformats.org/officeDocument/2006/relationships/hyperlink" Target="http://www.bestpravo.ru/federalnoje/bz-normy/c2v.htm" TargetMode="External"/><Relationship Id="rId5" Type="http://schemas.openxmlformats.org/officeDocument/2006/relationships/image" Target="media/image1.png"/><Relationship Id="rId15" Type="http://schemas.openxmlformats.org/officeDocument/2006/relationships/hyperlink" Target="http://www.bestpravo.ru/federalnoje/bz-instrukcii/w0a.htm" TargetMode="External"/><Relationship Id="rId23" Type="http://schemas.openxmlformats.org/officeDocument/2006/relationships/hyperlink" Target="http://www.bestpravo.ru/federalnoje/ea-zakony/a3n.htm" TargetMode="External"/><Relationship Id="rId28" Type="http://schemas.openxmlformats.org/officeDocument/2006/relationships/hyperlink" Target="http://www.bestpravo.ru/federalnoje/ea-zakony/a3n.htm" TargetMode="External"/><Relationship Id="rId36" Type="http://schemas.openxmlformats.org/officeDocument/2006/relationships/hyperlink" Target="http://www.bestpravo.ru/federalnoje/ea-zakony/a3n.htm" TargetMode="External"/><Relationship Id="rId10" Type="http://schemas.openxmlformats.org/officeDocument/2006/relationships/hyperlink" Target="garantf1://86367.0/" TargetMode="External"/><Relationship Id="rId19" Type="http://schemas.openxmlformats.org/officeDocument/2006/relationships/hyperlink" Target="http://www.bestpravo.ru/federalnoje/ea-zakony/a3n.htm" TargetMode="External"/><Relationship Id="rId31" Type="http://schemas.openxmlformats.org/officeDocument/2006/relationships/hyperlink" Target="http://www.bestpravo.ru/federalnoje/ea-postanovlenija/q7n.htm" TargetMode="External"/><Relationship Id="rId4" Type="http://schemas.openxmlformats.org/officeDocument/2006/relationships/webSettings" Target="webSettings.xml"/><Relationship Id="rId9" Type="http://schemas.openxmlformats.org/officeDocument/2006/relationships/hyperlink" Target="garantf1://12025267.0/" TargetMode="External"/><Relationship Id="rId14" Type="http://schemas.openxmlformats.org/officeDocument/2006/relationships/hyperlink" Target="garantf1://12024624.0/" TargetMode="External"/><Relationship Id="rId22" Type="http://schemas.openxmlformats.org/officeDocument/2006/relationships/hyperlink" Target="http://www.bestpravo.ru/federalnoje/ea-zakony/a3n.htm" TargetMode="External"/><Relationship Id="rId27" Type="http://schemas.openxmlformats.org/officeDocument/2006/relationships/hyperlink" Target="http://www.bestpravo.ru/federalnoje/ea-zakony/a3n.htm" TargetMode="External"/><Relationship Id="rId30" Type="http://schemas.openxmlformats.org/officeDocument/2006/relationships/hyperlink" Target="http://www.bestpravo.ru/federalnoje/ea-postanovlenija/q7n.htm" TargetMode="External"/><Relationship Id="rId35" Type="http://schemas.openxmlformats.org/officeDocument/2006/relationships/hyperlink" Target="http://www.bestpravo.ru/federalnoje/ea-zakony/a3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1917</TotalTime>
  <Pages>29</Pages>
  <Words>13715</Words>
  <Characters>78182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31</cp:revision>
  <cp:lastPrinted>2015-09-01T11:50:00Z</cp:lastPrinted>
  <dcterms:created xsi:type="dcterms:W3CDTF">2015-05-05T06:27:00Z</dcterms:created>
  <dcterms:modified xsi:type="dcterms:W3CDTF">2015-09-29T14:26:00Z</dcterms:modified>
</cp:coreProperties>
</file>